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BAD8E" w14:textId="77777777" w:rsidR="00867E2B" w:rsidRDefault="00867E2B" w:rsidP="00A7442F">
      <w:pPr>
        <w:spacing w:after="0"/>
        <w:jc w:val="center"/>
        <w:rPr>
          <w:rFonts w:ascii="Verdana" w:hAnsi="Verdana"/>
          <w:b/>
          <w:bCs/>
          <w:sz w:val="16"/>
          <w:szCs w:val="16"/>
          <w:lang w:val="sk-SK"/>
        </w:rPr>
      </w:pPr>
    </w:p>
    <w:p w14:paraId="32E58687" w14:textId="32BC9D4F" w:rsidR="00291210" w:rsidRPr="00094D42" w:rsidRDefault="00291210" w:rsidP="00A7442F">
      <w:pPr>
        <w:spacing w:after="0"/>
        <w:jc w:val="center"/>
        <w:rPr>
          <w:rFonts w:ascii="Verdana" w:hAnsi="Verdana"/>
          <w:b/>
          <w:bCs/>
          <w:sz w:val="16"/>
          <w:szCs w:val="16"/>
          <w:lang w:val="sk-SK"/>
        </w:rPr>
      </w:pPr>
      <w:r w:rsidRPr="00094D42">
        <w:rPr>
          <w:rFonts w:ascii="Verdana" w:hAnsi="Verdana"/>
          <w:b/>
          <w:bCs/>
          <w:sz w:val="16"/>
          <w:szCs w:val="16"/>
          <w:lang w:val="sk-SK"/>
        </w:rPr>
        <w:t>PODM</w:t>
      </w:r>
      <w:r w:rsidR="00094D42" w:rsidRPr="00094D42">
        <w:rPr>
          <w:rFonts w:ascii="Verdana" w:hAnsi="Verdana"/>
          <w:b/>
          <w:bCs/>
          <w:sz w:val="16"/>
          <w:szCs w:val="16"/>
          <w:lang w:val="sk-SK"/>
        </w:rPr>
        <w:t>IE</w:t>
      </w:r>
      <w:r w:rsidRPr="00094D42">
        <w:rPr>
          <w:rFonts w:ascii="Verdana" w:hAnsi="Verdana"/>
          <w:b/>
          <w:bCs/>
          <w:sz w:val="16"/>
          <w:szCs w:val="16"/>
          <w:lang w:val="sk-SK"/>
        </w:rPr>
        <w:t>NKY UVÁD</w:t>
      </w:r>
      <w:r w:rsidR="00094D42" w:rsidRPr="00094D42">
        <w:rPr>
          <w:rFonts w:ascii="Verdana" w:hAnsi="Verdana"/>
          <w:b/>
          <w:bCs/>
          <w:sz w:val="16"/>
          <w:szCs w:val="16"/>
          <w:lang w:val="sk-SK"/>
        </w:rPr>
        <w:t>ZA</w:t>
      </w:r>
      <w:r w:rsidRPr="00094D42">
        <w:rPr>
          <w:rFonts w:ascii="Verdana" w:hAnsi="Verdana"/>
          <w:b/>
          <w:bCs/>
          <w:sz w:val="16"/>
          <w:szCs w:val="16"/>
          <w:lang w:val="sk-SK"/>
        </w:rPr>
        <w:t>N</w:t>
      </w:r>
      <w:r w:rsidR="00094D42" w:rsidRPr="00094D42">
        <w:rPr>
          <w:rFonts w:ascii="Verdana" w:hAnsi="Verdana"/>
          <w:b/>
          <w:bCs/>
          <w:sz w:val="16"/>
          <w:szCs w:val="16"/>
          <w:lang w:val="sk-SK"/>
        </w:rPr>
        <w:t>IA</w:t>
      </w:r>
      <w:r w:rsidRPr="00094D42">
        <w:rPr>
          <w:rFonts w:ascii="Verdana" w:hAnsi="Verdana"/>
          <w:b/>
          <w:bCs/>
          <w:sz w:val="16"/>
          <w:szCs w:val="16"/>
          <w:lang w:val="sk-SK"/>
        </w:rPr>
        <w:t xml:space="preserve"> DO PR</w:t>
      </w:r>
      <w:r w:rsidR="00094D42" w:rsidRPr="00094D42">
        <w:rPr>
          <w:rFonts w:ascii="Verdana" w:hAnsi="Verdana"/>
          <w:b/>
          <w:bCs/>
          <w:sz w:val="16"/>
          <w:szCs w:val="16"/>
          <w:lang w:val="sk-SK"/>
        </w:rPr>
        <w:t>E</w:t>
      </w:r>
      <w:r w:rsidRPr="00094D42">
        <w:rPr>
          <w:rFonts w:ascii="Verdana" w:hAnsi="Verdana"/>
          <w:b/>
          <w:bCs/>
          <w:sz w:val="16"/>
          <w:szCs w:val="16"/>
          <w:lang w:val="sk-SK"/>
        </w:rPr>
        <w:t>V</w:t>
      </w:r>
      <w:r w:rsidR="00094D42" w:rsidRPr="00094D42">
        <w:rPr>
          <w:rFonts w:ascii="Verdana" w:hAnsi="Verdana"/>
          <w:b/>
          <w:bCs/>
          <w:sz w:val="16"/>
          <w:szCs w:val="16"/>
          <w:lang w:val="sk-SK"/>
        </w:rPr>
        <w:t>ÁD</w:t>
      </w:r>
      <w:r w:rsidRPr="00094D42">
        <w:rPr>
          <w:rFonts w:ascii="Verdana" w:hAnsi="Verdana"/>
          <w:b/>
          <w:bCs/>
          <w:sz w:val="16"/>
          <w:szCs w:val="16"/>
          <w:lang w:val="sk-SK"/>
        </w:rPr>
        <w:t>Z</w:t>
      </w:r>
      <w:r w:rsidR="00094D42" w:rsidRPr="00094D42">
        <w:rPr>
          <w:rFonts w:ascii="Verdana" w:hAnsi="Verdana"/>
          <w:b/>
          <w:bCs/>
          <w:sz w:val="16"/>
          <w:szCs w:val="16"/>
          <w:lang w:val="sk-SK"/>
        </w:rPr>
        <w:t>KY</w:t>
      </w:r>
      <w:r w:rsidRPr="00094D42">
        <w:rPr>
          <w:rFonts w:ascii="Verdana" w:hAnsi="Verdana"/>
          <w:b/>
          <w:bCs/>
          <w:sz w:val="16"/>
          <w:szCs w:val="16"/>
          <w:lang w:val="sk-SK"/>
        </w:rPr>
        <w:t xml:space="preserve"> ZA</w:t>
      </w:r>
      <w:r w:rsidR="00094D42" w:rsidRPr="00094D42">
        <w:rPr>
          <w:rFonts w:ascii="Verdana" w:hAnsi="Verdana"/>
          <w:b/>
          <w:bCs/>
          <w:sz w:val="16"/>
          <w:szCs w:val="16"/>
          <w:lang w:val="sk-SK"/>
        </w:rPr>
        <w:t>RIADENIA</w:t>
      </w:r>
      <w:r w:rsidRPr="00094D42">
        <w:rPr>
          <w:rFonts w:ascii="Verdana" w:hAnsi="Verdana"/>
          <w:b/>
          <w:bCs/>
          <w:sz w:val="16"/>
          <w:szCs w:val="16"/>
          <w:lang w:val="sk-SK"/>
        </w:rPr>
        <w:t xml:space="preserve"> WILO SE</w:t>
      </w:r>
    </w:p>
    <w:p w14:paraId="2A66B34C" w14:textId="546DC97F" w:rsidR="007A7B66" w:rsidRDefault="007A7B66" w:rsidP="00A7442F">
      <w:pPr>
        <w:spacing w:after="0"/>
        <w:jc w:val="center"/>
        <w:rPr>
          <w:rFonts w:ascii="Verdana" w:hAnsi="Verdana"/>
          <w:b/>
          <w:bCs/>
          <w:sz w:val="16"/>
          <w:szCs w:val="16"/>
          <w:lang w:val="sk-SK"/>
        </w:rPr>
      </w:pPr>
    </w:p>
    <w:p w14:paraId="12D7EDB9" w14:textId="77777777" w:rsidR="00867E2B" w:rsidRPr="00094D42" w:rsidRDefault="00867E2B" w:rsidP="00A7442F">
      <w:pPr>
        <w:spacing w:after="0"/>
        <w:jc w:val="center"/>
        <w:rPr>
          <w:rFonts w:ascii="Verdana" w:hAnsi="Verdana"/>
          <w:b/>
          <w:bCs/>
          <w:sz w:val="16"/>
          <w:szCs w:val="16"/>
          <w:lang w:val="sk-SK"/>
        </w:rPr>
      </w:pPr>
    </w:p>
    <w:p w14:paraId="40F944AC" w14:textId="77777777" w:rsidR="00291210" w:rsidRPr="00094D42" w:rsidRDefault="00291210" w:rsidP="00A7442F">
      <w:pPr>
        <w:spacing w:after="0"/>
        <w:jc w:val="center"/>
        <w:rPr>
          <w:rFonts w:ascii="Verdana" w:hAnsi="Verdana"/>
          <w:b/>
          <w:bCs/>
          <w:sz w:val="14"/>
          <w:szCs w:val="14"/>
          <w:lang w:val="sk-SK"/>
        </w:rPr>
      </w:pPr>
      <w:r w:rsidRPr="00094D42">
        <w:rPr>
          <w:rFonts w:ascii="Verdana" w:hAnsi="Verdana"/>
          <w:b/>
          <w:bCs/>
          <w:sz w:val="14"/>
          <w:szCs w:val="14"/>
          <w:lang w:val="sk-SK"/>
        </w:rPr>
        <w:t>Čl. 1</w:t>
      </w:r>
    </w:p>
    <w:p w14:paraId="35CC6110" w14:textId="1081FF90" w:rsidR="00291210" w:rsidRPr="00094D42" w:rsidRDefault="00291210" w:rsidP="00A7442F">
      <w:pPr>
        <w:spacing w:after="0"/>
        <w:jc w:val="center"/>
        <w:rPr>
          <w:rFonts w:ascii="Verdana" w:hAnsi="Verdana"/>
          <w:b/>
          <w:bCs/>
          <w:sz w:val="14"/>
          <w:szCs w:val="14"/>
          <w:lang w:val="sk-SK"/>
        </w:rPr>
      </w:pPr>
      <w:r w:rsidRPr="00094D42">
        <w:rPr>
          <w:rFonts w:ascii="Verdana" w:hAnsi="Verdana"/>
          <w:b/>
          <w:bCs/>
          <w:sz w:val="14"/>
          <w:szCs w:val="14"/>
          <w:lang w:val="sk-SK"/>
        </w:rPr>
        <w:t>Všeobecné ustanoven</w:t>
      </w:r>
      <w:r w:rsidR="00094D42" w:rsidRPr="00094D42">
        <w:rPr>
          <w:rFonts w:ascii="Verdana" w:hAnsi="Verdana"/>
          <w:b/>
          <w:bCs/>
          <w:sz w:val="14"/>
          <w:szCs w:val="14"/>
          <w:lang w:val="sk-SK"/>
        </w:rPr>
        <w:t>ia</w:t>
      </w:r>
    </w:p>
    <w:p w14:paraId="7CB46FD6" w14:textId="28B4F889" w:rsidR="00291210" w:rsidRPr="00094D42" w:rsidRDefault="00291210" w:rsidP="00A7442F">
      <w:pPr>
        <w:spacing w:after="0"/>
        <w:jc w:val="both"/>
        <w:rPr>
          <w:rFonts w:ascii="Verdana" w:hAnsi="Verdana"/>
          <w:sz w:val="12"/>
          <w:szCs w:val="12"/>
          <w:lang w:val="sk-SK"/>
        </w:rPr>
      </w:pPr>
      <w:r w:rsidRPr="00094D42">
        <w:rPr>
          <w:rFonts w:ascii="Verdana" w:hAnsi="Verdana"/>
          <w:sz w:val="12"/>
          <w:szCs w:val="12"/>
          <w:lang w:val="sk-SK"/>
        </w:rPr>
        <w:t>V p</w:t>
      </w:r>
      <w:r w:rsidR="00094D42" w:rsidRPr="00094D42">
        <w:rPr>
          <w:rFonts w:ascii="Verdana" w:hAnsi="Verdana"/>
          <w:sz w:val="12"/>
          <w:szCs w:val="12"/>
          <w:lang w:val="sk-SK"/>
        </w:rPr>
        <w:t>r</w:t>
      </w:r>
      <w:r w:rsidRPr="00094D42">
        <w:rPr>
          <w:rFonts w:ascii="Verdana" w:hAnsi="Verdana"/>
          <w:sz w:val="12"/>
          <w:szCs w:val="12"/>
          <w:lang w:val="sk-SK"/>
        </w:rPr>
        <w:t>ípad</w:t>
      </w:r>
      <w:r w:rsidR="00094D42" w:rsidRPr="00094D42">
        <w:rPr>
          <w:rFonts w:ascii="Verdana" w:hAnsi="Verdana"/>
          <w:sz w:val="12"/>
          <w:szCs w:val="12"/>
          <w:lang w:val="sk-SK"/>
        </w:rPr>
        <w:t>e</w:t>
      </w:r>
      <w:r w:rsidRPr="00094D42">
        <w:rPr>
          <w:rFonts w:ascii="Verdana" w:hAnsi="Verdana"/>
          <w:sz w:val="12"/>
          <w:szCs w:val="12"/>
          <w:lang w:val="sk-SK"/>
        </w:rPr>
        <w:t xml:space="preserve"> objedn</w:t>
      </w:r>
      <w:r w:rsidR="00343E27">
        <w:rPr>
          <w:rFonts w:ascii="Verdana" w:hAnsi="Verdana"/>
          <w:sz w:val="12"/>
          <w:szCs w:val="12"/>
          <w:lang w:val="sk-SK"/>
        </w:rPr>
        <w:t>a</w:t>
      </w:r>
      <w:r w:rsidRPr="00094D42">
        <w:rPr>
          <w:rFonts w:ascii="Verdana" w:hAnsi="Verdana"/>
          <w:sz w:val="12"/>
          <w:szCs w:val="12"/>
          <w:lang w:val="sk-SK"/>
        </w:rPr>
        <w:t>n</w:t>
      </w:r>
      <w:r w:rsidR="00343E27">
        <w:rPr>
          <w:rFonts w:ascii="Verdana" w:hAnsi="Verdana"/>
          <w:sz w:val="12"/>
          <w:szCs w:val="12"/>
          <w:lang w:val="sk-SK"/>
        </w:rPr>
        <w:t>ia</w:t>
      </w:r>
      <w:r w:rsidRPr="00094D42">
        <w:rPr>
          <w:rFonts w:ascii="Verdana" w:hAnsi="Verdana"/>
          <w:sz w:val="12"/>
          <w:szCs w:val="12"/>
          <w:lang w:val="sk-SK"/>
        </w:rPr>
        <w:t xml:space="preserve"> uveden</w:t>
      </w:r>
      <w:r w:rsidR="00343E27">
        <w:rPr>
          <w:rFonts w:ascii="Verdana" w:hAnsi="Verdana"/>
          <w:sz w:val="12"/>
          <w:szCs w:val="12"/>
          <w:lang w:val="sk-SK"/>
        </w:rPr>
        <w:t>ia</w:t>
      </w:r>
      <w:r w:rsidRPr="00094D42">
        <w:rPr>
          <w:rFonts w:ascii="Verdana" w:hAnsi="Verdana"/>
          <w:sz w:val="12"/>
          <w:szCs w:val="12"/>
          <w:lang w:val="sk-SK"/>
        </w:rPr>
        <w:t xml:space="preserve"> do pr</w:t>
      </w:r>
      <w:r w:rsidR="00343E27">
        <w:rPr>
          <w:rFonts w:ascii="Verdana" w:hAnsi="Verdana"/>
          <w:sz w:val="12"/>
          <w:szCs w:val="12"/>
          <w:lang w:val="sk-SK"/>
        </w:rPr>
        <w:t>e</w:t>
      </w:r>
      <w:r w:rsidRPr="00094D42">
        <w:rPr>
          <w:rFonts w:ascii="Verdana" w:hAnsi="Verdana"/>
          <w:sz w:val="12"/>
          <w:szCs w:val="12"/>
          <w:lang w:val="sk-SK"/>
        </w:rPr>
        <w:t>v</w:t>
      </w:r>
      <w:r w:rsidR="00343E27">
        <w:rPr>
          <w:rFonts w:ascii="Verdana" w:hAnsi="Verdana"/>
          <w:sz w:val="12"/>
          <w:szCs w:val="12"/>
          <w:lang w:val="sk-SK"/>
        </w:rPr>
        <w:t>ád</w:t>
      </w:r>
      <w:r w:rsidRPr="00094D42">
        <w:rPr>
          <w:rFonts w:ascii="Verdana" w:hAnsi="Verdana"/>
          <w:sz w:val="12"/>
          <w:szCs w:val="12"/>
          <w:lang w:val="sk-SK"/>
        </w:rPr>
        <w:t>z</w:t>
      </w:r>
      <w:r w:rsidR="00343E27">
        <w:rPr>
          <w:rFonts w:ascii="Verdana" w:hAnsi="Verdana"/>
          <w:sz w:val="12"/>
          <w:szCs w:val="12"/>
          <w:lang w:val="sk-SK"/>
        </w:rPr>
        <w:t>ky</w:t>
      </w:r>
      <w:r w:rsidRPr="00094D42">
        <w:rPr>
          <w:rFonts w:ascii="Verdana" w:hAnsi="Verdana"/>
          <w:sz w:val="12"/>
          <w:szCs w:val="12"/>
          <w:lang w:val="sk-SK"/>
        </w:rPr>
        <w:t xml:space="preserve"> od servisn</w:t>
      </w:r>
      <w:r w:rsidR="00343E27">
        <w:rPr>
          <w:rFonts w:ascii="Verdana" w:hAnsi="Verdana"/>
          <w:sz w:val="12"/>
          <w:szCs w:val="12"/>
          <w:lang w:val="sk-SK"/>
        </w:rPr>
        <w:t>é</w:t>
      </w:r>
      <w:r w:rsidRPr="00094D42">
        <w:rPr>
          <w:rFonts w:ascii="Verdana" w:hAnsi="Verdana"/>
          <w:sz w:val="12"/>
          <w:szCs w:val="12"/>
          <w:lang w:val="sk-SK"/>
        </w:rPr>
        <w:t>ho odd</w:t>
      </w:r>
      <w:r w:rsidR="00343E27">
        <w:rPr>
          <w:rFonts w:ascii="Verdana" w:hAnsi="Verdana"/>
          <w:sz w:val="12"/>
          <w:szCs w:val="12"/>
          <w:lang w:val="sk-SK"/>
        </w:rPr>
        <w:t>el</w:t>
      </w:r>
      <w:r w:rsidRPr="00094D42">
        <w:rPr>
          <w:rFonts w:ascii="Verdana" w:hAnsi="Verdana"/>
          <w:sz w:val="12"/>
          <w:szCs w:val="12"/>
          <w:lang w:val="sk-SK"/>
        </w:rPr>
        <w:t>en</w:t>
      </w:r>
      <w:r w:rsidR="00343E27">
        <w:rPr>
          <w:rFonts w:ascii="Verdana" w:hAnsi="Verdana"/>
          <w:sz w:val="12"/>
          <w:szCs w:val="12"/>
          <w:lang w:val="sk-SK"/>
        </w:rPr>
        <w:t>ia</w:t>
      </w:r>
      <w:r w:rsidRPr="00094D42">
        <w:rPr>
          <w:rFonts w:ascii="Verdana" w:hAnsi="Verdana"/>
          <w:sz w:val="12"/>
          <w:szCs w:val="12"/>
          <w:lang w:val="sk-SK"/>
        </w:rPr>
        <w:t xml:space="preserve"> firmy WILO CS s.r.o. (</w:t>
      </w:r>
      <w:r w:rsidR="00343E27">
        <w:rPr>
          <w:rFonts w:ascii="Verdana" w:hAnsi="Verdana"/>
          <w:sz w:val="12"/>
          <w:szCs w:val="12"/>
          <w:lang w:val="sk-SK"/>
        </w:rPr>
        <w:t>ďa</w:t>
      </w:r>
      <w:r w:rsidRPr="00094D42">
        <w:rPr>
          <w:rFonts w:ascii="Verdana" w:hAnsi="Verdana"/>
          <w:sz w:val="12"/>
          <w:szCs w:val="12"/>
          <w:lang w:val="sk-SK"/>
        </w:rPr>
        <w:t>le</w:t>
      </w:r>
      <w:r w:rsidR="00343E27">
        <w:rPr>
          <w:rFonts w:ascii="Verdana" w:hAnsi="Verdana"/>
          <w:sz w:val="12"/>
          <w:szCs w:val="12"/>
          <w:lang w:val="sk-SK"/>
        </w:rPr>
        <w:t>j</w:t>
      </w:r>
      <w:r w:rsidRPr="00094D42">
        <w:rPr>
          <w:rFonts w:ascii="Verdana" w:hAnsi="Verdana"/>
          <w:sz w:val="12"/>
          <w:szCs w:val="12"/>
          <w:lang w:val="sk-SK"/>
        </w:rPr>
        <w:t xml:space="preserve"> </w:t>
      </w:r>
      <w:r w:rsidR="00343E27">
        <w:rPr>
          <w:rFonts w:ascii="Verdana" w:hAnsi="Verdana"/>
          <w:sz w:val="12"/>
          <w:szCs w:val="12"/>
          <w:lang w:val="sk-SK"/>
        </w:rPr>
        <w:t>l</w:t>
      </w:r>
      <w:r w:rsidRPr="00094D42">
        <w:rPr>
          <w:rFonts w:ascii="Verdana" w:hAnsi="Verdana"/>
          <w:sz w:val="12"/>
          <w:szCs w:val="12"/>
          <w:lang w:val="sk-SK"/>
        </w:rPr>
        <w:t>en „WILOCS“) je t</w:t>
      </w:r>
      <w:r w:rsidR="00343E27">
        <w:rPr>
          <w:rFonts w:ascii="Verdana" w:hAnsi="Verdana"/>
          <w:sz w:val="12"/>
          <w:szCs w:val="12"/>
          <w:lang w:val="sk-SK"/>
        </w:rPr>
        <w:t>r</w:t>
      </w:r>
      <w:r w:rsidRPr="00094D42">
        <w:rPr>
          <w:rFonts w:ascii="Verdana" w:hAnsi="Verdana"/>
          <w:sz w:val="12"/>
          <w:szCs w:val="12"/>
          <w:lang w:val="sk-SK"/>
        </w:rPr>
        <w:t xml:space="preserve">eba </w:t>
      </w:r>
      <w:r w:rsidR="00343E27">
        <w:rPr>
          <w:rFonts w:ascii="Verdana" w:hAnsi="Verdana"/>
          <w:sz w:val="12"/>
          <w:szCs w:val="12"/>
          <w:lang w:val="sk-SK"/>
        </w:rPr>
        <w:t>po</w:t>
      </w:r>
      <w:r w:rsidRPr="00094D42">
        <w:rPr>
          <w:rFonts w:ascii="Verdana" w:hAnsi="Verdana"/>
          <w:sz w:val="12"/>
          <w:szCs w:val="12"/>
          <w:lang w:val="sk-SK"/>
        </w:rPr>
        <w:t>sla</w:t>
      </w:r>
      <w:r w:rsidR="00343E27">
        <w:rPr>
          <w:rFonts w:ascii="Verdana" w:hAnsi="Verdana"/>
          <w:sz w:val="12"/>
          <w:szCs w:val="12"/>
          <w:lang w:val="sk-SK"/>
        </w:rPr>
        <w:t>ť</w:t>
      </w:r>
      <w:r w:rsidRPr="00094D42">
        <w:rPr>
          <w:rFonts w:ascii="Verdana" w:hAnsi="Verdana"/>
          <w:sz w:val="12"/>
          <w:szCs w:val="12"/>
          <w:lang w:val="sk-SK"/>
        </w:rPr>
        <w:t xml:space="preserve"> pís</w:t>
      </w:r>
      <w:r w:rsidR="00343E27">
        <w:rPr>
          <w:rFonts w:ascii="Verdana" w:hAnsi="Verdana"/>
          <w:sz w:val="12"/>
          <w:szCs w:val="12"/>
          <w:lang w:val="sk-SK"/>
        </w:rPr>
        <w:t>o</w:t>
      </w:r>
      <w:r w:rsidRPr="00094D42">
        <w:rPr>
          <w:rFonts w:ascii="Verdana" w:hAnsi="Verdana"/>
          <w:sz w:val="12"/>
          <w:szCs w:val="12"/>
          <w:lang w:val="sk-SK"/>
        </w:rPr>
        <w:t>mn</w:t>
      </w:r>
      <w:r w:rsidR="00343E27">
        <w:rPr>
          <w:rFonts w:ascii="Verdana" w:hAnsi="Verdana"/>
          <w:sz w:val="12"/>
          <w:szCs w:val="12"/>
          <w:lang w:val="sk-SK"/>
        </w:rPr>
        <w:t>ú</w:t>
      </w:r>
      <w:r w:rsidRPr="00094D42">
        <w:rPr>
          <w:rFonts w:ascii="Verdana" w:hAnsi="Verdana"/>
          <w:sz w:val="12"/>
          <w:szCs w:val="12"/>
          <w:lang w:val="sk-SK"/>
        </w:rPr>
        <w:t xml:space="preserve"> objednávku prost</w:t>
      </w:r>
      <w:r w:rsidR="00343E27">
        <w:rPr>
          <w:rFonts w:ascii="Verdana" w:hAnsi="Verdana"/>
          <w:sz w:val="12"/>
          <w:szCs w:val="12"/>
          <w:lang w:val="sk-SK"/>
        </w:rPr>
        <w:t>r</w:t>
      </w:r>
      <w:r w:rsidRPr="00094D42">
        <w:rPr>
          <w:rFonts w:ascii="Verdana" w:hAnsi="Verdana"/>
          <w:sz w:val="12"/>
          <w:szCs w:val="12"/>
          <w:lang w:val="sk-SK"/>
        </w:rPr>
        <w:t>edn</w:t>
      </w:r>
      <w:r w:rsidR="00343E27">
        <w:rPr>
          <w:rFonts w:ascii="Verdana" w:hAnsi="Verdana"/>
          <w:sz w:val="12"/>
          <w:szCs w:val="12"/>
          <w:lang w:val="sk-SK"/>
        </w:rPr>
        <w:t>í</w:t>
      </w:r>
      <w:r w:rsidRPr="00094D42">
        <w:rPr>
          <w:rFonts w:ascii="Verdana" w:hAnsi="Verdana"/>
          <w:sz w:val="12"/>
          <w:szCs w:val="12"/>
          <w:lang w:val="sk-SK"/>
        </w:rPr>
        <w:t>ctv</w:t>
      </w:r>
      <w:r w:rsidR="00343E27">
        <w:rPr>
          <w:rFonts w:ascii="Verdana" w:hAnsi="Verdana"/>
          <w:sz w:val="12"/>
          <w:szCs w:val="12"/>
          <w:lang w:val="sk-SK"/>
        </w:rPr>
        <w:t>o</w:t>
      </w:r>
      <w:r w:rsidRPr="00094D42">
        <w:rPr>
          <w:rFonts w:ascii="Verdana" w:hAnsi="Verdana"/>
          <w:sz w:val="12"/>
          <w:szCs w:val="12"/>
          <w:lang w:val="sk-SK"/>
        </w:rPr>
        <w:t>m servisn</w:t>
      </w:r>
      <w:r w:rsidR="00343E27">
        <w:rPr>
          <w:rFonts w:ascii="Verdana" w:hAnsi="Verdana"/>
          <w:sz w:val="12"/>
          <w:szCs w:val="12"/>
          <w:lang w:val="sk-SK"/>
        </w:rPr>
        <w:t>é</w:t>
      </w:r>
      <w:r w:rsidRPr="00094D42">
        <w:rPr>
          <w:rFonts w:ascii="Verdana" w:hAnsi="Verdana"/>
          <w:sz w:val="12"/>
          <w:szCs w:val="12"/>
          <w:lang w:val="sk-SK"/>
        </w:rPr>
        <w:t xml:space="preserve">ho portálu dostupného na </w:t>
      </w:r>
      <w:hyperlink r:id="rId7" w:history="1">
        <w:r w:rsidR="00343E27" w:rsidRPr="006C44B4">
          <w:rPr>
            <w:rStyle w:val="Hypertextovprepojenie"/>
            <w:rFonts w:ascii="Verdana" w:hAnsi="Verdana"/>
            <w:sz w:val="12"/>
            <w:szCs w:val="12"/>
            <w:lang w:val="sk-SK"/>
          </w:rPr>
          <w:t>www.wiloservis.sk</w:t>
        </w:r>
      </w:hyperlink>
      <w:r w:rsidRPr="00094D42">
        <w:rPr>
          <w:rFonts w:ascii="Verdana" w:hAnsi="Verdana"/>
          <w:sz w:val="12"/>
          <w:szCs w:val="12"/>
          <w:lang w:val="sk-SK"/>
        </w:rPr>
        <w:t xml:space="preserve"> </w:t>
      </w:r>
      <w:r w:rsidR="00343E27">
        <w:rPr>
          <w:rFonts w:ascii="Verdana" w:hAnsi="Verdana"/>
          <w:sz w:val="12"/>
          <w:szCs w:val="12"/>
          <w:lang w:val="sk-SK"/>
        </w:rPr>
        <w:t>al</w:t>
      </w:r>
      <w:r w:rsidRPr="00094D42">
        <w:rPr>
          <w:rFonts w:ascii="Verdana" w:hAnsi="Verdana"/>
          <w:sz w:val="12"/>
          <w:szCs w:val="12"/>
          <w:lang w:val="sk-SK"/>
        </w:rPr>
        <w:t>ebo zasla</w:t>
      </w:r>
      <w:r w:rsidR="00343E27">
        <w:rPr>
          <w:rFonts w:ascii="Verdana" w:hAnsi="Verdana"/>
          <w:sz w:val="12"/>
          <w:szCs w:val="12"/>
          <w:lang w:val="sk-SK"/>
        </w:rPr>
        <w:t>ť</w:t>
      </w:r>
      <w:r w:rsidRPr="00094D42">
        <w:rPr>
          <w:rFonts w:ascii="Verdana" w:hAnsi="Verdana"/>
          <w:sz w:val="12"/>
          <w:szCs w:val="12"/>
          <w:lang w:val="sk-SK"/>
        </w:rPr>
        <w:t xml:space="preserve"> email s objednávkou na e-mail: </w:t>
      </w:r>
      <w:hyperlink r:id="rId8" w:history="1">
        <w:r w:rsidR="00343E27" w:rsidRPr="006C44B4">
          <w:rPr>
            <w:rStyle w:val="Hypertextovprepojenie"/>
            <w:rFonts w:ascii="Verdana" w:hAnsi="Verdana"/>
            <w:sz w:val="12"/>
            <w:szCs w:val="12"/>
            <w:lang w:val="sk-SK"/>
          </w:rPr>
          <w:t>servis.sk@wilo.com</w:t>
        </w:r>
      </w:hyperlink>
      <w:r w:rsidRPr="00094D42">
        <w:rPr>
          <w:rFonts w:ascii="Verdana" w:hAnsi="Verdana"/>
          <w:sz w:val="12"/>
          <w:szCs w:val="12"/>
          <w:lang w:val="sk-SK"/>
        </w:rPr>
        <w:t xml:space="preserve">. </w:t>
      </w:r>
    </w:p>
    <w:p w14:paraId="31335A75" w14:textId="77777777" w:rsidR="00C33544" w:rsidRPr="00094D42" w:rsidRDefault="00C33544" w:rsidP="00A7442F">
      <w:pPr>
        <w:spacing w:after="0"/>
        <w:jc w:val="both"/>
        <w:rPr>
          <w:rFonts w:ascii="Verdana" w:hAnsi="Verdana"/>
          <w:sz w:val="12"/>
          <w:szCs w:val="12"/>
          <w:lang w:val="sk-SK"/>
        </w:rPr>
      </w:pPr>
    </w:p>
    <w:p w14:paraId="1A21FBC5" w14:textId="4910C6D7" w:rsidR="00291210" w:rsidRPr="00094D42" w:rsidRDefault="00291210" w:rsidP="00A7442F">
      <w:pPr>
        <w:spacing w:after="0"/>
        <w:jc w:val="both"/>
        <w:rPr>
          <w:rFonts w:ascii="Verdana" w:hAnsi="Verdana"/>
          <w:b/>
          <w:bCs/>
          <w:sz w:val="12"/>
          <w:szCs w:val="12"/>
          <w:lang w:val="sk-SK"/>
        </w:rPr>
      </w:pPr>
      <w:r w:rsidRPr="00094D42">
        <w:rPr>
          <w:rFonts w:ascii="Verdana" w:hAnsi="Verdana"/>
          <w:b/>
          <w:bCs/>
          <w:sz w:val="12"/>
          <w:szCs w:val="12"/>
          <w:lang w:val="sk-SK"/>
        </w:rPr>
        <w:t>Povinné doklady k objedn</w:t>
      </w:r>
      <w:r w:rsidR="00343E27">
        <w:rPr>
          <w:rFonts w:ascii="Verdana" w:hAnsi="Verdana"/>
          <w:b/>
          <w:bCs/>
          <w:sz w:val="12"/>
          <w:szCs w:val="12"/>
          <w:lang w:val="sk-SK"/>
        </w:rPr>
        <w:t>á</w:t>
      </w:r>
      <w:r w:rsidRPr="00094D42">
        <w:rPr>
          <w:rFonts w:ascii="Verdana" w:hAnsi="Verdana"/>
          <w:b/>
          <w:bCs/>
          <w:sz w:val="12"/>
          <w:szCs w:val="12"/>
          <w:lang w:val="sk-SK"/>
        </w:rPr>
        <w:t>v</w:t>
      </w:r>
      <w:r w:rsidR="00343E27">
        <w:rPr>
          <w:rFonts w:ascii="Verdana" w:hAnsi="Verdana"/>
          <w:b/>
          <w:bCs/>
          <w:sz w:val="12"/>
          <w:szCs w:val="12"/>
          <w:lang w:val="sk-SK"/>
        </w:rPr>
        <w:t>k</w:t>
      </w:r>
      <w:r w:rsidRPr="00094D42">
        <w:rPr>
          <w:rFonts w:ascii="Verdana" w:hAnsi="Verdana"/>
          <w:b/>
          <w:bCs/>
          <w:sz w:val="12"/>
          <w:szCs w:val="12"/>
          <w:lang w:val="sk-SK"/>
        </w:rPr>
        <w:t>e:</w:t>
      </w:r>
    </w:p>
    <w:p w14:paraId="24C47010" w14:textId="70B0D827" w:rsidR="00291210" w:rsidRPr="00094D42" w:rsidRDefault="00291210" w:rsidP="00A7442F">
      <w:pPr>
        <w:pStyle w:val="Odsekzoznamu"/>
        <w:numPr>
          <w:ilvl w:val="0"/>
          <w:numId w:val="1"/>
        </w:numPr>
        <w:spacing w:after="0"/>
        <w:jc w:val="both"/>
        <w:rPr>
          <w:rFonts w:ascii="Verdana" w:hAnsi="Verdana"/>
          <w:sz w:val="12"/>
          <w:szCs w:val="12"/>
          <w:lang w:val="sk-SK"/>
        </w:rPr>
      </w:pPr>
      <w:r w:rsidRPr="00094D42">
        <w:rPr>
          <w:rFonts w:ascii="Verdana" w:hAnsi="Verdana"/>
          <w:sz w:val="12"/>
          <w:szCs w:val="12"/>
          <w:lang w:val="sk-SK"/>
        </w:rPr>
        <w:t>Fotodokument</w:t>
      </w:r>
      <w:r w:rsidR="00343E27">
        <w:rPr>
          <w:rFonts w:ascii="Verdana" w:hAnsi="Verdana"/>
          <w:sz w:val="12"/>
          <w:szCs w:val="12"/>
          <w:lang w:val="sk-SK"/>
        </w:rPr>
        <w:t>á</w:t>
      </w:r>
      <w:r w:rsidRPr="00094D42">
        <w:rPr>
          <w:rFonts w:ascii="Verdana" w:hAnsi="Verdana"/>
          <w:sz w:val="12"/>
          <w:szCs w:val="12"/>
          <w:lang w:val="sk-SK"/>
        </w:rPr>
        <w:t>c</w:t>
      </w:r>
      <w:r w:rsidR="00343E27">
        <w:rPr>
          <w:rFonts w:ascii="Verdana" w:hAnsi="Verdana"/>
          <w:sz w:val="12"/>
          <w:szCs w:val="12"/>
          <w:lang w:val="sk-SK"/>
        </w:rPr>
        <w:t>ia</w:t>
      </w:r>
      <w:r w:rsidRPr="00094D42">
        <w:rPr>
          <w:rFonts w:ascii="Verdana" w:hAnsi="Verdana"/>
          <w:sz w:val="12"/>
          <w:szCs w:val="12"/>
          <w:lang w:val="sk-SK"/>
        </w:rPr>
        <w:t xml:space="preserve"> stavebn</w:t>
      </w:r>
      <w:r w:rsidR="00343E27">
        <w:rPr>
          <w:rFonts w:ascii="Verdana" w:hAnsi="Verdana"/>
          <w:sz w:val="12"/>
          <w:szCs w:val="12"/>
          <w:lang w:val="sk-SK"/>
        </w:rPr>
        <w:t>ej</w:t>
      </w:r>
      <w:r w:rsidRPr="00094D42">
        <w:rPr>
          <w:rFonts w:ascii="Verdana" w:hAnsi="Verdana"/>
          <w:sz w:val="12"/>
          <w:szCs w:val="12"/>
          <w:lang w:val="sk-SK"/>
        </w:rPr>
        <w:t xml:space="preserve"> p</w:t>
      </w:r>
      <w:r w:rsidR="00343E27">
        <w:rPr>
          <w:rFonts w:ascii="Verdana" w:hAnsi="Verdana"/>
          <w:sz w:val="12"/>
          <w:szCs w:val="12"/>
          <w:lang w:val="sk-SK"/>
        </w:rPr>
        <w:t>r</w:t>
      </w:r>
      <w:r w:rsidRPr="00094D42">
        <w:rPr>
          <w:rFonts w:ascii="Verdana" w:hAnsi="Verdana"/>
          <w:sz w:val="12"/>
          <w:szCs w:val="12"/>
          <w:lang w:val="sk-SK"/>
        </w:rPr>
        <w:t xml:space="preserve">ipravenosti </w:t>
      </w:r>
      <w:r w:rsidR="00343E27">
        <w:rPr>
          <w:rFonts w:ascii="Verdana" w:hAnsi="Verdana"/>
          <w:sz w:val="12"/>
          <w:szCs w:val="12"/>
          <w:lang w:val="sk-SK"/>
        </w:rPr>
        <w:t>al</w:t>
      </w:r>
      <w:r w:rsidRPr="00094D42">
        <w:rPr>
          <w:rFonts w:ascii="Verdana" w:hAnsi="Verdana"/>
          <w:sz w:val="12"/>
          <w:szCs w:val="12"/>
          <w:lang w:val="sk-SK"/>
        </w:rPr>
        <w:t>ebo čestné pr</w:t>
      </w:r>
      <w:r w:rsidR="00343E27">
        <w:rPr>
          <w:rFonts w:ascii="Verdana" w:hAnsi="Verdana"/>
          <w:sz w:val="12"/>
          <w:szCs w:val="12"/>
          <w:lang w:val="sk-SK"/>
        </w:rPr>
        <w:t>e</w:t>
      </w:r>
      <w:r w:rsidRPr="00094D42">
        <w:rPr>
          <w:rFonts w:ascii="Verdana" w:hAnsi="Verdana"/>
          <w:sz w:val="12"/>
          <w:szCs w:val="12"/>
          <w:lang w:val="sk-SK"/>
        </w:rPr>
        <w:t>hlá</w:t>
      </w:r>
      <w:r w:rsidR="00343E27">
        <w:rPr>
          <w:rFonts w:ascii="Verdana" w:hAnsi="Verdana"/>
          <w:sz w:val="12"/>
          <w:szCs w:val="12"/>
          <w:lang w:val="sk-SK"/>
        </w:rPr>
        <w:t>s</w:t>
      </w:r>
      <w:r w:rsidRPr="00094D42">
        <w:rPr>
          <w:rFonts w:ascii="Verdana" w:hAnsi="Verdana"/>
          <w:sz w:val="12"/>
          <w:szCs w:val="12"/>
          <w:lang w:val="sk-SK"/>
        </w:rPr>
        <w:t>en</w:t>
      </w:r>
      <w:r w:rsidR="00343E27">
        <w:rPr>
          <w:rFonts w:ascii="Verdana" w:hAnsi="Verdana"/>
          <w:sz w:val="12"/>
          <w:szCs w:val="12"/>
          <w:lang w:val="sk-SK"/>
        </w:rPr>
        <w:t>ie</w:t>
      </w:r>
      <w:r w:rsidRPr="00094D42">
        <w:rPr>
          <w:rFonts w:ascii="Verdana" w:hAnsi="Verdana"/>
          <w:sz w:val="12"/>
          <w:szCs w:val="12"/>
          <w:lang w:val="sk-SK"/>
        </w:rPr>
        <w:t xml:space="preserve"> o p</w:t>
      </w:r>
      <w:r w:rsidR="00343E27">
        <w:rPr>
          <w:rFonts w:ascii="Verdana" w:hAnsi="Verdana"/>
          <w:sz w:val="12"/>
          <w:szCs w:val="12"/>
          <w:lang w:val="sk-SK"/>
        </w:rPr>
        <w:t>r</w:t>
      </w:r>
      <w:r w:rsidRPr="00094D42">
        <w:rPr>
          <w:rFonts w:ascii="Verdana" w:hAnsi="Verdana"/>
          <w:sz w:val="12"/>
          <w:szCs w:val="12"/>
          <w:lang w:val="sk-SK"/>
        </w:rPr>
        <w:t>ipravenosti stavby akceptuj</w:t>
      </w:r>
      <w:r w:rsidR="00343E27">
        <w:rPr>
          <w:rFonts w:ascii="Verdana" w:hAnsi="Verdana"/>
          <w:sz w:val="12"/>
          <w:szCs w:val="12"/>
          <w:lang w:val="sk-SK"/>
        </w:rPr>
        <w:t>ú</w:t>
      </w:r>
      <w:r w:rsidRPr="00094D42">
        <w:rPr>
          <w:rFonts w:ascii="Verdana" w:hAnsi="Verdana"/>
          <w:sz w:val="12"/>
          <w:szCs w:val="12"/>
          <w:lang w:val="sk-SK"/>
        </w:rPr>
        <w:t>c</w:t>
      </w:r>
      <w:r w:rsidR="00343E27">
        <w:rPr>
          <w:rFonts w:ascii="Verdana" w:hAnsi="Verdana"/>
          <w:sz w:val="12"/>
          <w:szCs w:val="12"/>
          <w:lang w:val="sk-SK"/>
        </w:rPr>
        <w:t>e</w:t>
      </w:r>
      <w:r w:rsidRPr="00094D42">
        <w:rPr>
          <w:rFonts w:ascii="Verdana" w:hAnsi="Verdana"/>
          <w:sz w:val="12"/>
          <w:szCs w:val="12"/>
          <w:lang w:val="sk-SK"/>
        </w:rPr>
        <w:t xml:space="preserve"> podm</w:t>
      </w:r>
      <w:r w:rsidR="00343E27">
        <w:rPr>
          <w:rFonts w:ascii="Verdana" w:hAnsi="Verdana"/>
          <w:sz w:val="12"/>
          <w:szCs w:val="12"/>
          <w:lang w:val="sk-SK"/>
        </w:rPr>
        <w:t>ie</w:t>
      </w:r>
      <w:r w:rsidRPr="00094D42">
        <w:rPr>
          <w:rFonts w:ascii="Verdana" w:hAnsi="Verdana"/>
          <w:sz w:val="12"/>
          <w:szCs w:val="12"/>
          <w:lang w:val="sk-SK"/>
        </w:rPr>
        <w:t xml:space="preserve">nky </w:t>
      </w:r>
      <w:r w:rsidR="00343E27">
        <w:rPr>
          <w:rFonts w:ascii="Verdana" w:hAnsi="Verdana"/>
          <w:sz w:val="12"/>
          <w:szCs w:val="12"/>
          <w:lang w:val="sk-SK"/>
        </w:rPr>
        <w:t>po</w:t>
      </w:r>
      <w:r w:rsidR="00FF260D" w:rsidRPr="00094D42">
        <w:rPr>
          <w:rFonts w:ascii="Verdana" w:hAnsi="Verdana"/>
          <w:sz w:val="12"/>
          <w:szCs w:val="12"/>
          <w:lang w:val="sk-SK"/>
        </w:rPr>
        <w:t>d</w:t>
      </w:r>
      <w:r w:rsidR="00343E27">
        <w:rPr>
          <w:rFonts w:ascii="Verdana" w:hAnsi="Verdana"/>
          <w:sz w:val="12"/>
          <w:szCs w:val="12"/>
          <w:lang w:val="sk-SK"/>
        </w:rPr>
        <w:t>ľa</w:t>
      </w:r>
      <w:r w:rsidRPr="00094D42">
        <w:rPr>
          <w:rFonts w:ascii="Verdana" w:hAnsi="Verdana"/>
          <w:sz w:val="12"/>
          <w:szCs w:val="12"/>
          <w:lang w:val="sk-SK"/>
        </w:rPr>
        <w:t xml:space="preserve"> Čl.2</w:t>
      </w:r>
    </w:p>
    <w:p w14:paraId="1F0BD1D5" w14:textId="5A9B6B7C" w:rsidR="00291210" w:rsidRPr="00094D42" w:rsidRDefault="00291210" w:rsidP="00A7442F">
      <w:pPr>
        <w:pStyle w:val="Odsekzoznamu"/>
        <w:numPr>
          <w:ilvl w:val="0"/>
          <w:numId w:val="1"/>
        </w:numPr>
        <w:spacing w:after="0"/>
        <w:jc w:val="both"/>
        <w:rPr>
          <w:rFonts w:ascii="Verdana" w:hAnsi="Verdana"/>
          <w:sz w:val="12"/>
          <w:szCs w:val="12"/>
          <w:lang w:val="sk-SK"/>
        </w:rPr>
      </w:pPr>
      <w:r w:rsidRPr="00094D42">
        <w:rPr>
          <w:rFonts w:ascii="Verdana" w:hAnsi="Verdana"/>
          <w:sz w:val="12"/>
          <w:szCs w:val="12"/>
          <w:lang w:val="sk-SK"/>
        </w:rPr>
        <w:t xml:space="preserve">Technická </w:t>
      </w:r>
      <w:r w:rsidR="00343E27">
        <w:rPr>
          <w:rFonts w:ascii="Verdana" w:hAnsi="Verdana"/>
          <w:sz w:val="12"/>
          <w:szCs w:val="12"/>
          <w:lang w:val="sk-SK"/>
        </w:rPr>
        <w:t>s</w:t>
      </w:r>
      <w:r w:rsidRPr="00094D42">
        <w:rPr>
          <w:rFonts w:ascii="Verdana" w:hAnsi="Verdana"/>
          <w:sz w:val="12"/>
          <w:szCs w:val="12"/>
          <w:lang w:val="sk-SK"/>
        </w:rPr>
        <w:t>práva za</w:t>
      </w:r>
      <w:r w:rsidR="00343E27">
        <w:rPr>
          <w:rFonts w:ascii="Verdana" w:hAnsi="Verdana"/>
          <w:sz w:val="12"/>
          <w:szCs w:val="12"/>
          <w:lang w:val="sk-SK"/>
        </w:rPr>
        <w:t>riad</w:t>
      </w:r>
      <w:r w:rsidRPr="00094D42">
        <w:rPr>
          <w:rFonts w:ascii="Verdana" w:hAnsi="Verdana"/>
          <w:sz w:val="12"/>
          <w:szCs w:val="12"/>
          <w:lang w:val="sk-SK"/>
        </w:rPr>
        <w:t>en</w:t>
      </w:r>
      <w:r w:rsidR="00343E27">
        <w:rPr>
          <w:rFonts w:ascii="Verdana" w:hAnsi="Verdana"/>
          <w:sz w:val="12"/>
          <w:szCs w:val="12"/>
          <w:lang w:val="sk-SK"/>
        </w:rPr>
        <w:t>ia</w:t>
      </w:r>
    </w:p>
    <w:p w14:paraId="237D9ED0" w14:textId="77777777" w:rsidR="00291210" w:rsidRPr="00094D42" w:rsidRDefault="00291210" w:rsidP="00A7442F">
      <w:pPr>
        <w:pStyle w:val="Odsekzoznamu"/>
        <w:numPr>
          <w:ilvl w:val="0"/>
          <w:numId w:val="1"/>
        </w:numPr>
        <w:spacing w:after="0"/>
        <w:jc w:val="both"/>
        <w:rPr>
          <w:rFonts w:ascii="Verdana" w:hAnsi="Verdana"/>
          <w:sz w:val="12"/>
          <w:szCs w:val="12"/>
          <w:lang w:val="sk-SK"/>
        </w:rPr>
      </w:pPr>
      <w:r w:rsidRPr="00094D42">
        <w:rPr>
          <w:rFonts w:ascii="Verdana" w:hAnsi="Verdana"/>
          <w:sz w:val="12"/>
          <w:szCs w:val="12"/>
          <w:lang w:val="sk-SK"/>
        </w:rPr>
        <w:t>Dodací list</w:t>
      </w:r>
    </w:p>
    <w:p w14:paraId="25426183" w14:textId="379CA0B5" w:rsidR="00291210" w:rsidRPr="00094D42" w:rsidRDefault="00291210" w:rsidP="00A7442F">
      <w:pPr>
        <w:pStyle w:val="Odsekzoznamu"/>
        <w:numPr>
          <w:ilvl w:val="0"/>
          <w:numId w:val="1"/>
        </w:numPr>
        <w:spacing w:after="0"/>
        <w:jc w:val="both"/>
        <w:rPr>
          <w:rFonts w:ascii="Verdana" w:hAnsi="Verdana"/>
          <w:sz w:val="12"/>
          <w:szCs w:val="12"/>
          <w:lang w:val="sk-SK"/>
        </w:rPr>
      </w:pPr>
      <w:r w:rsidRPr="00094D42">
        <w:rPr>
          <w:rFonts w:ascii="Verdana" w:hAnsi="Verdana"/>
          <w:sz w:val="12"/>
          <w:szCs w:val="12"/>
          <w:lang w:val="sk-SK"/>
        </w:rPr>
        <w:t>Vypln</w:t>
      </w:r>
      <w:r w:rsidR="00343E27">
        <w:rPr>
          <w:rFonts w:ascii="Verdana" w:hAnsi="Verdana"/>
          <w:sz w:val="12"/>
          <w:szCs w:val="12"/>
          <w:lang w:val="sk-SK"/>
        </w:rPr>
        <w:t>e</w:t>
      </w:r>
      <w:r w:rsidRPr="00094D42">
        <w:rPr>
          <w:rFonts w:ascii="Verdana" w:hAnsi="Verdana"/>
          <w:sz w:val="12"/>
          <w:szCs w:val="12"/>
          <w:lang w:val="sk-SK"/>
        </w:rPr>
        <w:t>né „Záv</w:t>
      </w:r>
      <w:r w:rsidR="00343E27">
        <w:rPr>
          <w:rFonts w:ascii="Verdana" w:hAnsi="Verdana"/>
          <w:sz w:val="12"/>
          <w:szCs w:val="12"/>
          <w:lang w:val="sk-SK"/>
        </w:rPr>
        <w:t>ä</w:t>
      </w:r>
      <w:r w:rsidRPr="00094D42">
        <w:rPr>
          <w:rFonts w:ascii="Verdana" w:hAnsi="Verdana"/>
          <w:sz w:val="12"/>
          <w:szCs w:val="12"/>
          <w:lang w:val="sk-SK"/>
        </w:rPr>
        <w:t>zné pr</w:t>
      </w:r>
      <w:r w:rsidR="00343E27">
        <w:rPr>
          <w:rFonts w:ascii="Verdana" w:hAnsi="Verdana"/>
          <w:sz w:val="12"/>
          <w:szCs w:val="12"/>
          <w:lang w:val="sk-SK"/>
        </w:rPr>
        <w:t>e</w:t>
      </w:r>
      <w:r w:rsidRPr="00094D42">
        <w:rPr>
          <w:rFonts w:ascii="Verdana" w:hAnsi="Verdana"/>
          <w:sz w:val="12"/>
          <w:szCs w:val="12"/>
          <w:lang w:val="sk-SK"/>
        </w:rPr>
        <w:t>hlá</w:t>
      </w:r>
      <w:r w:rsidR="00343E27">
        <w:rPr>
          <w:rFonts w:ascii="Verdana" w:hAnsi="Verdana"/>
          <w:sz w:val="12"/>
          <w:szCs w:val="12"/>
          <w:lang w:val="sk-SK"/>
        </w:rPr>
        <w:t>s</w:t>
      </w:r>
      <w:r w:rsidRPr="00094D42">
        <w:rPr>
          <w:rFonts w:ascii="Verdana" w:hAnsi="Verdana"/>
          <w:sz w:val="12"/>
          <w:szCs w:val="12"/>
          <w:lang w:val="sk-SK"/>
        </w:rPr>
        <w:t>en</w:t>
      </w:r>
      <w:r w:rsidR="00343E27">
        <w:rPr>
          <w:rFonts w:ascii="Verdana" w:hAnsi="Verdana"/>
          <w:sz w:val="12"/>
          <w:szCs w:val="12"/>
          <w:lang w:val="sk-SK"/>
        </w:rPr>
        <w:t>ie</w:t>
      </w:r>
      <w:r w:rsidRPr="00094D42">
        <w:rPr>
          <w:rFonts w:ascii="Verdana" w:hAnsi="Verdana"/>
          <w:sz w:val="12"/>
          <w:szCs w:val="12"/>
          <w:lang w:val="sk-SK"/>
        </w:rPr>
        <w:t xml:space="preserve"> objedn</w:t>
      </w:r>
      <w:r w:rsidR="00343E27">
        <w:rPr>
          <w:rFonts w:ascii="Verdana" w:hAnsi="Verdana"/>
          <w:sz w:val="12"/>
          <w:szCs w:val="12"/>
          <w:lang w:val="sk-SK"/>
        </w:rPr>
        <w:t>á</w:t>
      </w:r>
      <w:r w:rsidR="00946E57">
        <w:rPr>
          <w:rFonts w:ascii="Verdana" w:hAnsi="Verdana"/>
          <w:sz w:val="12"/>
          <w:szCs w:val="12"/>
          <w:lang w:val="sk-SK"/>
        </w:rPr>
        <w:t>va</w:t>
      </w:r>
      <w:r w:rsidRPr="00094D42">
        <w:rPr>
          <w:rFonts w:ascii="Verdana" w:hAnsi="Verdana"/>
          <w:sz w:val="12"/>
          <w:szCs w:val="12"/>
          <w:lang w:val="sk-SK"/>
        </w:rPr>
        <w:t>te</w:t>
      </w:r>
      <w:r w:rsidR="00343E27">
        <w:rPr>
          <w:rFonts w:ascii="Verdana" w:hAnsi="Verdana"/>
          <w:sz w:val="12"/>
          <w:szCs w:val="12"/>
          <w:lang w:val="sk-SK"/>
        </w:rPr>
        <w:t>ľa</w:t>
      </w:r>
      <w:r w:rsidRPr="00094D42">
        <w:rPr>
          <w:rFonts w:ascii="Verdana" w:hAnsi="Verdana"/>
          <w:sz w:val="12"/>
          <w:szCs w:val="12"/>
          <w:lang w:val="sk-SK"/>
        </w:rPr>
        <w:t xml:space="preserve"> </w:t>
      </w:r>
      <w:r w:rsidR="00946E57">
        <w:rPr>
          <w:rFonts w:ascii="Verdana" w:hAnsi="Verdana"/>
          <w:sz w:val="12"/>
          <w:szCs w:val="12"/>
          <w:lang w:val="sk-SK"/>
        </w:rPr>
        <w:t xml:space="preserve">na </w:t>
      </w:r>
      <w:r w:rsidRPr="00094D42">
        <w:rPr>
          <w:rFonts w:ascii="Verdana" w:hAnsi="Verdana"/>
          <w:sz w:val="12"/>
          <w:szCs w:val="12"/>
          <w:lang w:val="sk-SK"/>
        </w:rPr>
        <w:t>pož</w:t>
      </w:r>
      <w:r w:rsidR="00343E27">
        <w:rPr>
          <w:rFonts w:ascii="Verdana" w:hAnsi="Verdana"/>
          <w:sz w:val="12"/>
          <w:szCs w:val="12"/>
          <w:lang w:val="sk-SK"/>
        </w:rPr>
        <w:t>i</w:t>
      </w:r>
      <w:r w:rsidRPr="00094D42">
        <w:rPr>
          <w:rFonts w:ascii="Verdana" w:hAnsi="Verdana"/>
          <w:sz w:val="12"/>
          <w:szCs w:val="12"/>
          <w:lang w:val="sk-SK"/>
        </w:rPr>
        <w:t>adavku na nastaven</w:t>
      </w:r>
      <w:r w:rsidR="00946E57">
        <w:rPr>
          <w:rFonts w:ascii="Verdana" w:hAnsi="Verdana"/>
          <w:sz w:val="12"/>
          <w:szCs w:val="12"/>
          <w:lang w:val="sk-SK"/>
        </w:rPr>
        <w:t>ie</w:t>
      </w:r>
      <w:r w:rsidRPr="00094D42">
        <w:rPr>
          <w:rFonts w:ascii="Verdana" w:hAnsi="Verdana"/>
          <w:sz w:val="12"/>
          <w:szCs w:val="12"/>
          <w:lang w:val="sk-SK"/>
        </w:rPr>
        <w:t xml:space="preserve"> režimu pr</w:t>
      </w:r>
      <w:r w:rsidR="00946E57">
        <w:rPr>
          <w:rFonts w:ascii="Verdana" w:hAnsi="Verdana"/>
          <w:sz w:val="12"/>
          <w:szCs w:val="12"/>
          <w:lang w:val="sk-SK"/>
        </w:rPr>
        <w:t>e</w:t>
      </w:r>
      <w:r w:rsidRPr="00094D42">
        <w:rPr>
          <w:rFonts w:ascii="Verdana" w:hAnsi="Verdana"/>
          <w:sz w:val="12"/>
          <w:szCs w:val="12"/>
          <w:lang w:val="sk-SK"/>
        </w:rPr>
        <w:t>v</w:t>
      </w:r>
      <w:r w:rsidR="00946E57">
        <w:rPr>
          <w:rFonts w:ascii="Verdana" w:hAnsi="Verdana"/>
          <w:sz w:val="12"/>
          <w:szCs w:val="12"/>
          <w:lang w:val="sk-SK"/>
        </w:rPr>
        <w:t>ád</w:t>
      </w:r>
      <w:r w:rsidRPr="00094D42">
        <w:rPr>
          <w:rFonts w:ascii="Verdana" w:hAnsi="Verdana"/>
          <w:sz w:val="12"/>
          <w:szCs w:val="12"/>
          <w:lang w:val="sk-SK"/>
        </w:rPr>
        <w:t>z</w:t>
      </w:r>
      <w:r w:rsidR="00946E57">
        <w:rPr>
          <w:rFonts w:ascii="Verdana" w:hAnsi="Verdana"/>
          <w:sz w:val="12"/>
          <w:szCs w:val="12"/>
          <w:lang w:val="sk-SK"/>
        </w:rPr>
        <w:t>ka</w:t>
      </w:r>
      <w:r w:rsidRPr="00094D42">
        <w:rPr>
          <w:rFonts w:ascii="Verdana" w:hAnsi="Verdana"/>
          <w:sz w:val="12"/>
          <w:szCs w:val="12"/>
          <w:lang w:val="sk-SK"/>
        </w:rPr>
        <w:t xml:space="preserve"> za</w:t>
      </w:r>
      <w:r w:rsidR="00946E57">
        <w:rPr>
          <w:rFonts w:ascii="Verdana" w:hAnsi="Verdana"/>
          <w:sz w:val="12"/>
          <w:szCs w:val="12"/>
          <w:lang w:val="sk-SK"/>
        </w:rPr>
        <w:t>riad</w:t>
      </w:r>
      <w:r w:rsidRPr="00094D42">
        <w:rPr>
          <w:rFonts w:ascii="Verdana" w:hAnsi="Verdana"/>
          <w:sz w:val="12"/>
          <w:szCs w:val="12"/>
          <w:lang w:val="sk-SK"/>
        </w:rPr>
        <w:t>en</w:t>
      </w:r>
      <w:r w:rsidR="00946E57">
        <w:rPr>
          <w:rFonts w:ascii="Verdana" w:hAnsi="Verdana"/>
          <w:sz w:val="12"/>
          <w:szCs w:val="12"/>
          <w:lang w:val="sk-SK"/>
        </w:rPr>
        <w:t>ia</w:t>
      </w:r>
      <w:r w:rsidRPr="00094D42">
        <w:rPr>
          <w:rFonts w:ascii="Verdana" w:hAnsi="Verdana"/>
          <w:sz w:val="12"/>
          <w:szCs w:val="12"/>
          <w:lang w:val="sk-SK"/>
        </w:rPr>
        <w:t>“</w:t>
      </w:r>
    </w:p>
    <w:p w14:paraId="7EA3B128" w14:textId="5A822555" w:rsidR="00291210" w:rsidRPr="00094D42" w:rsidRDefault="00291210" w:rsidP="00A7442F">
      <w:pPr>
        <w:pStyle w:val="Odsekzoznamu"/>
        <w:numPr>
          <w:ilvl w:val="0"/>
          <w:numId w:val="1"/>
        </w:numPr>
        <w:spacing w:after="0"/>
        <w:jc w:val="both"/>
        <w:rPr>
          <w:rFonts w:ascii="Verdana" w:hAnsi="Verdana"/>
          <w:sz w:val="12"/>
          <w:szCs w:val="12"/>
          <w:lang w:val="sk-SK"/>
        </w:rPr>
      </w:pPr>
      <w:r w:rsidRPr="00094D42">
        <w:rPr>
          <w:rFonts w:ascii="Verdana" w:hAnsi="Verdana"/>
          <w:sz w:val="12"/>
          <w:szCs w:val="12"/>
          <w:lang w:val="sk-SK"/>
        </w:rPr>
        <w:t>Zabezpečen</w:t>
      </w:r>
      <w:r w:rsidR="00946E57">
        <w:rPr>
          <w:rFonts w:ascii="Verdana" w:hAnsi="Verdana"/>
          <w:sz w:val="12"/>
          <w:szCs w:val="12"/>
          <w:lang w:val="sk-SK"/>
        </w:rPr>
        <w:t>ie</w:t>
      </w:r>
      <w:r w:rsidRPr="00094D42">
        <w:rPr>
          <w:rFonts w:ascii="Verdana" w:hAnsi="Verdana"/>
          <w:sz w:val="12"/>
          <w:szCs w:val="12"/>
          <w:lang w:val="sk-SK"/>
        </w:rPr>
        <w:t xml:space="preserve"> p</w:t>
      </w:r>
      <w:r w:rsidR="00946E57">
        <w:rPr>
          <w:rFonts w:ascii="Verdana" w:hAnsi="Verdana"/>
          <w:sz w:val="12"/>
          <w:szCs w:val="12"/>
          <w:lang w:val="sk-SK"/>
        </w:rPr>
        <w:t>rí</w:t>
      </w:r>
      <w:r w:rsidRPr="00094D42">
        <w:rPr>
          <w:rFonts w:ascii="Verdana" w:hAnsi="Verdana"/>
          <w:sz w:val="12"/>
          <w:szCs w:val="12"/>
          <w:lang w:val="sk-SK"/>
        </w:rPr>
        <w:t xml:space="preserve">stupu </w:t>
      </w:r>
      <w:r w:rsidR="00946E57">
        <w:rPr>
          <w:rFonts w:ascii="Verdana" w:hAnsi="Verdana"/>
          <w:sz w:val="12"/>
          <w:szCs w:val="12"/>
          <w:lang w:val="sk-SK"/>
        </w:rPr>
        <w:t>na</w:t>
      </w:r>
      <w:r w:rsidRPr="00094D42">
        <w:rPr>
          <w:rFonts w:ascii="Verdana" w:hAnsi="Verdana"/>
          <w:sz w:val="12"/>
          <w:szCs w:val="12"/>
          <w:lang w:val="sk-SK"/>
        </w:rPr>
        <w:t xml:space="preserve"> m</w:t>
      </w:r>
      <w:r w:rsidR="00946E57">
        <w:rPr>
          <w:rFonts w:ascii="Verdana" w:hAnsi="Verdana"/>
          <w:sz w:val="12"/>
          <w:szCs w:val="12"/>
          <w:lang w:val="sk-SK"/>
        </w:rPr>
        <w:t>ie</w:t>
      </w:r>
      <w:r w:rsidRPr="00094D42">
        <w:rPr>
          <w:rFonts w:ascii="Verdana" w:hAnsi="Verdana"/>
          <w:sz w:val="12"/>
          <w:szCs w:val="12"/>
          <w:lang w:val="sk-SK"/>
        </w:rPr>
        <w:t>st</w:t>
      </w:r>
      <w:r w:rsidR="00946E57">
        <w:rPr>
          <w:rFonts w:ascii="Verdana" w:hAnsi="Verdana"/>
          <w:sz w:val="12"/>
          <w:szCs w:val="12"/>
          <w:lang w:val="sk-SK"/>
        </w:rPr>
        <w:t>o</w:t>
      </w:r>
      <w:r w:rsidRPr="00094D42">
        <w:rPr>
          <w:rFonts w:ascii="Verdana" w:hAnsi="Verdana"/>
          <w:sz w:val="12"/>
          <w:szCs w:val="12"/>
          <w:lang w:val="sk-SK"/>
        </w:rPr>
        <w:t xml:space="preserve"> in</w:t>
      </w:r>
      <w:r w:rsidR="00946E57">
        <w:rPr>
          <w:rFonts w:ascii="Verdana" w:hAnsi="Verdana"/>
          <w:sz w:val="12"/>
          <w:szCs w:val="12"/>
          <w:lang w:val="sk-SK"/>
        </w:rPr>
        <w:t>š</w:t>
      </w:r>
      <w:r w:rsidRPr="00094D42">
        <w:rPr>
          <w:rFonts w:ascii="Verdana" w:hAnsi="Verdana"/>
          <w:sz w:val="12"/>
          <w:szCs w:val="12"/>
          <w:lang w:val="sk-SK"/>
        </w:rPr>
        <w:t>tal</w:t>
      </w:r>
      <w:r w:rsidR="00946E57">
        <w:rPr>
          <w:rFonts w:ascii="Verdana" w:hAnsi="Verdana"/>
          <w:sz w:val="12"/>
          <w:szCs w:val="12"/>
          <w:lang w:val="sk-SK"/>
        </w:rPr>
        <w:t>á</w:t>
      </w:r>
      <w:r w:rsidRPr="00094D42">
        <w:rPr>
          <w:rFonts w:ascii="Verdana" w:hAnsi="Verdana"/>
          <w:sz w:val="12"/>
          <w:szCs w:val="12"/>
          <w:lang w:val="sk-SK"/>
        </w:rPr>
        <w:t>c</w:t>
      </w:r>
      <w:r w:rsidR="00946E57">
        <w:rPr>
          <w:rFonts w:ascii="Verdana" w:hAnsi="Verdana"/>
          <w:sz w:val="12"/>
          <w:szCs w:val="12"/>
          <w:lang w:val="sk-SK"/>
        </w:rPr>
        <w:t>i</w:t>
      </w:r>
      <w:r w:rsidRPr="00094D42">
        <w:rPr>
          <w:rFonts w:ascii="Verdana" w:hAnsi="Verdana"/>
          <w:sz w:val="12"/>
          <w:szCs w:val="12"/>
          <w:lang w:val="sk-SK"/>
        </w:rPr>
        <w:t>e</w:t>
      </w:r>
    </w:p>
    <w:p w14:paraId="68D0522D" w14:textId="4D5EC191" w:rsidR="00291210" w:rsidRPr="00094D42" w:rsidRDefault="00291210" w:rsidP="00A7442F">
      <w:pPr>
        <w:pStyle w:val="Odsekzoznamu"/>
        <w:numPr>
          <w:ilvl w:val="0"/>
          <w:numId w:val="1"/>
        </w:numPr>
        <w:spacing w:after="0"/>
        <w:jc w:val="both"/>
        <w:rPr>
          <w:rFonts w:ascii="Verdana" w:hAnsi="Verdana"/>
          <w:sz w:val="12"/>
          <w:szCs w:val="12"/>
          <w:lang w:val="sk-SK"/>
        </w:rPr>
      </w:pPr>
      <w:r w:rsidRPr="00094D42">
        <w:rPr>
          <w:rFonts w:ascii="Verdana" w:hAnsi="Verdana"/>
          <w:sz w:val="12"/>
          <w:szCs w:val="12"/>
          <w:lang w:val="sk-SK"/>
        </w:rPr>
        <w:t>Pr</w:t>
      </w:r>
      <w:r w:rsidR="00946E57">
        <w:rPr>
          <w:rFonts w:ascii="Verdana" w:hAnsi="Verdana"/>
          <w:sz w:val="12"/>
          <w:szCs w:val="12"/>
          <w:lang w:val="sk-SK"/>
        </w:rPr>
        <w:t>e</w:t>
      </w:r>
      <w:r w:rsidRPr="00094D42">
        <w:rPr>
          <w:rFonts w:ascii="Verdana" w:hAnsi="Verdana"/>
          <w:sz w:val="12"/>
          <w:szCs w:val="12"/>
          <w:lang w:val="sk-SK"/>
        </w:rPr>
        <w:t xml:space="preserve"> servisn</w:t>
      </w:r>
      <w:r w:rsidR="00946E57">
        <w:rPr>
          <w:rFonts w:ascii="Verdana" w:hAnsi="Verdana"/>
          <w:sz w:val="12"/>
          <w:szCs w:val="12"/>
          <w:lang w:val="sk-SK"/>
        </w:rPr>
        <w:t>ých</w:t>
      </w:r>
      <w:r w:rsidRPr="00094D42">
        <w:rPr>
          <w:rFonts w:ascii="Verdana" w:hAnsi="Verdana"/>
          <w:sz w:val="12"/>
          <w:szCs w:val="12"/>
          <w:lang w:val="sk-SK"/>
        </w:rPr>
        <w:t xml:space="preserve"> technik</w:t>
      </w:r>
      <w:r w:rsidR="00946E57">
        <w:rPr>
          <w:rFonts w:ascii="Verdana" w:hAnsi="Verdana"/>
          <w:sz w:val="12"/>
          <w:szCs w:val="12"/>
          <w:lang w:val="sk-SK"/>
        </w:rPr>
        <w:t>ov</w:t>
      </w:r>
      <w:r w:rsidRPr="00094D42">
        <w:rPr>
          <w:rFonts w:ascii="Verdana" w:hAnsi="Verdana"/>
          <w:sz w:val="12"/>
          <w:szCs w:val="12"/>
          <w:lang w:val="sk-SK"/>
        </w:rPr>
        <w:t xml:space="preserve"> firmy </w:t>
      </w:r>
      <w:r w:rsidR="00946E57">
        <w:rPr>
          <w:rFonts w:ascii="Verdana" w:hAnsi="Verdana"/>
          <w:sz w:val="12"/>
          <w:szCs w:val="12"/>
          <w:lang w:val="sk-SK"/>
        </w:rPr>
        <w:t>al</w:t>
      </w:r>
      <w:r w:rsidRPr="00094D42">
        <w:rPr>
          <w:rFonts w:ascii="Verdana" w:hAnsi="Verdana"/>
          <w:sz w:val="12"/>
          <w:szCs w:val="12"/>
          <w:lang w:val="sk-SK"/>
        </w:rPr>
        <w:t>ebo partner</w:t>
      </w:r>
      <w:r w:rsidR="00946E57">
        <w:rPr>
          <w:rFonts w:ascii="Verdana" w:hAnsi="Verdana"/>
          <w:sz w:val="12"/>
          <w:szCs w:val="12"/>
          <w:lang w:val="sk-SK"/>
        </w:rPr>
        <w:t>ov</w:t>
      </w:r>
      <w:r w:rsidRPr="00094D42">
        <w:rPr>
          <w:rFonts w:ascii="Verdana" w:hAnsi="Verdana"/>
          <w:sz w:val="12"/>
          <w:szCs w:val="12"/>
          <w:lang w:val="sk-SK"/>
        </w:rPr>
        <w:t xml:space="preserve"> WILOCS je t</w:t>
      </w:r>
      <w:r w:rsidR="00946E57">
        <w:rPr>
          <w:rFonts w:ascii="Verdana" w:hAnsi="Verdana"/>
          <w:sz w:val="12"/>
          <w:szCs w:val="12"/>
          <w:lang w:val="sk-SK"/>
        </w:rPr>
        <w:t>r</w:t>
      </w:r>
      <w:r w:rsidRPr="00094D42">
        <w:rPr>
          <w:rFonts w:ascii="Verdana" w:hAnsi="Verdana"/>
          <w:sz w:val="12"/>
          <w:szCs w:val="12"/>
          <w:lang w:val="sk-SK"/>
        </w:rPr>
        <w:t>eba zaisti</w:t>
      </w:r>
      <w:r w:rsidR="00946E57">
        <w:rPr>
          <w:rFonts w:ascii="Verdana" w:hAnsi="Verdana"/>
          <w:sz w:val="12"/>
          <w:szCs w:val="12"/>
          <w:lang w:val="sk-SK"/>
        </w:rPr>
        <w:t>ť</w:t>
      </w:r>
      <w:r w:rsidRPr="00094D42">
        <w:rPr>
          <w:rFonts w:ascii="Verdana" w:hAnsi="Verdana"/>
          <w:sz w:val="12"/>
          <w:szCs w:val="12"/>
          <w:lang w:val="sk-SK"/>
        </w:rPr>
        <w:t xml:space="preserve"> parkov</w:t>
      </w:r>
      <w:r w:rsidR="00946E57">
        <w:rPr>
          <w:rFonts w:ascii="Verdana" w:hAnsi="Verdana"/>
          <w:sz w:val="12"/>
          <w:szCs w:val="12"/>
          <w:lang w:val="sk-SK"/>
        </w:rPr>
        <w:t>a</w:t>
      </w:r>
      <w:r w:rsidRPr="00094D42">
        <w:rPr>
          <w:rFonts w:ascii="Verdana" w:hAnsi="Verdana"/>
          <w:sz w:val="12"/>
          <w:szCs w:val="12"/>
          <w:lang w:val="sk-SK"/>
        </w:rPr>
        <w:t>n</w:t>
      </w:r>
      <w:r w:rsidR="00946E57">
        <w:rPr>
          <w:rFonts w:ascii="Verdana" w:hAnsi="Verdana"/>
          <w:sz w:val="12"/>
          <w:szCs w:val="12"/>
          <w:lang w:val="sk-SK"/>
        </w:rPr>
        <w:t>ie</w:t>
      </w:r>
      <w:r w:rsidRPr="00094D42">
        <w:rPr>
          <w:rFonts w:ascii="Verdana" w:hAnsi="Verdana"/>
          <w:sz w:val="12"/>
          <w:szCs w:val="12"/>
          <w:lang w:val="sk-SK"/>
        </w:rPr>
        <w:t xml:space="preserve"> v m</w:t>
      </w:r>
      <w:r w:rsidR="00946E57">
        <w:rPr>
          <w:rFonts w:ascii="Verdana" w:hAnsi="Verdana"/>
          <w:sz w:val="12"/>
          <w:szCs w:val="12"/>
          <w:lang w:val="sk-SK"/>
        </w:rPr>
        <w:t>ie</w:t>
      </w:r>
      <w:r w:rsidRPr="00094D42">
        <w:rPr>
          <w:rFonts w:ascii="Verdana" w:hAnsi="Verdana"/>
          <w:sz w:val="12"/>
          <w:szCs w:val="12"/>
          <w:lang w:val="sk-SK"/>
        </w:rPr>
        <w:t>st</w:t>
      </w:r>
      <w:r w:rsidR="00946E57">
        <w:rPr>
          <w:rFonts w:ascii="Verdana" w:hAnsi="Verdana"/>
          <w:sz w:val="12"/>
          <w:szCs w:val="12"/>
          <w:lang w:val="sk-SK"/>
        </w:rPr>
        <w:t>e</w:t>
      </w:r>
      <w:r w:rsidRPr="00094D42">
        <w:rPr>
          <w:rFonts w:ascii="Verdana" w:hAnsi="Verdana"/>
          <w:sz w:val="12"/>
          <w:szCs w:val="12"/>
          <w:lang w:val="sk-SK"/>
        </w:rPr>
        <w:t xml:space="preserve"> in</w:t>
      </w:r>
      <w:r w:rsidR="00946E57">
        <w:rPr>
          <w:rFonts w:ascii="Verdana" w:hAnsi="Verdana"/>
          <w:sz w:val="12"/>
          <w:szCs w:val="12"/>
          <w:lang w:val="sk-SK"/>
        </w:rPr>
        <w:t>š</w:t>
      </w:r>
      <w:r w:rsidRPr="00094D42">
        <w:rPr>
          <w:rFonts w:ascii="Verdana" w:hAnsi="Verdana"/>
          <w:sz w:val="12"/>
          <w:szCs w:val="12"/>
          <w:lang w:val="sk-SK"/>
        </w:rPr>
        <w:t>tal</w:t>
      </w:r>
      <w:r w:rsidR="00946E57">
        <w:rPr>
          <w:rFonts w:ascii="Verdana" w:hAnsi="Verdana"/>
          <w:sz w:val="12"/>
          <w:szCs w:val="12"/>
          <w:lang w:val="sk-SK"/>
        </w:rPr>
        <w:t>á</w:t>
      </w:r>
      <w:r w:rsidRPr="00094D42">
        <w:rPr>
          <w:rFonts w:ascii="Verdana" w:hAnsi="Verdana"/>
          <w:sz w:val="12"/>
          <w:szCs w:val="12"/>
          <w:lang w:val="sk-SK"/>
        </w:rPr>
        <w:t>c</w:t>
      </w:r>
      <w:r w:rsidR="00946E57">
        <w:rPr>
          <w:rFonts w:ascii="Verdana" w:hAnsi="Verdana"/>
          <w:sz w:val="12"/>
          <w:szCs w:val="12"/>
          <w:lang w:val="sk-SK"/>
        </w:rPr>
        <w:t>i</w:t>
      </w:r>
      <w:r w:rsidRPr="00094D42">
        <w:rPr>
          <w:rFonts w:ascii="Verdana" w:hAnsi="Verdana"/>
          <w:sz w:val="12"/>
          <w:szCs w:val="12"/>
          <w:lang w:val="sk-SK"/>
        </w:rPr>
        <w:t>e a kompetentn</w:t>
      </w:r>
      <w:r w:rsidR="00946E57">
        <w:rPr>
          <w:rFonts w:ascii="Verdana" w:hAnsi="Verdana"/>
          <w:sz w:val="12"/>
          <w:szCs w:val="12"/>
          <w:lang w:val="sk-SK"/>
        </w:rPr>
        <w:t>ú</w:t>
      </w:r>
      <w:r w:rsidRPr="00094D42">
        <w:rPr>
          <w:rFonts w:ascii="Verdana" w:hAnsi="Verdana"/>
          <w:sz w:val="12"/>
          <w:szCs w:val="12"/>
          <w:lang w:val="sk-SK"/>
        </w:rPr>
        <w:t xml:space="preserve"> osobu </w:t>
      </w:r>
      <w:r w:rsidR="00946E57">
        <w:rPr>
          <w:rFonts w:ascii="Verdana" w:hAnsi="Verdana"/>
          <w:sz w:val="12"/>
          <w:szCs w:val="12"/>
          <w:lang w:val="sk-SK"/>
        </w:rPr>
        <w:t>na</w:t>
      </w:r>
      <w:r w:rsidRPr="00094D42">
        <w:rPr>
          <w:rFonts w:ascii="Verdana" w:hAnsi="Verdana"/>
          <w:sz w:val="12"/>
          <w:szCs w:val="12"/>
          <w:lang w:val="sk-SK"/>
        </w:rPr>
        <w:t xml:space="preserve"> za</w:t>
      </w:r>
      <w:r w:rsidR="00946E57">
        <w:rPr>
          <w:rFonts w:ascii="Verdana" w:hAnsi="Verdana"/>
          <w:sz w:val="12"/>
          <w:szCs w:val="12"/>
          <w:lang w:val="sk-SK"/>
        </w:rPr>
        <w:t>bezpečenie</w:t>
      </w:r>
      <w:r w:rsidRPr="00094D42">
        <w:rPr>
          <w:rFonts w:ascii="Verdana" w:hAnsi="Verdana"/>
          <w:sz w:val="12"/>
          <w:szCs w:val="12"/>
          <w:lang w:val="sk-SK"/>
        </w:rPr>
        <w:t xml:space="preserve"> p</w:t>
      </w:r>
      <w:r w:rsidR="00946E57">
        <w:rPr>
          <w:rFonts w:ascii="Verdana" w:hAnsi="Verdana"/>
          <w:sz w:val="12"/>
          <w:szCs w:val="12"/>
          <w:lang w:val="sk-SK"/>
        </w:rPr>
        <w:t>r</w:t>
      </w:r>
      <w:r w:rsidRPr="00094D42">
        <w:rPr>
          <w:rFonts w:ascii="Verdana" w:hAnsi="Verdana"/>
          <w:sz w:val="12"/>
          <w:szCs w:val="12"/>
          <w:lang w:val="sk-SK"/>
        </w:rPr>
        <w:t>ístupu k</w:t>
      </w:r>
      <w:r w:rsidR="00946E57">
        <w:rPr>
          <w:rFonts w:ascii="Verdana" w:hAnsi="Verdana"/>
          <w:sz w:val="12"/>
          <w:szCs w:val="12"/>
          <w:lang w:val="sk-SK"/>
        </w:rPr>
        <w:t>u</w:t>
      </w:r>
      <w:r w:rsidRPr="00094D42">
        <w:rPr>
          <w:rFonts w:ascii="Verdana" w:hAnsi="Verdana"/>
          <w:sz w:val="12"/>
          <w:szCs w:val="12"/>
          <w:lang w:val="sk-SK"/>
        </w:rPr>
        <w:t xml:space="preserve"> za</w:t>
      </w:r>
      <w:r w:rsidR="00946E57">
        <w:rPr>
          <w:rFonts w:ascii="Verdana" w:hAnsi="Verdana"/>
          <w:sz w:val="12"/>
          <w:szCs w:val="12"/>
          <w:lang w:val="sk-SK"/>
        </w:rPr>
        <w:t>riad</w:t>
      </w:r>
      <w:r w:rsidRPr="00094D42">
        <w:rPr>
          <w:rFonts w:ascii="Verdana" w:hAnsi="Verdana"/>
          <w:sz w:val="12"/>
          <w:szCs w:val="12"/>
          <w:lang w:val="sk-SK"/>
        </w:rPr>
        <w:t>en</w:t>
      </w:r>
      <w:r w:rsidR="00946E57">
        <w:rPr>
          <w:rFonts w:ascii="Verdana" w:hAnsi="Verdana"/>
          <w:sz w:val="12"/>
          <w:szCs w:val="12"/>
          <w:lang w:val="sk-SK"/>
        </w:rPr>
        <w:t>iu určenému na sprevádzkovanie</w:t>
      </w:r>
      <w:r w:rsidRPr="00094D42">
        <w:rPr>
          <w:rFonts w:ascii="Verdana" w:hAnsi="Verdana"/>
          <w:sz w:val="12"/>
          <w:szCs w:val="12"/>
          <w:lang w:val="sk-SK"/>
        </w:rPr>
        <w:t>.</w:t>
      </w:r>
    </w:p>
    <w:p w14:paraId="1AED71ED" w14:textId="77777777" w:rsidR="00C33544" w:rsidRPr="00094D42" w:rsidRDefault="00C33544" w:rsidP="00A7442F">
      <w:pPr>
        <w:spacing w:after="0"/>
        <w:jc w:val="both"/>
        <w:rPr>
          <w:rFonts w:ascii="Verdana" w:hAnsi="Verdana"/>
          <w:sz w:val="12"/>
          <w:szCs w:val="12"/>
          <w:lang w:val="sk-SK"/>
        </w:rPr>
      </w:pPr>
    </w:p>
    <w:p w14:paraId="223841F4" w14:textId="17FA8938" w:rsidR="00291210" w:rsidRPr="00094D42" w:rsidRDefault="00291210" w:rsidP="00A7442F">
      <w:pPr>
        <w:spacing w:after="0"/>
        <w:jc w:val="both"/>
        <w:rPr>
          <w:rFonts w:ascii="Verdana" w:hAnsi="Verdana"/>
          <w:b/>
          <w:bCs/>
          <w:sz w:val="12"/>
          <w:szCs w:val="12"/>
          <w:lang w:val="sk-SK"/>
        </w:rPr>
      </w:pPr>
      <w:r w:rsidRPr="00094D42">
        <w:rPr>
          <w:rFonts w:ascii="Verdana" w:hAnsi="Verdana"/>
          <w:b/>
          <w:bCs/>
          <w:sz w:val="12"/>
          <w:szCs w:val="12"/>
          <w:lang w:val="sk-SK"/>
        </w:rPr>
        <w:t>Výj</w:t>
      </w:r>
      <w:r w:rsidR="00946E57">
        <w:rPr>
          <w:rFonts w:ascii="Verdana" w:hAnsi="Verdana"/>
          <w:b/>
          <w:bCs/>
          <w:sz w:val="12"/>
          <w:szCs w:val="12"/>
          <w:lang w:val="sk-SK"/>
        </w:rPr>
        <w:t>a</w:t>
      </w:r>
      <w:r w:rsidRPr="00094D42">
        <w:rPr>
          <w:rFonts w:ascii="Verdana" w:hAnsi="Verdana"/>
          <w:b/>
          <w:bCs/>
          <w:sz w:val="12"/>
          <w:szCs w:val="12"/>
          <w:lang w:val="sk-SK"/>
        </w:rPr>
        <w:t>zd s</w:t>
      </w:r>
      <w:r w:rsidR="00946E57">
        <w:rPr>
          <w:rFonts w:ascii="Verdana" w:hAnsi="Verdana"/>
          <w:b/>
          <w:bCs/>
          <w:sz w:val="12"/>
          <w:szCs w:val="12"/>
          <w:lang w:val="sk-SK"/>
        </w:rPr>
        <w:t>a</w:t>
      </w:r>
      <w:r w:rsidRPr="00094D42">
        <w:rPr>
          <w:rFonts w:ascii="Verdana" w:hAnsi="Verdana"/>
          <w:b/>
          <w:bCs/>
          <w:sz w:val="12"/>
          <w:szCs w:val="12"/>
          <w:lang w:val="sk-SK"/>
        </w:rPr>
        <w:t xml:space="preserve"> neuskut</w:t>
      </w:r>
      <w:r w:rsidR="00946E57">
        <w:rPr>
          <w:rFonts w:ascii="Verdana" w:hAnsi="Verdana"/>
          <w:b/>
          <w:bCs/>
          <w:sz w:val="12"/>
          <w:szCs w:val="12"/>
          <w:lang w:val="sk-SK"/>
        </w:rPr>
        <w:t>o</w:t>
      </w:r>
      <w:r w:rsidRPr="00094D42">
        <w:rPr>
          <w:rFonts w:ascii="Verdana" w:hAnsi="Verdana"/>
          <w:b/>
          <w:bCs/>
          <w:sz w:val="12"/>
          <w:szCs w:val="12"/>
          <w:lang w:val="sk-SK"/>
        </w:rPr>
        <w:t xml:space="preserve">ční </w:t>
      </w:r>
      <w:r w:rsidR="00946E57">
        <w:rPr>
          <w:rFonts w:ascii="Verdana" w:hAnsi="Verdana"/>
          <w:b/>
          <w:bCs/>
          <w:sz w:val="12"/>
          <w:szCs w:val="12"/>
          <w:lang w:val="sk-SK"/>
        </w:rPr>
        <w:t>ak</w:t>
      </w:r>
      <w:r w:rsidRPr="00094D42">
        <w:rPr>
          <w:rFonts w:ascii="Verdana" w:hAnsi="Verdana"/>
          <w:b/>
          <w:bCs/>
          <w:sz w:val="12"/>
          <w:szCs w:val="12"/>
          <w:lang w:val="sk-SK"/>
        </w:rPr>
        <w:t>:</w:t>
      </w:r>
    </w:p>
    <w:p w14:paraId="6346F199" w14:textId="7A8D7290" w:rsidR="00291210" w:rsidRPr="00094D42" w:rsidRDefault="00291210" w:rsidP="00A7442F">
      <w:pPr>
        <w:pStyle w:val="Odsekzoznamu"/>
        <w:numPr>
          <w:ilvl w:val="0"/>
          <w:numId w:val="3"/>
        </w:numPr>
        <w:spacing w:after="0"/>
        <w:jc w:val="both"/>
        <w:rPr>
          <w:rFonts w:ascii="Verdana" w:hAnsi="Verdana"/>
          <w:sz w:val="12"/>
          <w:szCs w:val="12"/>
          <w:lang w:val="sk-SK"/>
        </w:rPr>
      </w:pPr>
      <w:r w:rsidRPr="00094D42">
        <w:rPr>
          <w:rFonts w:ascii="Verdana" w:hAnsi="Verdana"/>
          <w:sz w:val="12"/>
          <w:szCs w:val="12"/>
          <w:lang w:val="sk-SK"/>
        </w:rPr>
        <w:t>Nebude potvr</w:t>
      </w:r>
      <w:r w:rsidR="00946E57">
        <w:rPr>
          <w:rFonts w:ascii="Verdana" w:hAnsi="Verdana"/>
          <w:sz w:val="12"/>
          <w:szCs w:val="12"/>
          <w:lang w:val="sk-SK"/>
        </w:rPr>
        <w:t>d</w:t>
      </w:r>
      <w:r w:rsidRPr="00094D42">
        <w:rPr>
          <w:rFonts w:ascii="Verdana" w:hAnsi="Verdana"/>
          <w:sz w:val="12"/>
          <w:szCs w:val="12"/>
          <w:lang w:val="sk-SK"/>
        </w:rPr>
        <w:t>en</w:t>
      </w:r>
      <w:r w:rsidR="00946E57">
        <w:rPr>
          <w:rFonts w:ascii="Verdana" w:hAnsi="Verdana"/>
          <w:sz w:val="12"/>
          <w:szCs w:val="12"/>
          <w:lang w:val="sk-SK"/>
        </w:rPr>
        <w:t>á</w:t>
      </w:r>
      <w:r w:rsidRPr="00094D42">
        <w:rPr>
          <w:rFonts w:ascii="Verdana" w:hAnsi="Verdana"/>
          <w:sz w:val="12"/>
          <w:szCs w:val="12"/>
          <w:lang w:val="sk-SK"/>
        </w:rPr>
        <w:t xml:space="preserve"> p</w:t>
      </w:r>
      <w:r w:rsidR="00946E57">
        <w:rPr>
          <w:rFonts w:ascii="Verdana" w:hAnsi="Verdana"/>
          <w:sz w:val="12"/>
          <w:szCs w:val="12"/>
          <w:lang w:val="sk-SK"/>
        </w:rPr>
        <w:t>r</w:t>
      </w:r>
      <w:r w:rsidRPr="00094D42">
        <w:rPr>
          <w:rFonts w:ascii="Verdana" w:hAnsi="Verdana"/>
          <w:sz w:val="12"/>
          <w:szCs w:val="12"/>
          <w:lang w:val="sk-SK"/>
        </w:rPr>
        <w:t>ipravenos</w:t>
      </w:r>
      <w:r w:rsidR="00946E57">
        <w:rPr>
          <w:rFonts w:ascii="Verdana" w:hAnsi="Verdana"/>
          <w:sz w:val="12"/>
          <w:szCs w:val="12"/>
          <w:lang w:val="sk-SK"/>
        </w:rPr>
        <w:t>ť</w:t>
      </w:r>
      <w:r w:rsidRPr="00094D42">
        <w:rPr>
          <w:rFonts w:ascii="Verdana" w:hAnsi="Verdana"/>
          <w:sz w:val="12"/>
          <w:szCs w:val="12"/>
          <w:lang w:val="sk-SK"/>
        </w:rPr>
        <w:t xml:space="preserve"> stavby</w:t>
      </w:r>
    </w:p>
    <w:p w14:paraId="33AF711F" w14:textId="0816C334" w:rsidR="00291210" w:rsidRPr="00094D42" w:rsidRDefault="00291210" w:rsidP="00A7442F">
      <w:pPr>
        <w:pStyle w:val="Odsekzoznamu"/>
        <w:numPr>
          <w:ilvl w:val="0"/>
          <w:numId w:val="3"/>
        </w:numPr>
        <w:spacing w:after="0"/>
        <w:jc w:val="both"/>
        <w:rPr>
          <w:rFonts w:ascii="Verdana" w:hAnsi="Verdana"/>
          <w:sz w:val="12"/>
          <w:szCs w:val="12"/>
          <w:lang w:val="sk-SK"/>
        </w:rPr>
      </w:pPr>
      <w:r w:rsidRPr="00094D42">
        <w:rPr>
          <w:rFonts w:ascii="Verdana" w:hAnsi="Verdana"/>
          <w:sz w:val="12"/>
          <w:szCs w:val="12"/>
          <w:lang w:val="sk-SK"/>
        </w:rPr>
        <w:t>Nebude dod</w:t>
      </w:r>
      <w:r w:rsidR="00946E57">
        <w:rPr>
          <w:rFonts w:ascii="Verdana" w:hAnsi="Verdana"/>
          <w:sz w:val="12"/>
          <w:szCs w:val="12"/>
          <w:lang w:val="sk-SK"/>
        </w:rPr>
        <w:t>a</w:t>
      </w:r>
      <w:r w:rsidRPr="00094D42">
        <w:rPr>
          <w:rFonts w:ascii="Verdana" w:hAnsi="Verdana"/>
          <w:sz w:val="12"/>
          <w:szCs w:val="12"/>
          <w:lang w:val="sk-SK"/>
        </w:rPr>
        <w:t>n</w:t>
      </w:r>
      <w:r w:rsidR="00946E57">
        <w:rPr>
          <w:rFonts w:ascii="Verdana" w:hAnsi="Verdana"/>
          <w:sz w:val="12"/>
          <w:szCs w:val="12"/>
          <w:lang w:val="sk-SK"/>
        </w:rPr>
        <w:t>ý</w:t>
      </w:r>
      <w:r w:rsidRPr="00094D42">
        <w:rPr>
          <w:rFonts w:ascii="Verdana" w:hAnsi="Verdana"/>
          <w:sz w:val="12"/>
          <w:szCs w:val="12"/>
          <w:lang w:val="sk-SK"/>
        </w:rPr>
        <w:t xml:space="preserve"> kontakt na kompetentn</w:t>
      </w:r>
      <w:r w:rsidR="00946E57">
        <w:rPr>
          <w:rFonts w:ascii="Verdana" w:hAnsi="Verdana"/>
          <w:sz w:val="12"/>
          <w:szCs w:val="12"/>
          <w:lang w:val="sk-SK"/>
        </w:rPr>
        <w:t>ú</w:t>
      </w:r>
      <w:r w:rsidRPr="00094D42">
        <w:rPr>
          <w:rFonts w:ascii="Verdana" w:hAnsi="Verdana"/>
          <w:sz w:val="12"/>
          <w:szCs w:val="12"/>
          <w:lang w:val="sk-SK"/>
        </w:rPr>
        <w:t xml:space="preserve"> osobu v m</w:t>
      </w:r>
      <w:r w:rsidR="00946E57">
        <w:rPr>
          <w:rFonts w:ascii="Verdana" w:hAnsi="Verdana"/>
          <w:sz w:val="12"/>
          <w:szCs w:val="12"/>
          <w:lang w:val="sk-SK"/>
        </w:rPr>
        <w:t>ie</w:t>
      </w:r>
      <w:r w:rsidRPr="00094D42">
        <w:rPr>
          <w:rFonts w:ascii="Verdana" w:hAnsi="Verdana"/>
          <w:sz w:val="12"/>
          <w:szCs w:val="12"/>
          <w:lang w:val="sk-SK"/>
        </w:rPr>
        <w:t>st</w:t>
      </w:r>
      <w:r w:rsidR="00946E57">
        <w:rPr>
          <w:rFonts w:ascii="Verdana" w:hAnsi="Verdana"/>
          <w:sz w:val="12"/>
          <w:szCs w:val="12"/>
          <w:lang w:val="sk-SK"/>
        </w:rPr>
        <w:t>e</w:t>
      </w:r>
      <w:r w:rsidRPr="00094D42">
        <w:rPr>
          <w:rFonts w:ascii="Verdana" w:hAnsi="Verdana"/>
          <w:sz w:val="12"/>
          <w:szCs w:val="12"/>
          <w:lang w:val="sk-SK"/>
        </w:rPr>
        <w:t xml:space="preserve"> in</w:t>
      </w:r>
      <w:r w:rsidR="00946E57">
        <w:rPr>
          <w:rFonts w:ascii="Verdana" w:hAnsi="Verdana"/>
          <w:sz w:val="12"/>
          <w:szCs w:val="12"/>
          <w:lang w:val="sk-SK"/>
        </w:rPr>
        <w:t>š</w:t>
      </w:r>
      <w:r w:rsidRPr="00094D42">
        <w:rPr>
          <w:rFonts w:ascii="Verdana" w:hAnsi="Verdana"/>
          <w:sz w:val="12"/>
          <w:szCs w:val="12"/>
          <w:lang w:val="sk-SK"/>
        </w:rPr>
        <w:t>tal</w:t>
      </w:r>
      <w:r w:rsidR="00946E57">
        <w:rPr>
          <w:rFonts w:ascii="Verdana" w:hAnsi="Verdana"/>
          <w:sz w:val="12"/>
          <w:szCs w:val="12"/>
          <w:lang w:val="sk-SK"/>
        </w:rPr>
        <w:t>á</w:t>
      </w:r>
      <w:r w:rsidRPr="00094D42">
        <w:rPr>
          <w:rFonts w:ascii="Verdana" w:hAnsi="Verdana"/>
          <w:sz w:val="12"/>
          <w:szCs w:val="12"/>
          <w:lang w:val="sk-SK"/>
        </w:rPr>
        <w:t>c</w:t>
      </w:r>
      <w:r w:rsidR="00946E57">
        <w:rPr>
          <w:rFonts w:ascii="Verdana" w:hAnsi="Verdana"/>
          <w:sz w:val="12"/>
          <w:szCs w:val="12"/>
          <w:lang w:val="sk-SK"/>
        </w:rPr>
        <w:t>i</w:t>
      </w:r>
      <w:r w:rsidRPr="00094D42">
        <w:rPr>
          <w:rFonts w:ascii="Verdana" w:hAnsi="Verdana"/>
          <w:sz w:val="12"/>
          <w:szCs w:val="12"/>
          <w:lang w:val="sk-SK"/>
        </w:rPr>
        <w:t>e</w:t>
      </w:r>
    </w:p>
    <w:p w14:paraId="6C93735F" w14:textId="041A329C" w:rsidR="00291210" w:rsidRPr="00094D42" w:rsidRDefault="00291210" w:rsidP="00A7442F">
      <w:pPr>
        <w:pStyle w:val="Odsekzoznamu"/>
        <w:numPr>
          <w:ilvl w:val="0"/>
          <w:numId w:val="3"/>
        </w:numPr>
        <w:spacing w:after="0"/>
        <w:jc w:val="both"/>
        <w:rPr>
          <w:rFonts w:ascii="Verdana" w:hAnsi="Verdana"/>
          <w:sz w:val="12"/>
          <w:szCs w:val="12"/>
          <w:lang w:val="sk-SK"/>
        </w:rPr>
      </w:pPr>
      <w:r w:rsidRPr="00094D42">
        <w:rPr>
          <w:rFonts w:ascii="Verdana" w:hAnsi="Verdana"/>
          <w:sz w:val="12"/>
          <w:szCs w:val="12"/>
          <w:lang w:val="sk-SK"/>
        </w:rPr>
        <w:t>Nebude zai</w:t>
      </w:r>
      <w:r w:rsidR="00946E57">
        <w:rPr>
          <w:rFonts w:ascii="Verdana" w:hAnsi="Verdana"/>
          <w:sz w:val="12"/>
          <w:szCs w:val="12"/>
          <w:lang w:val="sk-SK"/>
        </w:rPr>
        <w:t>s</w:t>
      </w:r>
      <w:r w:rsidRPr="00094D42">
        <w:rPr>
          <w:rFonts w:ascii="Verdana" w:hAnsi="Verdana"/>
          <w:sz w:val="12"/>
          <w:szCs w:val="12"/>
          <w:lang w:val="sk-SK"/>
        </w:rPr>
        <w:t>t</w:t>
      </w:r>
      <w:r w:rsidR="00946E57">
        <w:rPr>
          <w:rFonts w:ascii="Verdana" w:hAnsi="Verdana"/>
          <w:sz w:val="12"/>
          <w:szCs w:val="12"/>
          <w:lang w:val="sk-SK"/>
        </w:rPr>
        <w:t>e</w:t>
      </w:r>
      <w:r w:rsidRPr="00094D42">
        <w:rPr>
          <w:rFonts w:ascii="Verdana" w:hAnsi="Verdana"/>
          <w:sz w:val="12"/>
          <w:szCs w:val="12"/>
          <w:lang w:val="sk-SK"/>
        </w:rPr>
        <w:t>n</w:t>
      </w:r>
      <w:r w:rsidR="00946E57">
        <w:rPr>
          <w:rFonts w:ascii="Verdana" w:hAnsi="Verdana"/>
          <w:sz w:val="12"/>
          <w:szCs w:val="12"/>
          <w:lang w:val="sk-SK"/>
        </w:rPr>
        <w:t>é</w:t>
      </w:r>
      <w:r w:rsidRPr="00094D42">
        <w:rPr>
          <w:rFonts w:ascii="Verdana" w:hAnsi="Verdana"/>
          <w:sz w:val="12"/>
          <w:szCs w:val="12"/>
          <w:lang w:val="sk-SK"/>
        </w:rPr>
        <w:t xml:space="preserve"> </w:t>
      </w:r>
      <w:r w:rsidR="00946E57">
        <w:rPr>
          <w:rFonts w:ascii="Verdana" w:hAnsi="Verdana"/>
          <w:sz w:val="12"/>
          <w:szCs w:val="12"/>
          <w:lang w:val="sk-SK"/>
        </w:rPr>
        <w:t>s</w:t>
      </w:r>
      <w:r w:rsidRPr="00094D42">
        <w:rPr>
          <w:rFonts w:ascii="Verdana" w:hAnsi="Verdana"/>
          <w:sz w:val="12"/>
          <w:szCs w:val="12"/>
          <w:lang w:val="sk-SK"/>
        </w:rPr>
        <w:t>p</w:t>
      </w:r>
      <w:r w:rsidR="00946E57">
        <w:rPr>
          <w:rFonts w:ascii="Verdana" w:hAnsi="Verdana"/>
          <w:sz w:val="12"/>
          <w:szCs w:val="12"/>
          <w:lang w:val="sk-SK"/>
        </w:rPr>
        <w:t>r</w:t>
      </w:r>
      <w:r w:rsidRPr="00094D42">
        <w:rPr>
          <w:rFonts w:ascii="Verdana" w:hAnsi="Verdana"/>
          <w:sz w:val="12"/>
          <w:szCs w:val="12"/>
          <w:lang w:val="sk-SK"/>
        </w:rPr>
        <w:t>ístupn</w:t>
      </w:r>
      <w:r w:rsidR="00946E57">
        <w:rPr>
          <w:rFonts w:ascii="Verdana" w:hAnsi="Verdana"/>
          <w:sz w:val="12"/>
          <w:szCs w:val="12"/>
          <w:lang w:val="sk-SK"/>
        </w:rPr>
        <w:t>e</w:t>
      </w:r>
      <w:r w:rsidRPr="00094D42">
        <w:rPr>
          <w:rFonts w:ascii="Verdana" w:hAnsi="Verdana"/>
          <w:sz w:val="12"/>
          <w:szCs w:val="12"/>
          <w:lang w:val="sk-SK"/>
        </w:rPr>
        <w:t>n</w:t>
      </w:r>
      <w:r w:rsidR="00946E57">
        <w:rPr>
          <w:rFonts w:ascii="Verdana" w:hAnsi="Verdana"/>
          <w:sz w:val="12"/>
          <w:szCs w:val="12"/>
          <w:lang w:val="sk-SK"/>
        </w:rPr>
        <w:t>ie</w:t>
      </w:r>
      <w:r w:rsidRPr="00094D42">
        <w:rPr>
          <w:rFonts w:ascii="Verdana" w:hAnsi="Verdana"/>
          <w:sz w:val="12"/>
          <w:szCs w:val="12"/>
          <w:lang w:val="sk-SK"/>
        </w:rPr>
        <w:t xml:space="preserve"> do pr</w:t>
      </w:r>
      <w:r w:rsidR="00946E57">
        <w:rPr>
          <w:rFonts w:ascii="Verdana" w:hAnsi="Verdana"/>
          <w:sz w:val="12"/>
          <w:szCs w:val="12"/>
          <w:lang w:val="sk-SK"/>
        </w:rPr>
        <w:t>ie</w:t>
      </w:r>
      <w:r w:rsidRPr="00094D42">
        <w:rPr>
          <w:rFonts w:ascii="Verdana" w:hAnsi="Verdana"/>
          <w:sz w:val="12"/>
          <w:szCs w:val="12"/>
          <w:lang w:val="sk-SK"/>
        </w:rPr>
        <w:t>stor</w:t>
      </w:r>
      <w:r w:rsidR="00946E57">
        <w:rPr>
          <w:rFonts w:ascii="Verdana" w:hAnsi="Verdana"/>
          <w:sz w:val="12"/>
          <w:szCs w:val="12"/>
          <w:lang w:val="sk-SK"/>
        </w:rPr>
        <w:t>ov</w:t>
      </w:r>
      <w:r w:rsidRPr="00094D42">
        <w:rPr>
          <w:rFonts w:ascii="Verdana" w:hAnsi="Verdana"/>
          <w:sz w:val="12"/>
          <w:szCs w:val="12"/>
          <w:lang w:val="sk-SK"/>
        </w:rPr>
        <w:t xml:space="preserve"> s in</w:t>
      </w:r>
      <w:r w:rsidR="00946E57">
        <w:rPr>
          <w:rFonts w:ascii="Verdana" w:hAnsi="Verdana"/>
          <w:sz w:val="12"/>
          <w:szCs w:val="12"/>
          <w:lang w:val="sk-SK"/>
        </w:rPr>
        <w:t>š</w:t>
      </w:r>
      <w:r w:rsidRPr="00094D42">
        <w:rPr>
          <w:rFonts w:ascii="Verdana" w:hAnsi="Verdana"/>
          <w:sz w:val="12"/>
          <w:szCs w:val="12"/>
          <w:lang w:val="sk-SK"/>
        </w:rPr>
        <w:t>talovaným za</w:t>
      </w:r>
      <w:r w:rsidR="00946E57">
        <w:rPr>
          <w:rFonts w:ascii="Verdana" w:hAnsi="Verdana"/>
          <w:sz w:val="12"/>
          <w:szCs w:val="12"/>
          <w:lang w:val="sk-SK"/>
        </w:rPr>
        <w:t>riad</w:t>
      </w:r>
      <w:r w:rsidRPr="00094D42">
        <w:rPr>
          <w:rFonts w:ascii="Verdana" w:hAnsi="Verdana"/>
          <w:sz w:val="12"/>
          <w:szCs w:val="12"/>
          <w:lang w:val="sk-SK"/>
        </w:rPr>
        <w:t>ením</w:t>
      </w:r>
      <w:r w:rsidR="00C33544" w:rsidRPr="00094D42">
        <w:rPr>
          <w:rFonts w:ascii="Verdana" w:hAnsi="Verdana"/>
          <w:sz w:val="12"/>
          <w:szCs w:val="12"/>
          <w:lang w:val="sk-SK"/>
        </w:rPr>
        <w:t xml:space="preserve"> WILO SE</w:t>
      </w:r>
    </w:p>
    <w:p w14:paraId="6FBDFDCB" w14:textId="77777777" w:rsidR="00C33544" w:rsidRPr="00094D42" w:rsidRDefault="00C33544" w:rsidP="00A7442F">
      <w:pPr>
        <w:spacing w:after="0"/>
        <w:jc w:val="both"/>
        <w:rPr>
          <w:rFonts w:ascii="Verdana" w:hAnsi="Verdana"/>
          <w:sz w:val="12"/>
          <w:szCs w:val="12"/>
          <w:lang w:val="sk-SK"/>
        </w:rPr>
      </w:pPr>
    </w:p>
    <w:p w14:paraId="66BE3F5E" w14:textId="0226B354" w:rsidR="00291210" w:rsidRPr="00094D42" w:rsidRDefault="00291210" w:rsidP="00A7442F">
      <w:pPr>
        <w:spacing w:after="0"/>
        <w:jc w:val="both"/>
        <w:rPr>
          <w:rFonts w:ascii="Verdana" w:hAnsi="Verdana"/>
          <w:sz w:val="12"/>
          <w:szCs w:val="12"/>
          <w:lang w:val="sk-SK"/>
        </w:rPr>
      </w:pPr>
      <w:r w:rsidRPr="00094D42">
        <w:rPr>
          <w:rFonts w:ascii="Verdana" w:hAnsi="Verdana"/>
          <w:sz w:val="12"/>
          <w:szCs w:val="12"/>
          <w:lang w:val="sk-SK"/>
        </w:rPr>
        <w:t>Pok</w:t>
      </w:r>
      <w:r w:rsidR="00946E57">
        <w:rPr>
          <w:rFonts w:ascii="Verdana" w:hAnsi="Verdana"/>
          <w:sz w:val="12"/>
          <w:szCs w:val="12"/>
          <w:lang w:val="sk-SK"/>
        </w:rPr>
        <w:t>iaľ</w:t>
      </w:r>
      <w:r w:rsidRPr="00094D42">
        <w:rPr>
          <w:rFonts w:ascii="Verdana" w:hAnsi="Verdana"/>
          <w:sz w:val="12"/>
          <w:szCs w:val="12"/>
          <w:lang w:val="sk-SK"/>
        </w:rPr>
        <w:t xml:space="preserve"> nebude kontaktn</w:t>
      </w:r>
      <w:r w:rsidR="00946E57">
        <w:rPr>
          <w:rFonts w:ascii="Verdana" w:hAnsi="Verdana"/>
          <w:sz w:val="12"/>
          <w:szCs w:val="12"/>
          <w:lang w:val="sk-SK"/>
        </w:rPr>
        <w:t>á</w:t>
      </w:r>
      <w:r w:rsidRPr="00094D42">
        <w:rPr>
          <w:rFonts w:ascii="Verdana" w:hAnsi="Verdana"/>
          <w:sz w:val="12"/>
          <w:szCs w:val="12"/>
          <w:lang w:val="sk-SK"/>
        </w:rPr>
        <w:t xml:space="preserve"> osoba dos</w:t>
      </w:r>
      <w:r w:rsidR="00946E57">
        <w:rPr>
          <w:rFonts w:ascii="Verdana" w:hAnsi="Verdana"/>
          <w:sz w:val="12"/>
          <w:szCs w:val="12"/>
          <w:lang w:val="sk-SK"/>
        </w:rPr>
        <w:t>i</w:t>
      </w:r>
      <w:r w:rsidRPr="00094D42">
        <w:rPr>
          <w:rFonts w:ascii="Verdana" w:hAnsi="Verdana"/>
          <w:sz w:val="12"/>
          <w:szCs w:val="12"/>
          <w:lang w:val="sk-SK"/>
        </w:rPr>
        <w:t>a</w:t>
      </w:r>
      <w:r w:rsidR="00946E57">
        <w:rPr>
          <w:rFonts w:ascii="Verdana" w:hAnsi="Verdana"/>
          <w:sz w:val="12"/>
          <w:szCs w:val="12"/>
          <w:lang w:val="sk-SK"/>
        </w:rPr>
        <w:t>hnuteľ</w:t>
      </w:r>
      <w:r w:rsidRPr="00094D42">
        <w:rPr>
          <w:rFonts w:ascii="Verdana" w:hAnsi="Verdana"/>
          <w:sz w:val="12"/>
          <w:szCs w:val="12"/>
          <w:lang w:val="sk-SK"/>
        </w:rPr>
        <w:t>ná na uveden</w:t>
      </w:r>
      <w:r w:rsidR="00946E57">
        <w:rPr>
          <w:rFonts w:ascii="Verdana" w:hAnsi="Verdana"/>
          <w:sz w:val="12"/>
          <w:szCs w:val="12"/>
          <w:lang w:val="sk-SK"/>
        </w:rPr>
        <w:t>o</w:t>
      </w:r>
      <w:r w:rsidRPr="00094D42">
        <w:rPr>
          <w:rFonts w:ascii="Verdana" w:hAnsi="Verdana"/>
          <w:sz w:val="12"/>
          <w:szCs w:val="12"/>
          <w:lang w:val="sk-SK"/>
        </w:rPr>
        <w:t>m telef</w:t>
      </w:r>
      <w:r w:rsidR="00946E57">
        <w:rPr>
          <w:rFonts w:ascii="Verdana" w:hAnsi="Verdana"/>
          <w:sz w:val="12"/>
          <w:szCs w:val="12"/>
          <w:lang w:val="sk-SK"/>
        </w:rPr>
        <w:t>ó</w:t>
      </w:r>
      <w:r w:rsidRPr="00094D42">
        <w:rPr>
          <w:rFonts w:ascii="Verdana" w:hAnsi="Verdana"/>
          <w:sz w:val="12"/>
          <w:szCs w:val="12"/>
          <w:lang w:val="sk-SK"/>
        </w:rPr>
        <w:t>nn</w:t>
      </w:r>
      <w:r w:rsidR="00946E57">
        <w:rPr>
          <w:rFonts w:ascii="Verdana" w:hAnsi="Verdana"/>
          <w:sz w:val="12"/>
          <w:szCs w:val="12"/>
          <w:lang w:val="sk-SK"/>
        </w:rPr>
        <w:t>o</w:t>
      </w:r>
      <w:r w:rsidRPr="00094D42">
        <w:rPr>
          <w:rFonts w:ascii="Verdana" w:hAnsi="Verdana"/>
          <w:sz w:val="12"/>
          <w:szCs w:val="12"/>
          <w:lang w:val="sk-SK"/>
        </w:rPr>
        <w:t>m čísle p</w:t>
      </w:r>
      <w:r w:rsidR="00946E57">
        <w:rPr>
          <w:rFonts w:ascii="Verdana" w:hAnsi="Verdana"/>
          <w:sz w:val="12"/>
          <w:szCs w:val="12"/>
          <w:lang w:val="sk-SK"/>
        </w:rPr>
        <w:t>r</w:t>
      </w:r>
      <w:r w:rsidRPr="00094D42">
        <w:rPr>
          <w:rFonts w:ascii="Verdana" w:hAnsi="Verdana"/>
          <w:sz w:val="12"/>
          <w:szCs w:val="12"/>
          <w:lang w:val="sk-SK"/>
        </w:rPr>
        <w:t>ed výj</w:t>
      </w:r>
      <w:r w:rsidR="00946E57">
        <w:rPr>
          <w:rFonts w:ascii="Verdana" w:hAnsi="Verdana"/>
          <w:sz w:val="12"/>
          <w:szCs w:val="12"/>
          <w:lang w:val="sk-SK"/>
        </w:rPr>
        <w:t>a</w:t>
      </w:r>
      <w:r w:rsidRPr="00094D42">
        <w:rPr>
          <w:rFonts w:ascii="Verdana" w:hAnsi="Verdana"/>
          <w:sz w:val="12"/>
          <w:szCs w:val="12"/>
          <w:lang w:val="sk-SK"/>
        </w:rPr>
        <w:t>zd</w:t>
      </w:r>
      <w:r w:rsidR="00946E57">
        <w:rPr>
          <w:rFonts w:ascii="Verdana" w:hAnsi="Verdana"/>
          <w:sz w:val="12"/>
          <w:szCs w:val="12"/>
          <w:lang w:val="sk-SK"/>
        </w:rPr>
        <w:t>o</w:t>
      </w:r>
      <w:r w:rsidRPr="00094D42">
        <w:rPr>
          <w:rFonts w:ascii="Verdana" w:hAnsi="Verdana"/>
          <w:sz w:val="12"/>
          <w:szCs w:val="12"/>
          <w:lang w:val="sk-SK"/>
        </w:rPr>
        <w:t>m servisn</w:t>
      </w:r>
      <w:r w:rsidR="00946E57">
        <w:rPr>
          <w:rFonts w:ascii="Verdana" w:hAnsi="Verdana"/>
          <w:sz w:val="12"/>
          <w:szCs w:val="12"/>
          <w:lang w:val="sk-SK"/>
        </w:rPr>
        <w:t>é</w:t>
      </w:r>
      <w:r w:rsidRPr="00094D42">
        <w:rPr>
          <w:rFonts w:ascii="Verdana" w:hAnsi="Verdana"/>
          <w:sz w:val="12"/>
          <w:szCs w:val="12"/>
          <w:lang w:val="sk-SK"/>
        </w:rPr>
        <w:t>ho technika, výj</w:t>
      </w:r>
      <w:r w:rsidR="00946E57">
        <w:rPr>
          <w:rFonts w:ascii="Verdana" w:hAnsi="Verdana"/>
          <w:sz w:val="12"/>
          <w:szCs w:val="12"/>
          <w:lang w:val="sk-SK"/>
        </w:rPr>
        <w:t>a</w:t>
      </w:r>
      <w:r w:rsidRPr="00094D42">
        <w:rPr>
          <w:rFonts w:ascii="Verdana" w:hAnsi="Verdana"/>
          <w:sz w:val="12"/>
          <w:szCs w:val="12"/>
          <w:lang w:val="sk-SK"/>
        </w:rPr>
        <w:t>zd s</w:t>
      </w:r>
      <w:r w:rsidR="00946E57">
        <w:rPr>
          <w:rFonts w:ascii="Verdana" w:hAnsi="Verdana"/>
          <w:sz w:val="12"/>
          <w:szCs w:val="12"/>
          <w:lang w:val="sk-SK"/>
        </w:rPr>
        <w:t>a</w:t>
      </w:r>
      <w:r w:rsidR="00C33544" w:rsidRPr="00094D42">
        <w:rPr>
          <w:rFonts w:ascii="Verdana" w:hAnsi="Verdana"/>
          <w:sz w:val="12"/>
          <w:szCs w:val="12"/>
          <w:lang w:val="sk-SK"/>
        </w:rPr>
        <w:t xml:space="preserve"> </w:t>
      </w:r>
      <w:r w:rsidRPr="00094D42">
        <w:rPr>
          <w:rFonts w:ascii="Verdana" w:hAnsi="Verdana"/>
          <w:sz w:val="12"/>
          <w:szCs w:val="12"/>
          <w:lang w:val="sk-SK"/>
        </w:rPr>
        <w:t>neuskut</w:t>
      </w:r>
      <w:r w:rsidR="00946E57">
        <w:rPr>
          <w:rFonts w:ascii="Verdana" w:hAnsi="Verdana"/>
          <w:sz w:val="12"/>
          <w:szCs w:val="12"/>
          <w:lang w:val="sk-SK"/>
        </w:rPr>
        <w:t>o</w:t>
      </w:r>
      <w:r w:rsidRPr="00094D42">
        <w:rPr>
          <w:rFonts w:ascii="Verdana" w:hAnsi="Verdana"/>
          <w:sz w:val="12"/>
          <w:szCs w:val="12"/>
          <w:lang w:val="sk-SK"/>
        </w:rPr>
        <w:t>ční. V p</w:t>
      </w:r>
      <w:r w:rsidR="00946E57">
        <w:rPr>
          <w:rFonts w:ascii="Verdana" w:hAnsi="Verdana"/>
          <w:sz w:val="12"/>
          <w:szCs w:val="12"/>
          <w:lang w:val="sk-SK"/>
        </w:rPr>
        <w:t>r</w:t>
      </w:r>
      <w:r w:rsidRPr="00094D42">
        <w:rPr>
          <w:rFonts w:ascii="Verdana" w:hAnsi="Verdana"/>
          <w:sz w:val="12"/>
          <w:szCs w:val="12"/>
          <w:lang w:val="sk-SK"/>
        </w:rPr>
        <w:t>ípad</w:t>
      </w:r>
      <w:r w:rsidR="00946E57">
        <w:rPr>
          <w:rFonts w:ascii="Verdana" w:hAnsi="Verdana"/>
          <w:sz w:val="12"/>
          <w:szCs w:val="12"/>
          <w:lang w:val="sk-SK"/>
        </w:rPr>
        <w:t>e</w:t>
      </w:r>
      <w:r w:rsidRPr="00094D42">
        <w:rPr>
          <w:rFonts w:ascii="Verdana" w:hAnsi="Verdana"/>
          <w:sz w:val="12"/>
          <w:szCs w:val="12"/>
          <w:lang w:val="sk-SK"/>
        </w:rPr>
        <w:t>, že kontaktn</w:t>
      </w:r>
      <w:r w:rsidR="00946E57">
        <w:rPr>
          <w:rFonts w:ascii="Verdana" w:hAnsi="Verdana"/>
          <w:sz w:val="12"/>
          <w:szCs w:val="12"/>
          <w:lang w:val="sk-SK"/>
        </w:rPr>
        <w:t>á</w:t>
      </w:r>
      <w:r w:rsidRPr="00094D42">
        <w:rPr>
          <w:rFonts w:ascii="Verdana" w:hAnsi="Verdana"/>
          <w:sz w:val="12"/>
          <w:szCs w:val="12"/>
          <w:lang w:val="sk-SK"/>
        </w:rPr>
        <w:t xml:space="preserve"> osoba n</w:t>
      </w:r>
      <w:r w:rsidR="00946E57">
        <w:rPr>
          <w:rFonts w:ascii="Verdana" w:hAnsi="Verdana"/>
          <w:sz w:val="12"/>
          <w:szCs w:val="12"/>
          <w:lang w:val="sk-SK"/>
        </w:rPr>
        <w:t>ie je</w:t>
      </w:r>
      <w:r w:rsidRPr="00094D42">
        <w:rPr>
          <w:rFonts w:ascii="Verdana" w:hAnsi="Verdana"/>
          <w:sz w:val="12"/>
          <w:szCs w:val="12"/>
          <w:lang w:val="sk-SK"/>
        </w:rPr>
        <w:t xml:space="preserve"> schopná zaisti</w:t>
      </w:r>
      <w:r w:rsidR="00946E57">
        <w:rPr>
          <w:rFonts w:ascii="Verdana" w:hAnsi="Verdana"/>
          <w:sz w:val="12"/>
          <w:szCs w:val="12"/>
          <w:lang w:val="sk-SK"/>
        </w:rPr>
        <w:t>ť</w:t>
      </w:r>
      <w:r w:rsidRPr="00094D42">
        <w:rPr>
          <w:rFonts w:ascii="Verdana" w:hAnsi="Verdana"/>
          <w:sz w:val="12"/>
          <w:szCs w:val="12"/>
          <w:lang w:val="sk-SK"/>
        </w:rPr>
        <w:t xml:space="preserve"> </w:t>
      </w:r>
      <w:r w:rsidR="00946E57">
        <w:rPr>
          <w:rFonts w:ascii="Verdana" w:hAnsi="Verdana"/>
          <w:sz w:val="12"/>
          <w:szCs w:val="12"/>
          <w:lang w:val="sk-SK"/>
        </w:rPr>
        <w:t>s</w:t>
      </w:r>
      <w:r w:rsidRPr="00094D42">
        <w:rPr>
          <w:rFonts w:ascii="Verdana" w:hAnsi="Verdana"/>
          <w:sz w:val="12"/>
          <w:szCs w:val="12"/>
          <w:lang w:val="sk-SK"/>
        </w:rPr>
        <w:t>p</w:t>
      </w:r>
      <w:r w:rsidR="00946E57">
        <w:rPr>
          <w:rFonts w:ascii="Verdana" w:hAnsi="Verdana"/>
          <w:sz w:val="12"/>
          <w:szCs w:val="12"/>
          <w:lang w:val="sk-SK"/>
        </w:rPr>
        <w:t>r</w:t>
      </w:r>
      <w:r w:rsidRPr="00094D42">
        <w:rPr>
          <w:rFonts w:ascii="Verdana" w:hAnsi="Verdana"/>
          <w:sz w:val="12"/>
          <w:szCs w:val="12"/>
          <w:lang w:val="sk-SK"/>
        </w:rPr>
        <w:t>ístupn</w:t>
      </w:r>
      <w:r w:rsidR="00946E57">
        <w:rPr>
          <w:rFonts w:ascii="Verdana" w:hAnsi="Verdana"/>
          <w:sz w:val="12"/>
          <w:szCs w:val="12"/>
          <w:lang w:val="sk-SK"/>
        </w:rPr>
        <w:t>e</w:t>
      </w:r>
      <w:r w:rsidRPr="00094D42">
        <w:rPr>
          <w:rFonts w:ascii="Verdana" w:hAnsi="Verdana"/>
          <w:sz w:val="12"/>
          <w:szCs w:val="12"/>
          <w:lang w:val="sk-SK"/>
        </w:rPr>
        <w:t>n</w:t>
      </w:r>
      <w:r w:rsidR="00946E57">
        <w:rPr>
          <w:rFonts w:ascii="Verdana" w:hAnsi="Verdana"/>
          <w:sz w:val="12"/>
          <w:szCs w:val="12"/>
          <w:lang w:val="sk-SK"/>
        </w:rPr>
        <w:t>ie</w:t>
      </w:r>
      <w:r w:rsidRPr="00094D42">
        <w:rPr>
          <w:rFonts w:ascii="Verdana" w:hAnsi="Verdana"/>
          <w:sz w:val="12"/>
          <w:szCs w:val="12"/>
          <w:lang w:val="sk-SK"/>
        </w:rPr>
        <w:t xml:space="preserve"> nutných pr</w:t>
      </w:r>
      <w:r w:rsidR="00946E57">
        <w:rPr>
          <w:rFonts w:ascii="Verdana" w:hAnsi="Verdana"/>
          <w:sz w:val="12"/>
          <w:szCs w:val="12"/>
          <w:lang w:val="sk-SK"/>
        </w:rPr>
        <w:t>ie</w:t>
      </w:r>
      <w:r w:rsidRPr="00094D42">
        <w:rPr>
          <w:rFonts w:ascii="Verdana" w:hAnsi="Verdana"/>
          <w:sz w:val="12"/>
          <w:szCs w:val="12"/>
          <w:lang w:val="sk-SK"/>
        </w:rPr>
        <w:t>stor</w:t>
      </w:r>
      <w:r w:rsidR="00946E57">
        <w:rPr>
          <w:rFonts w:ascii="Verdana" w:hAnsi="Verdana"/>
          <w:sz w:val="12"/>
          <w:szCs w:val="12"/>
          <w:lang w:val="sk-SK"/>
        </w:rPr>
        <w:t>ov</w:t>
      </w:r>
      <w:r w:rsidRPr="00094D42">
        <w:rPr>
          <w:rFonts w:ascii="Verdana" w:hAnsi="Verdana"/>
          <w:sz w:val="12"/>
          <w:szCs w:val="12"/>
          <w:lang w:val="sk-SK"/>
        </w:rPr>
        <w:t xml:space="preserve"> </w:t>
      </w:r>
      <w:r w:rsidR="00946E57">
        <w:rPr>
          <w:rFonts w:ascii="Verdana" w:hAnsi="Verdana"/>
          <w:sz w:val="12"/>
          <w:szCs w:val="12"/>
          <w:lang w:val="sk-SK"/>
        </w:rPr>
        <w:t>na</w:t>
      </w:r>
      <w:r w:rsidRPr="00094D42">
        <w:rPr>
          <w:rFonts w:ascii="Verdana" w:hAnsi="Verdana"/>
          <w:sz w:val="12"/>
          <w:szCs w:val="12"/>
          <w:lang w:val="sk-SK"/>
        </w:rPr>
        <w:t xml:space="preserve"> in</w:t>
      </w:r>
      <w:r w:rsidR="00946E57">
        <w:rPr>
          <w:rFonts w:ascii="Verdana" w:hAnsi="Verdana"/>
          <w:sz w:val="12"/>
          <w:szCs w:val="12"/>
          <w:lang w:val="sk-SK"/>
        </w:rPr>
        <w:t>š</w:t>
      </w:r>
      <w:r w:rsidRPr="00094D42">
        <w:rPr>
          <w:rFonts w:ascii="Verdana" w:hAnsi="Verdana"/>
          <w:sz w:val="12"/>
          <w:szCs w:val="12"/>
          <w:lang w:val="sk-SK"/>
        </w:rPr>
        <w:t>tal</w:t>
      </w:r>
      <w:r w:rsidR="00946E57">
        <w:rPr>
          <w:rFonts w:ascii="Verdana" w:hAnsi="Verdana"/>
          <w:sz w:val="12"/>
          <w:szCs w:val="12"/>
          <w:lang w:val="sk-SK"/>
        </w:rPr>
        <w:t>á</w:t>
      </w:r>
      <w:r w:rsidRPr="00094D42">
        <w:rPr>
          <w:rFonts w:ascii="Verdana" w:hAnsi="Verdana"/>
          <w:sz w:val="12"/>
          <w:szCs w:val="12"/>
          <w:lang w:val="sk-SK"/>
        </w:rPr>
        <w:t>ci</w:t>
      </w:r>
      <w:r w:rsidR="00946E57">
        <w:rPr>
          <w:rFonts w:ascii="Verdana" w:hAnsi="Verdana"/>
          <w:sz w:val="12"/>
          <w:szCs w:val="12"/>
          <w:lang w:val="sk-SK"/>
        </w:rPr>
        <w:t>u</w:t>
      </w:r>
      <w:r w:rsidRPr="00094D42">
        <w:rPr>
          <w:rFonts w:ascii="Verdana" w:hAnsi="Verdana"/>
          <w:sz w:val="12"/>
          <w:szCs w:val="12"/>
          <w:lang w:val="sk-SK"/>
        </w:rPr>
        <w:t xml:space="preserve"> za</w:t>
      </w:r>
      <w:r w:rsidR="00946E57">
        <w:rPr>
          <w:rFonts w:ascii="Verdana" w:hAnsi="Verdana"/>
          <w:sz w:val="12"/>
          <w:szCs w:val="12"/>
          <w:lang w:val="sk-SK"/>
        </w:rPr>
        <w:t>riad</w:t>
      </w:r>
      <w:r w:rsidRPr="00094D42">
        <w:rPr>
          <w:rFonts w:ascii="Verdana" w:hAnsi="Verdana"/>
          <w:sz w:val="12"/>
          <w:szCs w:val="12"/>
          <w:lang w:val="sk-SK"/>
        </w:rPr>
        <w:t>en</w:t>
      </w:r>
      <w:r w:rsidR="00946E57">
        <w:rPr>
          <w:rFonts w:ascii="Verdana" w:hAnsi="Verdana"/>
          <w:sz w:val="12"/>
          <w:szCs w:val="12"/>
          <w:lang w:val="sk-SK"/>
        </w:rPr>
        <w:t>ia</w:t>
      </w:r>
      <w:r w:rsidRPr="00094D42">
        <w:rPr>
          <w:rFonts w:ascii="Verdana" w:hAnsi="Verdana"/>
          <w:sz w:val="12"/>
          <w:szCs w:val="12"/>
          <w:lang w:val="sk-SK"/>
        </w:rPr>
        <w:t xml:space="preserve"> </w:t>
      </w:r>
      <w:r w:rsidR="00946E57">
        <w:rPr>
          <w:rFonts w:ascii="Verdana" w:hAnsi="Verdana"/>
          <w:sz w:val="12"/>
          <w:szCs w:val="12"/>
          <w:lang w:val="sk-SK"/>
        </w:rPr>
        <w:t>al</w:t>
      </w:r>
      <w:r w:rsidRPr="00094D42">
        <w:rPr>
          <w:rFonts w:ascii="Verdana" w:hAnsi="Verdana"/>
          <w:sz w:val="12"/>
          <w:szCs w:val="12"/>
          <w:lang w:val="sk-SK"/>
        </w:rPr>
        <w:t>ebo nemá</w:t>
      </w:r>
      <w:r w:rsidR="00C33544" w:rsidRPr="00094D42">
        <w:rPr>
          <w:rFonts w:ascii="Verdana" w:hAnsi="Verdana"/>
          <w:sz w:val="12"/>
          <w:szCs w:val="12"/>
          <w:lang w:val="sk-SK"/>
        </w:rPr>
        <w:t xml:space="preserve"> </w:t>
      </w:r>
      <w:r w:rsidRPr="00094D42">
        <w:rPr>
          <w:rFonts w:ascii="Verdana" w:hAnsi="Verdana"/>
          <w:sz w:val="12"/>
          <w:szCs w:val="12"/>
          <w:lang w:val="sk-SK"/>
        </w:rPr>
        <w:t>k dispoz</w:t>
      </w:r>
      <w:r w:rsidR="00946E57">
        <w:rPr>
          <w:rFonts w:ascii="Verdana" w:hAnsi="Verdana"/>
          <w:sz w:val="12"/>
          <w:szCs w:val="12"/>
          <w:lang w:val="sk-SK"/>
        </w:rPr>
        <w:t>í</w:t>
      </w:r>
      <w:r w:rsidRPr="00094D42">
        <w:rPr>
          <w:rFonts w:ascii="Verdana" w:hAnsi="Verdana"/>
          <w:sz w:val="12"/>
          <w:szCs w:val="12"/>
          <w:lang w:val="sk-SK"/>
        </w:rPr>
        <w:t>c</w:t>
      </w:r>
      <w:r w:rsidR="00946E57">
        <w:rPr>
          <w:rFonts w:ascii="Verdana" w:hAnsi="Verdana"/>
          <w:sz w:val="12"/>
          <w:szCs w:val="12"/>
          <w:lang w:val="sk-SK"/>
        </w:rPr>
        <w:t>i</w:t>
      </w:r>
      <w:r w:rsidRPr="00094D42">
        <w:rPr>
          <w:rFonts w:ascii="Verdana" w:hAnsi="Verdana"/>
          <w:sz w:val="12"/>
          <w:szCs w:val="12"/>
          <w:lang w:val="sk-SK"/>
        </w:rPr>
        <w:t>i požadované údaje o nastavení za</w:t>
      </w:r>
      <w:r w:rsidR="00946E57">
        <w:rPr>
          <w:rFonts w:ascii="Verdana" w:hAnsi="Verdana"/>
          <w:sz w:val="12"/>
          <w:szCs w:val="12"/>
          <w:lang w:val="sk-SK"/>
        </w:rPr>
        <w:t>riad</w:t>
      </w:r>
      <w:r w:rsidRPr="00094D42">
        <w:rPr>
          <w:rFonts w:ascii="Verdana" w:hAnsi="Verdana"/>
          <w:sz w:val="12"/>
          <w:szCs w:val="12"/>
          <w:lang w:val="sk-SK"/>
        </w:rPr>
        <w:t>en</w:t>
      </w:r>
      <w:r w:rsidR="00946E57">
        <w:rPr>
          <w:rFonts w:ascii="Verdana" w:hAnsi="Verdana"/>
          <w:sz w:val="12"/>
          <w:szCs w:val="12"/>
          <w:lang w:val="sk-SK"/>
        </w:rPr>
        <w:t>ia</w:t>
      </w:r>
      <w:r w:rsidRPr="00094D42">
        <w:rPr>
          <w:rFonts w:ascii="Verdana" w:hAnsi="Verdana"/>
          <w:sz w:val="12"/>
          <w:szCs w:val="12"/>
          <w:lang w:val="sk-SK"/>
        </w:rPr>
        <w:t xml:space="preserve"> (nap</w:t>
      </w:r>
      <w:r w:rsidR="00946E57">
        <w:rPr>
          <w:rFonts w:ascii="Verdana" w:hAnsi="Verdana"/>
          <w:sz w:val="12"/>
          <w:szCs w:val="12"/>
          <w:lang w:val="sk-SK"/>
        </w:rPr>
        <w:t>r</w:t>
      </w:r>
      <w:r w:rsidRPr="00094D42">
        <w:rPr>
          <w:rFonts w:ascii="Verdana" w:hAnsi="Verdana"/>
          <w:sz w:val="12"/>
          <w:szCs w:val="12"/>
          <w:lang w:val="sk-SK"/>
        </w:rPr>
        <w:t>.: frekvenčn</w:t>
      </w:r>
      <w:r w:rsidR="00946E57">
        <w:rPr>
          <w:rFonts w:ascii="Verdana" w:hAnsi="Verdana"/>
          <w:sz w:val="12"/>
          <w:szCs w:val="12"/>
          <w:lang w:val="sk-SK"/>
        </w:rPr>
        <w:t>ý</w:t>
      </w:r>
      <w:r w:rsidRPr="00094D42">
        <w:rPr>
          <w:rFonts w:ascii="Verdana" w:hAnsi="Verdana"/>
          <w:sz w:val="12"/>
          <w:szCs w:val="12"/>
          <w:lang w:val="sk-SK"/>
        </w:rPr>
        <w:t>ch m</w:t>
      </w:r>
      <w:r w:rsidR="00946E57">
        <w:rPr>
          <w:rFonts w:ascii="Verdana" w:hAnsi="Verdana"/>
          <w:sz w:val="12"/>
          <w:szCs w:val="12"/>
          <w:lang w:val="sk-SK"/>
        </w:rPr>
        <w:t>e</w:t>
      </w:r>
      <w:r w:rsidRPr="00094D42">
        <w:rPr>
          <w:rFonts w:ascii="Verdana" w:hAnsi="Verdana"/>
          <w:sz w:val="12"/>
          <w:szCs w:val="12"/>
          <w:lang w:val="sk-SK"/>
        </w:rPr>
        <w:t>nič</w:t>
      </w:r>
      <w:r w:rsidR="00946E57">
        <w:rPr>
          <w:rFonts w:ascii="Verdana" w:hAnsi="Verdana"/>
          <w:sz w:val="12"/>
          <w:szCs w:val="12"/>
          <w:lang w:val="sk-SK"/>
        </w:rPr>
        <w:t>ov</w:t>
      </w:r>
      <w:r w:rsidR="00C33544" w:rsidRPr="00094D42">
        <w:rPr>
          <w:rFonts w:ascii="Verdana" w:hAnsi="Verdana"/>
          <w:sz w:val="12"/>
          <w:szCs w:val="12"/>
          <w:lang w:val="sk-SK"/>
        </w:rPr>
        <w:t xml:space="preserve">, </w:t>
      </w:r>
      <w:r w:rsidR="003153D5">
        <w:rPr>
          <w:rFonts w:ascii="Verdana" w:hAnsi="Verdana"/>
          <w:sz w:val="12"/>
          <w:szCs w:val="12"/>
          <w:lang w:val="sk-SK"/>
        </w:rPr>
        <w:t>ria</w:t>
      </w:r>
      <w:r w:rsidR="00C33544" w:rsidRPr="00094D42">
        <w:rPr>
          <w:rFonts w:ascii="Verdana" w:hAnsi="Verdana"/>
          <w:sz w:val="12"/>
          <w:szCs w:val="12"/>
          <w:lang w:val="sk-SK"/>
        </w:rPr>
        <w:t>d</w:t>
      </w:r>
      <w:r w:rsidR="003153D5">
        <w:rPr>
          <w:rFonts w:ascii="Verdana" w:hAnsi="Verdana"/>
          <w:sz w:val="12"/>
          <w:szCs w:val="12"/>
          <w:lang w:val="sk-SK"/>
        </w:rPr>
        <w:t>ia</w:t>
      </w:r>
      <w:r w:rsidR="00C33544" w:rsidRPr="00094D42">
        <w:rPr>
          <w:rFonts w:ascii="Verdana" w:hAnsi="Verdana"/>
          <w:sz w:val="12"/>
          <w:szCs w:val="12"/>
          <w:lang w:val="sk-SK"/>
        </w:rPr>
        <w:t>c</w:t>
      </w:r>
      <w:r w:rsidR="003153D5">
        <w:rPr>
          <w:rFonts w:ascii="Verdana" w:hAnsi="Verdana"/>
          <w:sz w:val="12"/>
          <w:szCs w:val="12"/>
          <w:lang w:val="sk-SK"/>
        </w:rPr>
        <w:t>e</w:t>
      </w:r>
      <w:r w:rsidR="00C33544" w:rsidRPr="00094D42">
        <w:rPr>
          <w:rFonts w:ascii="Verdana" w:hAnsi="Verdana"/>
          <w:sz w:val="12"/>
          <w:szCs w:val="12"/>
          <w:lang w:val="sk-SK"/>
        </w:rPr>
        <w:t xml:space="preserve">ho systému, logiku </w:t>
      </w:r>
      <w:r w:rsidR="003153D5">
        <w:rPr>
          <w:rFonts w:ascii="Verdana" w:hAnsi="Verdana"/>
          <w:sz w:val="12"/>
          <w:szCs w:val="12"/>
          <w:lang w:val="sk-SK"/>
        </w:rPr>
        <w:t>riad</w:t>
      </w:r>
      <w:r w:rsidR="00C33544" w:rsidRPr="00094D42">
        <w:rPr>
          <w:rFonts w:ascii="Verdana" w:hAnsi="Verdana"/>
          <w:sz w:val="12"/>
          <w:szCs w:val="12"/>
          <w:lang w:val="sk-SK"/>
        </w:rPr>
        <w:t>en</w:t>
      </w:r>
      <w:r w:rsidR="003153D5">
        <w:rPr>
          <w:rFonts w:ascii="Verdana" w:hAnsi="Verdana"/>
          <w:sz w:val="12"/>
          <w:szCs w:val="12"/>
          <w:lang w:val="sk-SK"/>
        </w:rPr>
        <w:t>ia</w:t>
      </w:r>
      <w:r w:rsidR="00C33544" w:rsidRPr="00094D42">
        <w:rPr>
          <w:rFonts w:ascii="Verdana" w:hAnsi="Verdana"/>
          <w:sz w:val="12"/>
          <w:szCs w:val="12"/>
          <w:lang w:val="sk-SK"/>
        </w:rPr>
        <w:t xml:space="preserve"> hladinovými snímač</w:t>
      </w:r>
      <w:r w:rsidR="003153D5">
        <w:rPr>
          <w:rFonts w:ascii="Verdana" w:hAnsi="Verdana"/>
          <w:sz w:val="12"/>
          <w:szCs w:val="12"/>
          <w:lang w:val="sk-SK"/>
        </w:rPr>
        <w:t>m</w:t>
      </w:r>
      <w:r w:rsidR="00C33544" w:rsidRPr="00094D42">
        <w:rPr>
          <w:rFonts w:ascii="Verdana" w:hAnsi="Verdana"/>
          <w:sz w:val="12"/>
          <w:szCs w:val="12"/>
          <w:lang w:val="sk-SK"/>
        </w:rPr>
        <w:t>i, napojen</w:t>
      </w:r>
      <w:r w:rsidR="003153D5">
        <w:rPr>
          <w:rFonts w:ascii="Verdana" w:hAnsi="Verdana"/>
          <w:sz w:val="12"/>
          <w:szCs w:val="12"/>
          <w:lang w:val="sk-SK"/>
        </w:rPr>
        <w:t>ie</w:t>
      </w:r>
      <w:r w:rsidR="00C33544" w:rsidRPr="00094D42">
        <w:rPr>
          <w:rFonts w:ascii="Verdana" w:hAnsi="Verdana"/>
          <w:sz w:val="12"/>
          <w:szCs w:val="12"/>
          <w:lang w:val="sk-SK"/>
        </w:rPr>
        <w:t xml:space="preserve"> na BMS systémy apod.</w:t>
      </w:r>
      <w:r w:rsidRPr="00094D42">
        <w:rPr>
          <w:rFonts w:ascii="Verdana" w:hAnsi="Verdana"/>
          <w:sz w:val="12"/>
          <w:szCs w:val="12"/>
          <w:lang w:val="sk-SK"/>
        </w:rPr>
        <w:t>) s</w:t>
      </w:r>
      <w:r w:rsidR="003153D5">
        <w:rPr>
          <w:rFonts w:ascii="Verdana" w:hAnsi="Verdana"/>
          <w:sz w:val="12"/>
          <w:szCs w:val="12"/>
          <w:lang w:val="sk-SK"/>
        </w:rPr>
        <w:t>a</w:t>
      </w:r>
      <w:r w:rsidRPr="00094D42">
        <w:rPr>
          <w:rFonts w:ascii="Verdana" w:hAnsi="Verdana"/>
          <w:sz w:val="12"/>
          <w:szCs w:val="12"/>
          <w:lang w:val="sk-SK"/>
        </w:rPr>
        <w:t xml:space="preserve"> realiz</w:t>
      </w:r>
      <w:r w:rsidR="003153D5">
        <w:rPr>
          <w:rFonts w:ascii="Verdana" w:hAnsi="Verdana"/>
          <w:sz w:val="12"/>
          <w:szCs w:val="12"/>
          <w:lang w:val="sk-SK"/>
        </w:rPr>
        <w:t>á</w:t>
      </w:r>
      <w:r w:rsidRPr="00094D42">
        <w:rPr>
          <w:rFonts w:ascii="Verdana" w:hAnsi="Verdana"/>
          <w:sz w:val="12"/>
          <w:szCs w:val="12"/>
          <w:lang w:val="sk-SK"/>
        </w:rPr>
        <w:t>c</w:t>
      </w:r>
      <w:r w:rsidR="003153D5">
        <w:rPr>
          <w:rFonts w:ascii="Verdana" w:hAnsi="Verdana"/>
          <w:sz w:val="12"/>
          <w:szCs w:val="12"/>
          <w:lang w:val="sk-SK"/>
        </w:rPr>
        <w:t>ia</w:t>
      </w:r>
      <w:r w:rsidRPr="00094D42">
        <w:rPr>
          <w:rFonts w:ascii="Verdana" w:hAnsi="Verdana"/>
          <w:sz w:val="12"/>
          <w:szCs w:val="12"/>
          <w:lang w:val="sk-SK"/>
        </w:rPr>
        <w:t xml:space="preserve"> uvád</w:t>
      </w:r>
      <w:r w:rsidR="003153D5">
        <w:rPr>
          <w:rFonts w:ascii="Verdana" w:hAnsi="Verdana"/>
          <w:sz w:val="12"/>
          <w:szCs w:val="12"/>
          <w:lang w:val="sk-SK"/>
        </w:rPr>
        <w:t>za</w:t>
      </w:r>
      <w:r w:rsidRPr="00094D42">
        <w:rPr>
          <w:rFonts w:ascii="Verdana" w:hAnsi="Verdana"/>
          <w:sz w:val="12"/>
          <w:szCs w:val="12"/>
          <w:lang w:val="sk-SK"/>
        </w:rPr>
        <w:t>n</w:t>
      </w:r>
      <w:r w:rsidR="003153D5">
        <w:rPr>
          <w:rFonts w:ascii="Verdana" w:hAnsi="Verdana"/>
          <w:sz w:val="12"/>
          <w:szCs w:val="12"/>
          <w:lang w:val="sk-SK"/>
        </w:rPr>
        <w:t>ia</w:t>
      </w:r>
      <w:r w:rsidRPr="00094D42">
        <w:rPr>
          <w:rFonts w:ascii="Verdana" w:hAnsi="Verdana"/>
          <w:sz w:val="12"/>
          <w:szCs w:val="12"/>
          <w:lang w:val="sk-SK"/>
        </w:rPr>
        <w:t xml:space="preserve"> do pr</w:t>
      </w:r>
      <w:r w:rsidR="003153D5">
        <w:rPr>
          <w:rFonts w:ascii="Verdana" w:hAnsi="Verdana"/>
          <w:sz w:val="12"/>
          <w:szCs w:val="12"/>
          <w:lang w:val="sk-SK"/>
        </w:rPr>
        <w:t>e</w:t>
      </w:r>
      <w:r w:rsidRPr="00094D42">
        <w:rPr>
          <w:rFonts w:ascii="Verdana" w:hAnsi="Verdana"/>
          <w:sz w:val="12"/>
          <w:szCs w:val="12"/>
          <w:lang w:val="sk-SK"/>
        </w:rPr>
        <w:t>v</w:t>
      </w:r>
      <w:r w:rsidR="003153D5">
        <w:rPr>
          <w:rFonts w:ascii="Verdana" w:hAnsi="Verdana"/>
          <w:sz w:val="12"/>
          <w:szCs w:val="12"/>
          <w:lang w:val="sk-SK"/>
        </w:rPr>
        <w:t>ád</w:t>
      </w:r>
      <w:r w:rsidRPr="00094D42">
        <w:rPr>
          <w:rFonts w:ascii="Verdana" w:hAnsi="Verdana"/>
          <w:sz w:val="12"/>
          <w:szCs w:val="12"/>
          <w:lang w:val="sk-SK"/>
        </w:rPr>
        <w:t>z</w:t>
      </w:r>
      <w:r w:rsidR="003153D5">
        <w:rPr>
          <w:rFonts w:ascii="Verdana" w:hAnsi="Verdana"/>
          <w:sz w:val="12"/>
          <w:szCs w:val="12"/>
          <w:lang w:val="sk-SK"/>
        </w:rPr>
        <w:t>ky</w:t>
      </w:r>
      <w:r w:rsidR="00C33544" w:rsidRPr="00094D42">
        <w:rPr>
          <w:rFonts w:ascii="Verdana" w:hAnsi="Verdana"/>
          <w:sz w:val="12"/>
          <w:szCs w:val="12"/>
          <w:lang w:val="sk-SK"/>
        </w:rPr>
        <w:t xml:space="preserve"> </w:t>
      </w:r>
      <w:r w:rsidRPr="00094D42">
        <w:rPr>
          <w:rFonts w:ascii="Verdana" w:hAnsi="Verdana"/>
          <w:sz w:val="12"/>
          <w:szCs w:val="12"/>
          <w:lang w:val="sk-SK"/>
        </w:rPr>
        <w:t>ne</w:t>
      </w:r>
      <w:r w:rsidR="003153D5">
        <w:rPr>
          <w:rFonts w:ascii="Verdana" w:hAnsi="Verdana"/>
          <w:sz w:val="12"/>
          <w:szCs w:val="12"/>
          <w:lang w:val="sk-SK"/>
        </w:rPr>
        <w:t>vykoná</w:t>
      </w:r>
      <w:r w:rsidRPr="00094D42">
        <w:rPr>
          <w:rFonts w:ascii="Verdana" w:hAnsi="Verdana"/>
          <w:sz w:val="12"/>
          <w:szCs w:val="12"/>
          <w:lang w:val="sk-SK"/>
        </w:rPr>
        <w:t xml:space="preserve"> a zákazník je povinn</w:t>
      </w:r>
      <w:r w:rsidR="003153D5">
        <w:rPr>
          <w:rFonts w:ascii="Verdana" w:hAnsi="Verdana"/>
          <w:sz w:val="12"/>
          <w:szCs w:val="12"/>
          <w:lang w:val="sk-SK"/>
        </w:rPr>
        <w:t>ý</w:t>
      </w:r>
      <w:r w:rsidRPr="00094D42">
        <w:rPr>
          <w:rFonts w:ascii="Verdana" w:hAnsi="Verdana"/>
          <w:sz w:val="12"/>
          <w:szCs w:val="12"/>
          <w:lang w:val="sk-SK"/>
        </w:rPr>
        <w:t xml:space="preserve"> servisn</w:t>
      </w:r>
      <w:r w:rsidR="003153D5">
        <w:rPr>
          <w:rFonts w:ascii="Verdana" w:hAnsi="Verdana"/>
          <w:sz w:val="12"/>
          <w:szCs w:val="12"/>
          <w:lang w:val="sk-SK"/>
        </w:rPr>
        <w:t>ý</w:t>
      </w:r>
      <w:r w:rsidRPr="00094D42">
        <w:rPr>
          <w:rFonts w:ascii="Verdana" w:hAnsi="Verdana"/>
          <w:sz w:val="12"/>
          <w:szCs w:val="12"/>
          <w:lang w:val="sk-SK"/>
        </w:rPr>
        <w:t xml:space="preserve"> výj</w:t>
      </w:r>
      <w:r w:rsidR="003153D5">
        <w:rPr>
          <w:rFonts w:ascii="Verdana" w:hAnsi="Verdana"/>
          <w:sz w:val="12"/>
          <w:szCs w:val="12"/>
          <w:lang w:val="sk-SK"/>
        </w:rPr>
        <w:t>a</w:t>
      </w:r>
      <w:r w:rsidRPr="00094D42">
        <w:rPr>
          <w:rFonts w:ascii="Verdana" w:hAnsi="Verdana"/>
          <w:sz w:val="12"/>
          <w:szCs w:val="12"/>
          <w:lang w:val="sk-SK"/>
        </w:rPr>
        <w:t>zd zaplati</w:t>
      </w:r>
      <w:r w:rsidR="003153D5">
        <w:rPr>
          <w:rFonts w:ascii="Verdana" w:hAnsi="Verdana"/>
          <w:sz w:val="12"/>
          <w:szCs w:val="12"/>
          <w:lang w:val="sk-SK"/>
        </w:rPr>
        <w:t>ť</w:t>
      </w:r>
      <w:r w:rsidRPr="00094D42">
        <w:rPr>
          <w:rFonts w:ascii="Verdana" w:hAnsi="Verdana"/>
          <w:sz w:val="12"/>
          <w:szCs w:val="12"/>
          <w:lang w:val="sk-SK"/>
        </w:rPr>
        <w:t>. Servisn</w:t>
      </w:r>
      <w:r w:rsidR="003153D5">
        <w:rPr>
          <w:rFonts w:ascii="Verdana" w:hAnsi="Verdana"/>
          <w:sz w:val="12"/>
          <w:szCs w:val="12"/>
          <w:lang w:val="sk-SK"/>
        </w:rPr>
        <w:t>ý</w:t>
      </w:r>
      <w:r w:rsidRPr="00094D42">
        <w:rPr>
          <w:rFonts w:ascii="Verdana" w:hAnsi="Verdana"/>
          <w:sz w:val="12"/>
          <w:szCs w:val="12"/>
          <w:lang w:val="sk-SK"/>
        </w:rPr>
        <w:t xml:space="preserve"> zásah je vždy účtov</w:t>
      </w:r>
      <w:r w:rsidR="003153D5">
        <w:rPr>
          <w:rFonts w:ascii="Verdana" w:hAnsi="Verdana"/>
          <w:sz w:val="12"/>
          <w:szCs w:val="12"/>
          <w:lang w:val="sk-SK"/>
        </w:rPr>
        <w:t>a</w:t>
      </w:r>
      <w:r w:rsidRPr="00094D42">
        <w:rPr>
          <w:rFonts w:ascii="Verdana" w:hAnsi="Verdana"/>
          <w:sz w:val="12"/>
          <w:szCs w:val="12"/>
          <w:lang w:val="sk-SK"/>
        </w:rPr>
        <w:t>n</w:t>
      </w:r>
      <w:r w:rsidR="003153D5">
        <w:rPr>
          <w:rFonts w:ascii="Verdana" w:hAnsi="Verdana"/>
          <w:sz w:val="12"/>
          <w:szCs w:val="12"/>
          <w:lang w:val="sk-SK"/>
        </w:rPr>
        <w:t>ý</w:t>
      </w:r>
      <w:r w:rsidRPr="00094D42">
        <w:rPr>
          <w:rFonts w:ascii="Verdana" w:hAnsi="Verdana"/>
          <w:sz w:val="12"/>
          <w:szCs w:val="12"/>
          <w:lang w:val="sk-SK"/>
        </w:rPr>
        <w:t xml:space="preserve"> </w:t>
      </w:r>
      <w:r w:rsidR="003153D5">
        <w:rPr>
          <w:rFonts w:ascii="Verdana" w:hAnsi="Verdana"/>
          <w:sz w:val="12"/>
          <w:szCs w:val="12"/>
          <w:lang w:val="sk-SK"/>
        </w:rPr>
        <w:t>po</w:t>
      </w:r>
      <w:r w:rsidRPr="00094D42">
        <w:rPr>
          <w:rFonts w:ascii="Verdana" w:hAnsi="Verdana"/>
          <w:sz w:val="12"/>
          <w:szCs w:val="12"/>
          <w:lang w:val="sk-SK"/>
        </w:rPr>
        <w:t>d</w:t>
      </w:r>
      <w:r w:rsidR="003153D5">
        <w:rPr>
          <w:rFonts w:ascii="Verdana" w:hAnsi="Verdana"/>
          <w:sz w:val="12"/>
          <w:szCs w:val="12"/>
          <w:lang w:val="sk-SK"/>
        </w:rPr>
        <w:t>ľa</w:t>
      </w:r>
      <w:r w:rsidRPr="00094D42">
        <w:rPr>
          <w:rFonts w:ascii="Verdana" w:hAnsi="Verdana"/>
          <w:sz w:val="12"/>
          <w:szCs w:val="12"/>
          <w:lang w:val="sk-SK"/>
        </w:rPr>
        <w:t xml:space="preserve"> platného </w:t>
      </w:r>
      <w:r w:rsidR="00C33544" w:rsidRPr="00094D42">
        <w:rPr>
          <w:rFonts w:ascii="Verdana" w:hAnsi="Verdana"/>
          <w:sz w:val="12"/>
          <w:szCs w:val="12"/>
          <w:lang w:val="sk-SK"/>
        </w:rPr>
        <w:t>Ce</w:t>
      </w:r>
      <w:r w:rsidR="003153D5">
        <w:rPr>
          <w:rFonts w:ascii="Verdana" w:hAnsi="Verdana"/>
          <w:sz w:val="12"/>
          <w:szCs w:val="12"/>
          <w:lang w:val="sk-SK"/>
        </w:rPr>
        <w:t>nn</w:t>
      </w:r>
      <w:r w:rsidR="00C33544" w:rsidRPr="00094D42">
        <w:rPr>
          <w:rFonts w:ascii="Verdana" w:hAnsi="Verdana"/>
          <w:sz w:val="12"/>
          <w:szCs w:val="12"/>
          <w:lang w:val="sk-SK"/>
        </w:rPr>
        <w:t>ík</w:t>
      </w:r>
      <w:r w:rsidR="00867E2B">
        <w:rPr>
          <w:rFonts w:ascii="Verdana" w:hAnsi="Verdana"/>
          <w:sz w:val="12"/>
          <w:szCs w:val="12"/>
          <w:lang w:val="sk-SK"/>
        </w:rPr>
        <w:t>a</w:t>
      </w:r>
      <w:r w:rsidRPr="00094D42">
        <w:rPr>
          <w:rFonts w:ascii="Verdana" w:hAnsi="Verdana"/>
          <w:sz w:val="12"/>
          <w:szCs w:val="12"/>
          <w:lang w:val="sk-SK"/>
        </w:rPr>
        <w:t xml:space="preserve"> servisn</w:t>
      </w:r>
      <w:r w:rsidR="003153D5">
        <w:rPr>
          <w:rFonts w:ascii="Verdana" w:hAnsi="Verdana"/>
          <w:sz w:val="12"/>
          <w:szCs w:val="12"/>
          <w:lang w:val="sk-SK"/>
        </w:rPr>
        <w:t>ý</w:t>
      </w:r>
      <w:r w:rsidRPr="00094D42">
        <w:rPr>
          <w:rFonts w:ascii="Verdana" w:hAnsi="Verdana"/>
          <w:sz w:val="12"/>
          <w:szCs w:val="12"/>
          <w:lang w:val="sk-SK"/>
        </w:rPr>
        <w:t>ch</w:t>
      </w:r>
      <w:r w:rsidR="00C33544" w:rsidRPr="00094D42">
        <w:rPr>
          <w:rFonts w:ascii="Verdana" w:hAnsi="Verdana"/>
          <w:sz w:val="12"/>
          <w:szCs w:val="12"/>
          <w:lang w:val="sk-SK"/>
        </w:rPr>
        <w:t xml:space="preserve"> </w:t>
      </w:r>
      <w:r w:rsidRPr="00094D42">
        <w:rPr>
          <w:rFonts w:ascii="Verdana" w:hAnsi="Verdana"/>
          <w:sz w:val="12"/>
          <w:szCs w:val="12"/>
          <w:lang w:val="sk-SK"/>
        </w:rPr>
        <w:t>pr</w:t>
      </w:r>
      <w:r w:rsidR="003153D5">
        <w:rPr>
          <w:rFonts w:ascii="Verdana" w:hAnsi="Verdana"/>
          <w:sz w:val="12"/>
          <w:szCs w:val="12"/>
          <w:lang w:val="sk-SK"/>
        </w:rPr>
        <w:t>á</w:t>
      </w:r>
      <w:r w:rsidRPr="00094D42">
        <w:rPr>
          <w:rFonts w:ascii="Verdana" w:hAnsi="Verdana"/>
          <w:sz w:val="12"/>
          <w:szCs w:val="12"/>
          <w:lang w:val="sk-SK"/>
        </w:rPr>
        <w:t xml:space="preserve">c firmy </w:t>
      </w:r>
      <w:r w:rsidR="00C33544" w:rsidRPr="00094D42">
        <w:rPr>
          <w:rFonts w:ascii="Verdana" w:hAnsi="Verdana"/>
          <w:sz w:val="12"/>
          <w:szCs w:val="12"/>
          <w:lang w:val="sk-SK"/>
        </w:rPr>
        <w:t xml:space="preserve">WILO CS </w:t>
      </w:r>
      <w:r w:rsidRPr="00094D42">
        <w:rPr>
          <w:rFonts w:ascii="Verdana" w:hAnsi="Verdana"/>
          <w:sz w:val="12"/>
          <w:szCs w:val="12"/>
          <w:lang w:val="sk-SK"/>
        </w:rPr>
        <w:t>na základ</w:t>
      </w:r>
      <w:r w:rsidR="003153D5">
        <w:rPr>
          <w:rFonts w:ascii="Verdana" w:hAnsi="Verdana"/>
          <w:sz w:val="12"/>
          <w:szCs w:val="12"/>
          <w:lang w:val="sk-SK"/>
        </w:rPr>
        <w:t>e</w:t>
      </w:r>
      <w:r w:rsidRPr="00094D42">
        <w:rPr>
          <w:rFonts w:ascii="Verdana" w:hAnsi="Verdana"/>
          <w:sz w:val="12"/>
          <w:szCs w:val="12"/>
          <w:lang w:val="sk-SK"/>
        </w:rPr>
        <w:t xml:space="preserve"> vystaven</w:t>
      </w:r>
      <w:r w:rsidR="003153D5">
        <w:rPr>
          <w:rFonts w:ascii="Verdana" w:hAnsi="Verdana"/>
          <w:sz w:val="12"/>
          <w:szCs w:val="12"/>
          <w:lang w:val="sk-SK"/>
        </w:rPr>
        <w:t>ej</w:t>
      </w:r>
      <w:r w:rsidRPr="00094D42">
        <w:rPr>
          <w:rFonts w:ascii="Verdana" w:hAnsi="Verdana"/>
          <w:sz w:val="12"/>
          <w:szCs w:val="12"/>
          <w:lang w:val="sk-SK"/>
        </w:rPr>
        <w:t xml:space="preserve"> fakt</w:t>
      </w:r>
      <w:r w:rsidR="003153D5">
        <w:rPr>
          <w:rFonts w:ascii="Verdana" w:hAnsi="Verdana"/>
          <w:sz w:val="12"/>
          <w:szCs w:val="12"/>
          <w:lang w:val="sk-SK"/>
        </w:rPr>
        <w:t>ú</w:t>
      </w:r>
      <w:r w:rsidRPr="00094D42">
        <w:rPr>
          <w:rFonts w:ascii="Verdana" w:hAnsi="Verdana"/>
          <w:sz w:val="12"/>
          <w:szCs w:val="12"/>
          <w:lang w:val="sk-SK"/>
        </w:rPr>
        <w:t xml:space="preserve">ry a </w:t>
      </w:r>
      <w:r w:rsidR="003153D5">
        <w:rPr>
          <w:rFonts w:ascii="Verdana" w:hAnsi="Verdana"/>
          <w:sz w:val="12"/>
          <w:szCs w:val="12"/>
          <w:lang w:val="sk-SK"/>
        </w:rPr>
        <w:t>po</w:t>
      </w:r>
      <w:r w:rsidRPr="00094D42">
        <w:rPr>
          <w:rFonts w:ascii="Verdana" w:hAnsi="Verdana"/>
          <w:sz w:val="12"/>
          <w:szCs w:val="12"/>
          <w:lang w:val="sk-SK"/>
        </w:rPr>
        <w:t>d</w:t>
      </w:r>
      <w:r w:rsidR="003153D5">
        <w:rPr>
          <w:rFonts w:ascii="Verdana" w:hAnsi="Verdana"/>
          <w:sz w:val="12"/>
          <w:szCs w:val="12"/>
          <w:lang w:val="sk-SK"/>
        </w:rPr>
        <w:t>ľa</w:t>
      </w:r>
      <w:r w:rsidRPr="00094D42">
        <w:rPr>
          <w:rFonts w:ascii="Verdana" w:hAnsi="Verdana"/>
          <w:sz w:val="12"/>
          <w:szCs w:val="12"/>
          <w:lang w:val="sk-SK"/>
        </w:rPr>
        <w:t xml:space="preserve"> potvr</w:t>
      </w:r>
      <w:r w:rsidR="003153D5">
        <w:rPr>
          <w:rFonts w:ascii="Verdana" w:hAnsi="Verdana"/>
          <w:sz w:val="12"/>
          <w:szCs w:val="12"/>
          <w:lang w:val="sk-SK"/>
        </w:rPr>
        <w:t>d</w:t>
      </w:r>
      <w:r w:rsidRPr="00094D42">
        <w:rPr>
          <w:rFonts w:ascii="Verdana" w:hAnsi="Verdana"/>
          <w:sz w:val="12"/>
          <w:szCs w:val="12"/>
          <w:lang w:val="sk-SK"/>
        </w:rPr>
        <w:t xml:space="preserve">eného rozpisu </w:t>
      </w:r>
      <w:r w:rsidR="003153D5">
        <w:rPr>
          <w:rFonts w:ascii="Verdana" w:hAnsi="Verdana"/>
          <w:sz w:val="12"/>
          <w:szCs w:val="12"/>
          <w:lang w:val="sk-SK"/>
        </w:rPr>
        <w:t>vykonaných</w:t>
      </w:r>
      <w:r w:rsidRPr="00094D42">
        <w:rPr>
          <w:rFonts w:ascii="Verdana" w:hAnsi="Verdana"/>
          <w:sz w:val="12"/>
          <w:szCs w:val="12"/>
          <w:lang w:val="sk-SK"/>
        </w:rPr>
        <w:t xml:space="preserve"> pr</w:t>
      </w:r>
      <w:r w:rsidR="003153D5">
        <w:rPr>
          <w:rFonts w:ascii="Verdana" w:hAnsi="Verdana"/>
          <w:sz w:val="12"/>
          <w:szCs w:val="12"/>
          <w:lang w:val="sk-SK"/>
        </w:rPr>
        <w:t>á</w:t>
      </w:r>
      <w:r w:rsidRPr="00094D42">
        <w:rPr>
          <w:rFonts w:ascii="Verdana" w:hAnsi="Verdana"/>
          <w:sz w:val="12"/>
          <w:szCs w:val="12"/>
          <w:lang w:val="sk-SK"/>
        </w:rPr>
        <w:t>c.</w:t>
      </w:r>
    </w:p>
    <w:p w14:paraId="2B91E546" w14:textId="77777777" w:rsidR="00A7442F" w:rsidRPr="00094D42" w:rsidRDefault="00A7442F" w:rsidP="00A7442F">
      <w:pPr>
        <w:spacing w:after="0"/>
        <w:jc w:val="center"/>
        <w:rPr>
          <w:rFonts w:ascii="Verdana" w:hAnsi="Verdana"/>
          <w:b/>
          <w:bCs/>
          <w:sz w:val="14"/>
          <w:szCs w:val="14"/>
          <w:lang w:val="sk-SK"/>
        </w:rPr>
      </w:pPr>
    </w:p>
    <w:p w14:paraId="17156608" w14:textId="77777777" w:rsidR="00C33544" w:rsidRPr="00094D42" w:rsidRDefault="00C33544" w:rsidP="00A7442F">
      <w:pPr>
        <w:spacing w:after="0"/>
        <w:jc w:val="center"/>
        <w:rPr>
          <w:rFonts w:ascii="Verdana" w:hAnsi="Verdana"/>
          <w:b/>
          <w:bCs/>
          <w:sz w:val="14"/>
          <w:szCs w:val="14"/>
          <w:lang w:val="sk-SK"/>
        </w:rPr>
      </w:pPr>
      <w:r w:rsidRPr="00094D42">
        <w:rPr>
          <w:rFonts w:ascii="Verdana" w:hAnsi="Verdana"/>
          <w:b/>
          <w:bCs/>
          <w:sz w:val="14"/>
          <w:szCs w:val="14"/>
          <w:lang w:val="sk-SK"/>
        </w:rPr>
        <w:t>Čl. 2</w:t>
      </w:r>
    </w:p>
    <w:p w14:paraId="2AF7EBD7" w14:textId="3A1ECCC2" w:rsidR="00C33544" w:rsidRPr="00094D42" w:rsidRDefault="00C33544" w:rsidP="00A7442F">
      <w:pPr>
        <w:spacing w:after="0"/>
        <w:jc w:val="center"/>
        <w:rPr>
          <w:rFonts w:ascii="Verdana" w:hAnsi="Verdana"/>
          <w:b/>
          <w:bCs/>
          <w:sz w:val="14"/>
          <w:szCs w:val="14"/>
          <w:lang w:val="sk-SK"/>
        </w:rPr>
      </w:pPr>
      <w:r w:rsidRPr="00094D42">
        <w:rPr>
          <w:rFonts w:ascii="Verdana" w:hAnsi="Verdana"/>
          <w:b/>
          <w:bCs/>
          <w:sz w:val="14"/>
          <w:szCs w:val="14"/>
          <w:lang w:val="sk-SK"/>
        </w:rPr>
        <w:t>P</w:t>
      </w:r>
      <w:r w:rsidR="003153D5">
        <w:rPr>
          <w:rFonts w:ascii="Verdana" w:hAnsi="Verdana"/>
          <w:b/>
          <w:bCs/>
          <w:sz w:val="14"/>
          <w:szCs w:val="14"/>
          <w:lang w:val="sk-SK"/>
        </w:rPr>
        <w:t>r</w:t>
      </w:r>
      <w:r w:rsidRPr="00094D42">
        <w:rPr>
          <w:rFonts w:ascii="Verdana" w:hAnsi="Verdana"/>
          <w:b/>
          <w:bCs/>
          <w:sz w:val="14"/>
          <w:szCs w:val="14"/>
          <w:lang w:val="sk-SK"/>
        </w:rPr>
        <w:t>ipravenos</w:t>
      </w:r>
      <w:r w:rsidR="003153D5">
        <w:rPr>
          <w:rFonts w:ascii="Verdana" w:hAnsi="Verdana"/>
          <w:b/>
          <w:bCs/>
          <w:sz w:val="14"/>
          <w:szCs w:val="14"/>
          <w:lang w:val="sk-SK"/>
        </w:rPr>
        <w:t>ť</w:t>
      </w:r>
      <w:r w:rsidRPr="00094D42">
        <w:rPr>
          <w:rFonts w:ascii="Verdana" w:hAnsi="Verdana"/>
          <w:b/>
          <w:bCs/>
          <w:sz w:val="14"/>
          <w:szCs w:val="14"/>
          <w:lang w:val="sk-SK"/>
        </w:rPr>
        <w:t xml:space="preserve"> objedn</w:t>
      </w:r>
      <w:r w:rsidR="003153D5">
        <w:rPr>
          <w:rFonts w:ascii="Verdana" w:hAnsi="Verdana"/>
          <w:b/>
          <w:bCs/>
          <w:sz w:val="14"/>
          <w:szCs w:val="14"/>
          <w:lang w:val="sk-SK"/>
        </w:rPr>
        <w:t>áva</w:t>
      </w:r>
      <w:r w:rsidRPr="00094D42">
        <w:rPr>
          <w:rFonts w:ascii="Verdana" w:hAnsi="Verdana"/>
          <w:b/>
          <w:bCs/>
          <w:sz w:val="14"/>
          <w:szCs w:val="14"/>
          <w:lang w:val="sk-SK"/>
        </w:rPr>
        <w:t>te</w:t>
      </w:r>
      <w:r w:rsidR="003153D5">
        <w:rPr>
          <w:rFonts w:ascii="Verdana" w:hAnsi="Verdana"/>
          <w:b/>
          <w:bCs/>
          <w:sz w:val="14"/>
          <w:szCs w:val="14"/>
          <w:lang w:val="sk-SK"/>
        </w:rPr>
        <w:t>ľa</w:t>
      </w:r>
    </w:p>
    <w:p w14:paraId="041F7405" w14:textId="7BABA019" w:rsidR="00C33544" w:rsidRPr="00094D42" w:rsidRDefault="00291210" w:rsidP="00A7442F">
      <w:pPr>
        <w:spacing w:after="0"/>
        <w:jc w:val="both"/>
        <w:rPr>
          <w:rFonts w:ascii="Verdana" w:hAnsi="Verdana"/>
          <w:sz w:val="12"/>
          <w:szCs w:val="12"/>
          <w:lang w:val="sk-SK"/>
        </w:rPr>
      </w:pPr>
      <w:r w:rsidRPr="00094D42">
        <w:rPr>
          <w:rFonts w:ascii="Verdana" w:hAnsi="Verdana"/>
          <w:sz w:val="12"/>
          <w:szCs w:val="12"/>
          <w:lang w:val="sk-SK"/>
        </w:rPr>
        <w:t>Podm</w:t>
      </w:r>
      <w:r w:rsidR="003153D5">
        <w:rPr>
          <w:rFonts w:ascii="Verdana" w:hAnsi="Verdana"/>
          <w:sz w:val="12"/>
          <w:szCs w:val="12"/>
          <w:lang w:val="sk-SK"/>
        </w:rPr>
        <w:t>ie</w:t>
      </w:r>
      <w:r w:rsidRPr="00094D42">
        <w:rPr>
          <w:rFonts w:ascii="Verdana" w:hAnsi="Verdana"/>
          <w:sz w:val="12"/>
          <w:szCs w:val="12"/>
          <w:lang w:val="sk-SK"/>
        </w:rPr>
        <w:t>nkou p</w:t>
      </w:r>
      <w:r w:rsidR="003153D5">
        <w:rPr>
          <w:rFonts w:ascii="Verdana" w:hAnsi="Verdana"/>
          <w:sz w:val="12"/>
          <w:szCs w:val="12"/>
          <w:lang w:val="sk-SK"/>
        </w:rPr>
        <w:t>r</w:t>
      </w:r>
      <w:r w:rsidRPr="00094D42">
        <w:rPr>
          <w:rFonts w:ascii="Verdana" w:hAnsi="Verdana"/>
          <w:sz w:val="12"/>
          <w:szCs w:val="12"/>
          <w:lang w:val="sk-SK"/>
        </w:rPr>
        <w:t>i</w:t>
      </w:r>
      <w:r w:rsidR="003153D5">
        <w:rPr>
          <w:rFonts w:ascii="Verdana" w:hAnsi="Verdana"/>
          <w:sz w:val="12"/>
          <w:szCs w:val="12"/>
          <w:lang w:val="sk-SK"/>
        </w:rPr>
        <w:t>ja</w:t>
      </w:r>
      <w:r w:rsidRPr="00094D42">
        <w:rPr>
          <w:rFonts w:ascii="Verdana" w:hAnsi="Verdana"/>
          <w:sz w:val="12"/>
          <w:szCs w:val="12"/>
          <w:lang w:val="sk-SK"/>
        </w:rPr>
        <w:t>t</w:t>
      </w:r>
      <w:r w:rsidR="003153D5">
        <w:rPr>
          <w:rFonts w:ascii="Verdana" w:hAnsi="Verdana"/>
          <w:sz w:val="12"/>
          <w:szCs w:val="12"/>
          <w:lang w:val="sk-SK"/>
        </w:rPr>
        <w:t>ia</w:t>
      </w:r>
      <w:r w:rsidRPr="00094D42">
        <w:rPr>
          <w:rFonts w:ascii="Verdana" w:hAnsi="Verdana"/>
          <w:sz w:val="12"/>
          <w:szCs w:val="12"/>
          <w:lang w:val="sk-SK"/>
        </w:rPr>
        <w:t xml:space="preserve"> objednávky a následného </w:t>
      </w:r>
      <w:r w:rsidR="00401FFC">
        <w:rPr>
          <w:rFonts w:ascii="Verdana" w:hAnsi="Verdana"/>
          <w:sz w:val="12"/>
          <w:szCs w:val="12"/>
          <w:lang w:val="sk-SK"/>
        </w:rPr>
        <w:t>s</w:t>
      </w:r>
      <w:r w:rsidRPr="00094D42">
        <w:rPr>
          <w:rFonts w:ascii="Verdana" w:hAnsi="Verdana"/>
          <w:sz w:val="12"/>
          <w:szCs w:val="12"/>
          <w:lang w:val="sk-SK"/>
        </w:rPr>
        <w:t>pr</w:t>
      </w:r>
      <w:r w:rsidR="00401FFC">
        <w:rPr>
          <w:rFonts w:ascii="Verdana" w:hAnsi="Verdana"/>
          <w:sz w:val="12"/>
          <w:szCs w:val="12"/>
          <w:lang w:val="sk-SK"/>
        </w:rPr>
        <w:t>e</w:t>
      </w:r>
      <w:r w:rsidRPr="00094D42">
        <w:rPr>
          <w:rFonts w:ascii="Verdana" w:hAnsi="Verdana"/>
          <w:sz w:val="12"/>
          <w:szCs w:val="12"/>
          <w:lang w:val="sk-SK"/>
        </w:rPr>
        <w:t>v</w:t>
      </w:r>
      <w:r w:rsidR="00401FFC">
        <w:rPr>
          <w:rFonts w:ascii="Verdana" w:hAnsi="Verdana"/>
          <w:sz w:val="12"/>
          <w:szCs w:val="12"/>
          <w:lang w:val="sk-SK"/>
        </w:rPr>
        <w:t>ádzkovania</w:t>
      </w:r>
      <w:r w:rsidRPr="00094D42">
        <w:rPr>
          <w:rFonts w:ascii="Verdana" w:hAnsi="Verdana"/>
          <w:sz w:val="12"/>
          <w:szCs w:val="12"/>
          <w:lang w:val="sk-SK"/>
        </w:rPr>
        <w:t xml:space="preserve"> je stavebn</w:t>
      </w:r>
      <w:r w:rsidR="00401FFC">
        <w:rPr>
          <w:rFonts w:ascii="Verdana" w:hAnsi="Verdana"/>
          <w:sz w:val="12"/>
          <w:szCs w:val="12"/>
          <w:lang w:val="sk-SK"/>
        </w:rPr>
        <w:t>á</w:t>
      </w:r>
      <w:r w:rsidRPr="00094D42">
        <w:rPr>
          <w:rFonts w:ascii="Verdana" w:hAnsi="Verdana"/>
          <w:sz w:val="12"/>
          <w:szCs w:val="12"/>
          <w:lang w:val="sk-SK"/>
        </w:rPr>
        <w:t xml:space="preserve"> a technická </w:t>
      </w:r>
      <w:r w:rsidR="00C33544" w:rsidRPr="00094D42">
        <w:rPr>
          <w:rFonts w:ascii="Verdana" w:hAnsi="Verdana"/>
          <w:sz w:val="12"/>
          <w:szCs w:val="12"/>
          <w:lang w:val="sk-SK"/>
        </w:rPr>
        <w:t>p</w:t>
      </w:r>
      <w:r w:rsidR="00401FFC">
        <w:rPr>
          <w:rFonts w:ascii="Verdana" w:hAnsi="Verdana"/>
          <w:sz w:val="12"/>
          <w:szCs w:val="12"/>
          <w:lang w:val="sk-SK"/>
        </w:rPr>
        <w:t>r</w:t>
      </w:r>
      <w:r w:rsidRPr="00094D42">
        <w:rPr>
          <w:rFonts w:ascii="Verdana" w:hAnsi="Verdana"/>
          <w:sz w:val="12"/>
          <w:szCs w:val="12"/>
          <w:lang w:val="sk-SK"/>
        </w:rPr>
        <w:t>ipravenos</w:t>
      </w:r>
      <w:r w:rsidR="00401FFC">
        <w:rPr>
          <w:rFonts w:ascii="Verdana" w:hAnsi="Verdana"/>
          <w:sz w:val="12"/>
          <w:szCs w:val="12"/>
          <w:lang w:val="sk-SK"/>
        </w:rPr>
        <w:t>ť</w:t>
      </w:r>
      <w:r w:rsidRPr="00094D42">
        <w:rPr>
          <w:rFonts w:ascii="Verdana" w:hAnsi="Verdana"/>
          <w:sz w:val="12"/>
          <w:szCs w:val="12"/>
          <w:lang w:val="sk-SK"/>
        </w:rPr>
        <w:t xml:space="preserve"> z</w:t>
      </w:r>
      <w:r w:rsidR="00401FFC">
        <w:rPr>
          <w:rFonts w:ascii="Verdana" w:hAnsi="Verdana"/>
          <w:sz w:val="12"/>
          <w:szCs w:val="12"/>
          <w:lang w:val="sk-SK"/>
        </w:rPr>
        <w:t>o</w:t>
      </w:r>
      <w:r w:rsidRPr="00094D42">
        <w:rPr>
          <w:rFonts w:ascii="Verdana" w:hAnsi="Verdana"/>
          <w:sz w:val="12"/>
          <w:szCs w:val="12"/>
          <w:lang w:val="sk-SK"/>
        </w:rPr>
        <w:t xml:space="preserve"> strany klienta (</w:t>
      </w:r>
      <w:r w:rsidR="00401FFC">
        <w:rPr>
          <w:rFonts w:ascii="Verdana" w:hAnsi="Verdana"/>
          <w:sz w:val="12"/>
          <w:szCs w:val="12"/>
          <w:lang w:val="sk-SK"/>
        </w:rPr>
        <w:t>najmä</w:t>
      </w:r>
      <w:r w:rsidR="00C33544" w:rsidRPr="00094D42">
        <w:rPr>
          <w:rFonts w:ascii="Verdana" w:hAnsi="Verdana"/>
          <w:sz w:val="12"/>
          <w:szCs w:val="12"/>
          <w:lang w:val="sk-SK"/>
        </w:rPr>
        <w:t xml:space="preserve"> p</w:t>
      </w:r>
      <w:r w:rsidR="00401FFC">
        <w:rPr>
          <w:rFonts w:ascii="Verdana" w:hAnsi="Verdana"/>
          <w:sz w:val="12"/>
          <w:szCs w:val="12"/>
          <w:lang w:val="sk-SK"/>
        </w:rPr>
        <w:t>r</w:t>
      </w:r>
      <w:r w:rsidR="00C33544" w:rsidRPr="00094D42">
        <w:rPr>
          <w:rFonts w:ascii="Verdana" w:hAnsi="Verdana"/>
          <w:sz w:val="12"/>
          <w:szCs w:val="12"/>
          <w:lang w:val="sk-SK"/>
        </w:rPr>
        <w:t>ístupný</w:t>
      </w:r>
      <w:r w:rsidRPr="00094D42">
        <w:rPr>
          <w:rFonts w:ascii="Verdana" w:hAnsi="Verdana"/>
          <w:sz w:val="12"/>
          <w:szCs w:val="12"/>
          <w:lang w:val="sk-SK"/>
        </w:rPr>
        <w:t xml:space="preserve"> </w:t>
      </w:r>
      <w:r w:rsidR="00C33544" w:rsidRPr="00094D42">
        <w:rPr>
          <w:rFonts w:ascii="Verdana" w:hAnsi="Verdana"/>
          <w:sz w:val="12"/>
          <w:szCs w:val="12"/>
          <w:lang w:val="sk-SK"/>
        </w:rPr>
        <w:t xml:space="preserve">a </w:t>
      </w:r>
      <w:r w:rsidR="00401FFC">
        <w:rPr>
          <w:rFonts w:ascii="Verdana" w:hAnsi="Verdana"/>
          <w:sz w:val="12"/>
          <w:szCs w:val="12"/>
          <w:lang w:val="sk-SK"/>
        </w:rPr>
        <w:t>p</w:t>
      </w:r>
      <w:r w:rsidR="00C33544" w:rsidRPr="00094D42">
        <w:rPr>
          <w:rFonts w:ascii="Verdana" w:hAnsi="Verdana"/>
          <w:sz w:val="12"/>
          <w:szCs w:val="12"/>
          <w:lang w:val="sk-SK"/>
        </w:rPr>
        <w:t>ostačuj</w:t>
      </w:r>
      <w:r w:rsidR="00401FFC">
        <w:rPr>
          <w:rFonts w:ascii="Verdana" w:hAnsi="Verdana"/>
          <w:sz w:val="12"/>
          <w:szCs w:val="12"/>
          <w:lang w:val="sk-SK"/>
        </w:rPr>
        <w:t>ú</w:t>
      </w:r>
      <w:r w:rsidR="00C33544" w:rsidRPr="00094D42">
        <w:rPr>
          <w:rFonts w:ascii="Verdana" w:hAnsi="Verdana"/>
          <w:sz w:val="12"/>
          <w:szCs w:val="12"/>
          <w:lang w:val="sk-SK"/>
        </w:rPr>
        <w:t>c</w:t>
      </w:r>
      <w:r w:rsidR="00401FFC">
        <w:rPr>
          <w:rFonts w:ascii="Verdana" w:hAnsi="Verdana"/>
          <w:sz w:val="12"/>
          <w:szCs w:val="12"/>
          <w:lang w:val="sk-SK"/>
        </w:rPr>
        <w:t>i</w:t>
      </w:r>
      <w:r w:rsidR="00C33544" w:rsidRPr="00094D42">
        <w:rPr>
          <w:rFonts w:ascii="Verdana" w:hAnsi="Verdana"/>
          <w:sz w:val="12"/>
          <w:szCs w:val="12"/>
          <w:lang w:val="sk-SK"/>
        </w:rPr>
        <w:t xml:space="preserve"> </w:t>
      </w:r>
      <w:r w:rsidRPr="00094D42">
        <w:rPr>
          <w:rFonts w:ascii="Verdana" w:hAnsi="Verdana"/>
          <w:sz w:val="12"/>
          <w:szCs w:val="12"/>
          <w:lang w:val="sk-SK"/>
        </w:rPr>
        <w:t>servisn</w:t>
      </w:r>
      <w:r w:rsidR="00401FFC">
        <w:rPr>
          <w:rFonts w:ascii="Verdana" w:hAnsi="Verdana"/>
          <w:sz w:val="12"/>
          <w:szCs w:val="12"/>
          <w:lang w:val="sk-SK"/>
        </w:rPr>
        <w:t>ý</w:t>
      </w:r>
      <w:r w:rsidRPr="00094D42">
        <w:rPr>
          <w:rFonts w:ascii="Verdana" w:hAnsi="Verdana"/>
          <w:sz w:val="12"/>
          <w:szCs w:val="12"/>
          <w:lang w:val="sk-SK"/>
        </w:rPr>
        <w:t xml:space="preserve"> pr</w:t>
      </w:r>
      <w:r w:rsidR="00401FFC">
        <w:rPr>
          <w:rFonts w:ascii="Verdana" w:hAnsi="Verdana"/>
          <w:sz w:val="12"/>
          <w:szCs w:val="12"/>
          <w:lang w:val="sk-SK"/>
        </w:rPr>
        <w:t>ie</w:t>
      </w:r>
      <w:r w:rsidRPr="00094D42">
        <w:rPr>
          <w:rFonts w:ascii="Verdana" w:hAnsi="Verdana"/>
          <w:sz w:val="12"/>
          <w:szCs w:val="12"/>
          <w:lang w:val="sk-SK"/>
        </w:rPr>
        <w:t>stor</w:t>
      </w:r>
      <w:r w:rsidR="00C33544" w:rsidRPr="00094D42">
        <w:rPr>
          <w:rFonts w:ascii="Verdana" w:hAnsi="Verdana"/>
          <w:sz w:val="12"/>
          <w:szCs w:val="12"/>
          <w:lang w:val="sk-SK"/>
        </w:rPr>
        <w:t xml:space="preserve"> </w:t>
      </w:r>
      <w:r w:rsidR="00401FFC">
        <w:rPr>
          <w:rFonts w:ascii="Verdana" w:hAnsi="Verdana"/>
          <w:sz w:val="12"/>
          <w:szCs w:val="12"/>
          <w:lang w:val="sk-SK"/>
        </w:rPr>
        <w:t>o</w:t>
      </w:r>
      <w:r w:rsidR="00C33544" w:rsidRPr="00094D42">
        <w:rPr>
          <w:rFonts w:ascii="Verdana" w:hAnsi="Verdana"/>
          <w:sz w:val="12"/>
          <w:szCs w:val="12"/>
          <w:lang w:val="sk-SK"/>
        </w:rPr>
        <w:t>kol</w:t>
      </w:r>
      <w:r w:rsidR="00401FFC">
        <w:rPr>
          <w:rFonts w:ascii="Verdana" w:hAnsi="Verdana"/>
          <w:sz w:val="12"/>
          <w:szCs w:val="12"/>
          <w:lang w:val="sk-SK"/>
        </w:rPr>
        <w:t>o</w:t>
      </w:r>
      <w:r w:rsidR="00C33544" w:rsidRPr="00094D42">
        <w:rPr>
          <w:rFonts w:ascii="Verdana" w:hAnsi="Verdana"/>
          <w:sz w:val="12"/>
          <w:szCs w:val="12"/>
          <w:lang w:val="sk-SK"/>
        </w:rPr>
        <w:t xml:space="preserve"> in</w:t>
      </w:r>
      <w:r w:rsidR="00401FFC">
        <w:rPr>
          <w:rFonts w:ascii="Verdana" w:hAnsi="Verdana"/>
          <w:sz w:val="12"/>
          <w:szCs w:val="12"/>
          <w:lang w:val="sk-SK"/>
        </w:rPr>
        <w:t>š</w:t>
      </w:r>
      <w:r w:rsidR="00C33544" w:rsidRPr="00094D42">
        <w:rPr>
          <w:rFonts w:ascii="Verdana" w:hAnsi="Verdana"/>
          <w:sz w:val="12"/>
          <w:szCs w:val="12"/>
          <w:lang w:val="sk-SK"/>
        </w:rPr>
        <w:t>talovaného za</w:t>
      </w:r>
      <w:r w:rsidR="00401FFC">
        <w:rPr>
          <w:rFonts w:ascii="Verdana" w:hAnsi="Verdana"/>
          <w:sz w:val="12"/>
          <w:szCs w:val="12"/>
          <w:lang w:val="sk-SK"/>
        </w:rPr>
        <w:t>riad</w:t>
      </w:r>
      <w:r w:rsidR="00C33544" w:rsidRPr="00094D42">
        <w:rPr>
          <w:rFonts w:ascii="Verdana" w:hAnsi="Verdana"/>
          <w:sz w:val="12"/>
          <w:szCs w:val="12"/>
          <w:lang w:val="sk-SK"/>
        </w:rPr>
        <w:t>en</w:t>
      </w:r>
      <w:r w:rsidR="00401FFC">
        <w:rPr>
          <w:rFonts w:ascii="Verdana" w:hAnsi="Verdana"/>
          <w:sz w:val="12"/>
          <w:szCs w:val="12"/>
          <w:lang w:val="sk-SK"/>
        </w:rPr>
        <w:t>ia</w:t>
      </w:r>
      <w:r w:rsidR="00C33544" w:rsidRPr="00094D42">
        <w:rPr>
          <w:rFonts w:ascii="Verdana" w:hAnsi="Verdana"/>
          <w:sz w:val="12"/>
          <w:szCs w:val="12"/>
          <w:lang w:val="sk-SK"/>
        </w:rPr>
        <w:t>).</w:t>
      </w:r>
      <w:r w:rsidRPr="00094D42">
        <w:rPr>
          <w:rFonts w:ascii="Verdana" w:hAnsi="Verdana"/>
          <w:sz w:val="12"/>
          <w:szCs w:val="12"/>
          <w:lang w:val="sk-SK"/>
        </w:rPr>
        <w:t xml:space="preserve"> </w:t>
      </w:r>
    </w:p>
    <w:p w14:paraId="45B2A049" w14:textId="77777777" w:rsidR="00C33544" w:rsidRPr="00094D42" w:rsidRDefault="00C33544" w:rsidP="00A7442F">
      <w:pPr>
        <w:spacing w:after="0"/>
        <w:jc w:val="both"/>
        <w:rPr>
          <w:rFonts w:ascii="Verdana" w:hAnsi="Verdana"/>
          <w:sz w:val="12"/>
          <w:szCs w:val="12"/>
          <w:lang w:val="sk-SK"/>
        </w:rPr>
      </w:pPr>
    </w:p>
    <w:p w14:paraId="70BBDA65" w14:textId="41089AE9" w:rsidR="00291210" w:rsidRPr="00094D42" w:rsidRDefault="00291210" w:rsidP="00A7442F">
      <w:pPr>
        <w:spacing w:after="0"/>
        <w:jc w:val="both"/>
        <w:rPr>
          <w:rFonts w:ascii="Verdana" w:hAnsi="Verdana"/>
          <w:b/>
          <w:bCs/>
          <w:sz w:val="12"/>
          <w:szCs w:val="12"/>
          <w:lang w:val="sk-SK"/>
        </w:rPr>
      </w:pPr>
      <w:r w:rsidRPr="00094D42">
        <w:rPr>
          <w:rFonts w:ascii="Verdana" w:hAnsi="Verdana"/>
          <w:b/>
          <w:bCs/>
          <w:sz w:val="12"/>
          <w:szCs w:val="12"/>
          <w:lang w:val="sk-SK"/>
        </w:rPr>
        <w:t>Nutné body p</w:t>
      </w:r>
      <w:r w:rsidR="00401FFC">
        <w:rPr>
          <w:rFonts w:ascii="Verdana" w:hAnsi="Verdana"/>
          <w:b/>
          <w:bCs/>
          <w:sz w:val="12"/>
          <w:szCs w:val="12"/>
          <w:lang w:val="sk-SK"/>
        </w:rPr>
        <w:t>r</w:t>
      </w:r>
      <w:r w:rsidRPr="00094D42">
        <w:rPr>
          <w:rFonts w:ascii="Verdana" w:hAnsi="Verdana"/>
          <w:b/>
          <w:bCs/>
          <w:sz w:val="12"/>
          <w:szCs w:val="12"/>
          <w:lang w:val="sk-SK"/>
        </w:rPr>
        <w:t>ípravy p</w:t>
      </w:r>
      <w:r w:rsidR="00401FFC">
        <w:rPr>
          <w:rFonts w:ascii="Verdana" w:hAnsi="Verdana"/>
          <w:b/>
          <w:bCs/>
          <w:sz w:val="12"/>
          <w:szCs w:val="12"/>
          <w:lang w:val="sk-SK"/>
        </w:rPr>
        <w:t>r</w:t>
      </w:r>
      <w:r w:rsidRPr="00094D42">
        <w:rPr>
          <w:rFonts w:ascii="Verdana" w:hAnsi="Verdana"/>
          <w:b/>
          <w:bCs/>
          <w:sz w:val="12"/>
          <w:szCs w:val="12"/>
          <w:lang w:val="sk-SK"/>
        </w:rPr>
        <w:t xml:space="preserve">ed </w:t>
      </w:r>
      <w:r w:rsidR="00401FFC">
        <w:rPr>
          <w:rFonts w:ascii="Verdana" w:hAnsi="Verdana"/>
          <w:b/>
          <w:bCs/>
          <w:sz w:val="12"/>
          <w:szCs w:val="12"/>
          <w:lang w:val="sk-SK"/>
        </w:rPr>
        <w:t>s</w:t>
      </w:r>
      <w:r w:rsidRPr="00094D42">
        <w:rPr>
          <w:rFonts w:ascii="Verdana" w:hAnsi="Verdana"/>
          <w:b/>
          <w:bCs/>
          <w:sz w:val="12"/>
          <w:szCs w:val="12"/>
          <w:lang w:val="sk-SK"/>
        </w:rPr>
        <w:t>pr</w:t>
      </w:r>
      <w:r w:rsidR="00401FFC">
        <w:rPr>
          <w:rFonts w:ascii="Verdana" w:hAnsi="Verdana"/>
          <w:b/>
          <w:bCs/>
          <w:sz w:val="12"/>
          <w:szCs w:val="12"/>
          <w:lang w:val="sk-SK"/>
        </w:rPr>
        <w:t>e</w:t>
      </w:r>
      <w:r w:rsidRPr="00094D42">
        <w:rPr>
          <w:rFonts w:ascii="Verdana" w:hAnsi="Verdana"/>
          <w:b/>
          <w:bCs/>
          <w:sz w:val="12"/>
          <w:szCs w:val="12"/>
          <w:lang w:val="sk-SK"/>
        </w:rPr>
        <w:t>v</w:t>
      </w:r>
      <w:r w:rsidR="00401FFC">
        <w:rPr>
          <w:rFonts w:ascii="Verdana" w:hAnsi="Verdana"/>
          <w:b/>
          <w:bCs/>
          <w:sz w:val="12"/>
          <w:szCs w:val="12"/>
          <w:lang w:val="sk-SK"/>
        </w:rPr>
        <w:t>ád</w:t>
      </w:r>
      <w:r w:rsidRPr="00094D42">
        <w:rPr>
          <w:rFonts w:ascii="Verdana" w:hAnsi="Verdana"/>
          <w:b/>
          <w:bCs/>
          <w:sz w:val="12"/>
          <w:szCs w:val="12"/>
          <w:lang w:val="sk-SK"/>
        </w:rPr>
        <w:t>z</w:t>
      </w:r>
      <w:r w:rsidR="00401FFC">
        <w:rPr>
          <w:rFonts w:ascii="Verdana" w:hAnsi="Verdana"/>
          <w:b/>
          <w:bCs/>
          <w:sz w:val="12"/>
          <w:szCs w:val="12"/>
          <w:lang w:val="sk-SK"/>
        </w:rPr>
        <w:t>kovan</w:t>
      </w:r>
      <w:r w:rsidRPr="00094D42">
        <w:rPr>
          <w:rFonts w:ascii="Verdana" w:hAnsi="Verdana"/>
          <w:b/>
          <w:bCs/>
          <w:sz w:val="12"/>
          <w:szCs w:val="12"/>
          <w:lang w:val="sk-SK"/>
        </w:rPr>
        <w:t>ím:</w:t>
      </w:r>
    </w:p>
    <w:p w14:paraId="71B658A3" w14:textId="1CEEF27F" w:rsidR="00291210" w:rsidRPr="00094D42" w:rsidRDefault="00291210" w:rsidP="00A7442F">
      <w:pPr>
        <w:pStyle w:val="Odsekzoznamu"/>
        <w:numPr>
          <w:ilvl w:val="0"/>
          <w:numId w:val="5"/>
        </w:numPr>
        <w:spacing w:after="0"/>
        <w:jc w:val="both"/>
        <w:rPr>
          <w:rFonts w:ascii="Verdana" w:hAnsi="Verdana"/>
          <w:sz w:val="12"/>
          <w:szCs w:val="12"/>
          <w:lang w:val="sk-SK"/>
        </w:rPr>
      </w:pPr>
      <w:r w:rsidRPr="00094D42">
        <w:rPr>
          <w:rFonts w:ascii="Verdana" w:hAnsi="Verdana"/>
          <w:sz w:val="12"/>
          <w:szCs w:val="12"/>
          <w:lang w:val="sk-SK"/>
        </w:rPr>
        <w:t>J</w:t>
      </w:r>
      <w:r w:rsidR="00E43AA7" w:rsidRPr="00094D42">
        <w:rPr>
          <w:rFonts w:ascii="Verdana" w:hAnsi="Verdana"/>
          <w:sz w:val="12"/>
          <w:szCs w:val="12"/>
          <w:lang w:val="sk-SK"/>
        </w:rPr>
        <w:t>e</w:t>
      </w:r>
      <w:r w:rsidRPr="00094D42">
        <w:rPr>
          <w:rFonts w:ascii="Verdana" w:hAnsi="Verdana"/>
          <w:sz w:val="12"/>
          <w:szCs w:val="12"/>
          <w:lang w:val="sk-SK"/>
        </w:rPr>
        <w:t xml:space="preserve"> p</w:t>
      </w:r>
      <w:r w:rsidR="00401FFC">
        <w:rPr>
          <w:rFonts w:ascii="Verdana" w:hAnsi="Verdana"/>
          <w:sz w:val="12"/>
          <w:szCs w:val="12"/>
          <w:lang w:val="sk-SK"/>
        </w:rPr>
        <w:t>r</w:t>
      </w:r>
      <w:r w:rsidRPr="00094D42">
        <w:rPr>
          <w:rFonts w:ascii="Verdana" w:hAnsi="Verdana"/>
          <w:sz w:val="12"/>
          <w:szCs w:val="12"/>
          <w:lang w:val="sk-SK"/>
        </w:rPr>
        <w:t>ipraven</w:t>
      </w:r>
      <w:r w:rsidR="00401FFC">
        <w:rPr>
          <w:rFonts w:ascii="Verdana" w:hAnsi="Verdana"/>
          <w:sz w:val="12"/>
          <w:szCs w:val="12"/>
          <w:lang w:val="sk-SK"/>
        </w:rPr>
        <w:t>ý</w:t>
      </w:r>
      <w:r w:rsidR="00E43AA7" w:rsidRPr="00094D42">
        <w:rPr>
          <w:rFonts w:ascii="Verdana" w:hAnsi="Verdana"/>
          <w:sz w:val="12"/>
          <w:szCs w:val="12"/>
          <w:lang w:val="sk-SK"/>
        </w:rPr>
        <w:t xml:space="preserve"> a zapojen</w:t>
      </w:r>
      <w:r w:rsidR="00401FFC">
        <w:rPr>
          <w:rFonts w:ascii="Verdana" w:hAnsi="Verdana"/>
          <w:sz w:val="12"/>
          <w:szCs w:val="12"/>
          <w:lang w:val="sk-SK"/>
        </w:rPr>
        <w:t>ý</w:t>
      </w:r>
      <w:r w:rsidRPr="00094D42">
        <w:rPr>
          <w:rFonts w:ascii="Verdana" w:hAnsi="Verdana"/>
          <w:sz w:val="12"/>
          <w:szCs w:val="12"/>
          <w:lang w:val="sk-SK"/>
        </w:rPr>
        <w:t xml:space="preserve"> funkčn</w:t>
      </w:r>
      <w:r w:rsidR="00401FFC">
        <w:rPr>
          <w:rFonts w:ascii="Verdana" w:hAnsi="Verdana"/>
          <w:sz w:val="12"/>
          <w:szCs w:val="12"/>
          <w:lang w:val="sk-SK"/>
        </w:rPr>
        <w:t>ý</w:t>
      </w:r>
      <w:r w:rsidRPr="00094D42">
        <w:rPr>
          <w:rFonts w:ascii="Verdana" w:hAnsi="Verdana"/>
          <w:sz w:val="12"/>
          <w:szCs w:val="12"/>
          <w:lang w:val="sk-SK"/>
        </w:rPr>
        <w:t xml:space="preserve"> hlavn</w:t>
      </w:r>
      <w:r w:rsidR="00401FFC">
        <w:rPr>
          <w:rFonts w:ascii="Verdana" w:hAnsi="Verdana"/>
          <w:sz w:val="12"/>
          <w:szCs w:val="12"/>
          <w:lang w:val="sk-SK"/>
        </w:rPr>
        <w:t>ý</w:t>
      </w:r>
      <w:r w:rsidRPr="00094D42">
        <w:rPr>
          <w:rFonts w:ascii="Verdana" w:hAnsi="Verdana"/>
          <w:sz w:val="12"/>
          <w:szCs w:val="12"/>
          <w:lang w:val="sk-SK"/>
        </w:rPr>
        <w:t xml:space="preserve"> p</w:t>
      </w:r>
      <w:r w:rsidR="00401FFC">
        <w:rPr>
          <w:rFonts w:ascii="Verdana" w:hAnsi="Verdana"/>
          <w:sz w:val="12"/>
          <w:szCs w:val="12"/>
          <w:lang w:val="sk-SK"/>
        </w:rPr>
        <w:t>r</w:t>
      </w:r>
      <w:r w:rsidRPr="00094D42">
        <w:rPr>
          <w:rFonts w:ascii="Verdana" w:hAnsi="Verdana"/>
          <w:sz w:val="12"/>
          <w:szCs w:val="12"/>
          <w:lang w:val="sk-SK"/>
        </w:rPr>
        <w:t>ívod elekt</w:t>
      </w:r>
      <w:r w:rsidR="00401FFC">
        <w:rPr>
          <w:rFonts w:ascii="Verdana" w:hAnsi="Verdana"/>
          <w:sz w:val="12"/>
          <w:szCs w:val="12"/>
          <w:lang w:val="sk-SK"/>
        </w:rPr>
        <w:t>r</w:t>
      </w:r>
      <w:r w:rsidRPr="00094D42">
        <w:rPr>
          <w:rFonts w:ascii="Verdana" w:hAnsi="Verdana"/>
          <w:sz w:val="12"/>
          <w:szCs w:val="12"/>
          <w:lang w:val="sk-SK"/>
        </w:rPr>
        <w:t xml:space="preserve">iny </w:t>
      </w:r>
      <w:r w:rsidR="00867E2B">
        <w:rPr>
          <w:rFonts w:ascii="Verdana" w:hAnsi="Verdana"/>
          <w:sz w:val="12"/>
          <w:szCs w:val="12"/>
          <w:lang w:val="sk-SK"/>
        </w:rPr>
        <w:t>na</w:t>
      </w:r>
      <w:r w:rsidRPr="00094D42">
        <w:rPr>
          <w:rFonts w:ascii="Verdana" w:hAnsi="Verdana"/>
          <w:sz w:val="12"/>
          <w:szCs w:val="12"/>
          <w:lang w:val="sk-SK"/>
        </w:rPr>
        <w:t xml:space="preserve"> </w:t>
      </w:r>
      <w:r w:rsidR="00401FFC">
        <w:rPr>
          <w:rFonts w:ascii="Verdana" w:hAnsi="Verdana"/>
          <w:sz w:val="12"/>
          <w:szCs w:val="12"/>
          <w:lang w:val="sk-SK"/>
        </w:rPr>
        <w:t>s</w:t>
      </w:r>
      <w:r w:rsidRPr="00094D42">
        <w:rPr>
          <w:rFonts w:ascii="Verdana" w:hAnsi="Verdana"/>
          <w:sz w:val="12"/>
          <w:szCs w:val="12"/>
          <w:lang w:val="sk-SK"/>
        </w:rPr>
        <w:t>pr</w:t>
      </w:r>
      <w:r w:rsidR="00401FFC">
        <w:rPr>
          <w:rFonts w:ascii="Verdana" w:hAnsi="Verdana"/>
          <w:sz w:val="12"/>
          <w:szCs w:val="12"/>
          <w:lang w:val="sk-SK"/>
        </w:rPr>
        <w:t>e</w:t>
      </w:r>
      <w:r w:rsidRPr="00094D42">
        <w:rPr>
          <w:rFonts w:ascii="Verdana" w:hAnsi="Verdana"/>
          <w:sz w:val="12"/>
          <w:szCs w:val="12"/>
          <w:lang w:val="sk-SK"/>
        </w:rPr>
        <w:t>v</w:t>
      </w:r>
      <w:r w:rsidR="00401FFC">
        <w:rPr>
          <w:rFonts w:ascii="Verdana" w:hAnsi="Verdana"/>
          <w:sz w:val="12"/>
          <w:szCs w:val="12"/>
          <w:lang w:val="sk-SK"/>
        </w:rPr>
        <w:t>ád</w:t>
      </w:r>
      <w:r w:rsidRPr="00094D42">
        <w:rPr>
          <w:rFonts w:ascii="Verdana" w:hAnsi="Verdana"/>
          <w:sz w:val="12"/>
          <w:szCs w:val="12"/>
          <w:lang w:val="sk-SK"/>
        </w:rPr>
        <w:t>z</w:t>
      </w:r>
      <w:r w:rsidR="00401FFC">
        <w:rPr>
          <w:rFonts w:ascii="Verdana" w:hAnsi="Verdana"/>
          <w:sz w:val="12"/>
          <w:szCs w:val="12"/>
          <w:lang w:val="sk-SK"/>
        </w:rPr>
        <w:t>ko</w:t>
      </w:r>
      <w:r w:rsidRPr="00094D42">
        <w:rPr>
          <w:rFonts w:ascii="Verdana" w:hAnsi="Verdana"/>
          <w:sz w:val="12"/>
          <w:szCs w:val="12"/>
          <w:lang w:val="sk-SK"/>
        </w:rPr>
        <w:t>van</w:t>
      </w:r>
      <w:r w:rsidR="00401FFC">
        <w:rPr>
          <w:rFonts w:ascii="Verdana" w:hAnsi="Verdana"/>
          <w:sz w:val="12"/>
          <w:szCs w:val="12"/>
          <w:lang w:val="sk-SK"/>
        </w:rPr>
        <w:t>i</w:t>
      </w:r>
      <w:r w:rsidR="00867E2B">
        <w:rPr>
          <w:rFonts w:ascii="Verdana" w:hAnsi="Verdana"/>
          <w:sz w:val="12"/>
          <w:szCs w:val="12"/>
          <w:lang w:val="sk-SK"/>
        </w:rPr>
        <w:t>e</w:t>
      </w:r>
      <w:r w:rsidRPr="00094D42">
        <w:rPr>
          <w:rFonts w:ascii="Verdana" w:hAnsi="Verdana"/>
          <w:sz w:val="12"/>
          <w:szCs w:val="12"/>
          <w:lang w:val="sk-SK"/>
        </w:rPr>
        <w:t xml:space="preserve"> za</w:t>
      </w:r>
      <w:r w:rsidR="00401FFC">
        <w:rPr>
          <w:rFonts w:ascii="Verdana" w:hAnsi="Verdana"/>
          <w:sz w:val="12"/>
          <w:szCs w:val="12"/>
          <w:lang w:val="sk-SK"/>
        </w:rPr>
        <w:t>riad</w:t>
      </w:r>
      <w:r w:rsidRPr="00094D42">
        <w:rPr>
          <w:rFonts w:ascii="Verdana" w:hAnsi="Verdana"/>
          <w:sz w:val="12"/>
          <w:szCs w:val="12"/>
          <w:lang w:val="sk-SK"/>
        </w:rPr>
        <w:t>en</w:t>
      </w:r>
      <w:r w:rsidR="00401FFC">
        <w:rPr>
          <w:rFonts w:ascii="Verdana" w:hAnsi="Verdana"/>
          <w:sz w:val="12"/>
          <w:szCs w:val="12"/>
          <w:lang w:val="sk-SK"/>
        </w:rPr>
        <w:t>ia</w:t>
      </w:r>
    </w:p>
    <w:p w14:paraId="7B736078" w14:textId="7F43E483" w:rsidR="00291210" w:rsidRPr="00094D42" w:rsidRDefault="00291210" w:rsidP="00A7442F">
      <w:pPr>
        <w:pStyle w:val="Odsekzoznamu"/>
        <w:numPr>
          <w:ilvl w:val="0"/>
          <w:numId w:val="5"/>
        </w:numPr>
        <w:spacing w:after="0"/>
        <w:jc w:val="both"/>
        <w:rPr>
          <w:rFonts w:ascii="Verdana" w:hAnsi="Verdana"/>
          <w:sz w:val="12"/>
          <w:szCs w:val="12"/>
          <w:lang w:val="sk-SK"/>
        </w:rPr>
      </w:pPr>
      <w:r w:rsidRPr="00094D42">
        <w:rPr>
          <w:rFonts w:ascii="Verdana" w:hAnsi="Verdana"/>
          <w:sz w:val="12"/>
          <w:szCs w:val="12"/>
          <w:lang w:val="sk-SK"/>
        </w:rPr>
        <w:t xml:space="preserve">Je </w:t>
      </w:r>
      <w:r w:rsidR="00C33544" w:rsidRPr="00094D42">
        <w:rPr>
          <w:rFonts w:ascii="Verdana" w:hAnsi="Verdana"/>
          <w:sz w:val="12"/>
          <w:szCs w:val="12"/>
          <w:lang w:val="sk-SK"/>
        </w:rPr>
        <w:t>za</w:t>
      </w:r>
      <w:r w:rsidR="00401FFC">
        <w:rPr>
          <w:rFonts w:ascii="Verdana" w:hAnsi="Verdana"/>
          <w:sz w:val="12"/>
          <w:szCs w:val="12"/>
          <w:lang w:val="sk-SK"/>
        </w:rPr>
        <w:t>riad</w:t>
      </w:r>
      <w:r w:rsidR="00C33544" w:rsidRPr="00094D42">
        <w:rPr>
          <w:rFonts w:ascii="Verdana" w:hAnsi="Verdana"/>
          <w:sz w:val="12"/>
          <w:szCs w:val="12"/>
          <w:lang w:val="sk-SK"/>
        </w:rPr>
        <w:t>en</w:t>
      </w:r>
      <w:r w:rsidR="00401FFC">
        <w:rPr>
          <w:rFonts w:ascii="Verdana" w:hAnsi="Verdana"/>
          <w:sz w:val="12"/>
          <w:szCs w:val="12"/>
          <w:lang w:val="sk-SK"/>
        </w:rPr>
        <w:t>ie</w:t>
      </w:r>
      <w:r w:rsidR="00C33544" w:rsidRPr="00094D42">
        <w:rPr>
          <w:rFonts w:ascii="Verdana" w:hAnsi="Verdana"/>
          <w:sz w:val="12"/>
          <w:szCs w:val="12"/>
          <w:lang w:val="sk-SK"/>
        </w:rPr>
        <w:t xml:space="preserve"> </w:t>
      </w:r>
      <w:r w:rsidRPr="00094D42">
        <w:rPr>
          <w:rFonts w:ascii="Verdana" w:hAnsi="Verdana"/>
          <w:sz w:val="12"/>
          <w:szCs w:val="12"/>
          <w:lang w:val="sk-SK"/>
        </w:rPr>
        <w:t>komplet</w:t>
      </w:r>
      <w:r w:rsidR="00C33544" w:rsidRPr="00094D42">
        <w:rPr>
          <w:rFonts w:ascii="Verdana" w:hAnsi="Verdana"/>
          <w:sz w:val="12"/>
          <w:szCs w:val="12"/>
          <w:lang w:val="sk-SK"/>
        </w:rPr>
        <w:t xml:space="preserve"> nai</w:t>
      </w:r>
      <w:r w:rsidR="00401FFC">
        <w:rPr>
          <w:rFonts w:ascii="Verdana" w:hAnsi="Verdana"/>
          <w:sz w:val="12"/>
          <w:szCs w:val="12"/>
          <w:lang w:val="sk-SK"/>
        </w:rPr>
        <w:t>nš</w:t>
      </w:r>
      <w:r w:rsidR="00C33544" w:rsidRPr="00094D42">
        <w:rPr>
          <w:rFonts w:ascii="Verdana" w:hAnsi="Verdana"/>
          <w:sz w:val="12"/>
          <w:szCs w:val="12"/>
          <w:lang w:val="sk-SK"/>
        </w:rPr>
        <w:t>talov</w:t>
      </w:r>
      <w:r w:rsidR="00401FFC">
        <w:rPr>
          <w:rFonts w:ascii="Verdana" w:hAnsi="Verdana"/>
          <w:sz w:val="12"/>
          <w:szCs w:val="12"/>
          <w:lang w:val="sk-SK"/>
        </w:rPr>
        <w:t>a</w:t>
      </w:r>
      <w:r w:rsidR="00C33544" w:rsidRPr="00094D42">
        <w:rPr>
          <w:rFonts w:ascii="Verdana" w:hAnsi="Verdana"/>
          <w:sz w:val="12"/>
          <w:szCs w:val="12"/>
          <w:lang w:val="sk-SK"/>
        </w:rPr>
        <w:t>n</w:t>
      </w:r>
      <w:r w:rsidR="00401FFC">
        <w:rPr>
          <w:rFonts w:ascii="Verdana" w:hAnsi="Verdana"/>
          <w:sz w:val="12"/>
          <w:szCs w:val="12"/>
          <w:lang w:val="sk-SK"/>
        </w:rPr>
        <w:t>é</w:t>
      </w:r>
      <w:r w:rsidRPr="00094D42">
        <w:rPr>
          <w:rFonts w:ascii="Verdana" w:hAnsi="Verdana"/>
          <w:sz w:val="12"/>
          <w:szCs w:val="12"/>
          <w:lang w:val="sk-SK"/>
        </w:rPr>
        <w:t xml:space="preserve"> a p</w:t>
      </w:r>
      <w:r w:rsidR="00401FFC">
        <w:rPr>
          <w:rFonts w:ascii="Verdana" w:hAnsi="Verdana"/>
          <w:sz w:val="12"/>
          <w:szCs w:val="12"/>
          <w:lang w:val="sk-SK"/>
        </w:rPr>
        <w:t>r</w:t>
      </w:r>
      <w:r w:rsidRPr="00094D42">
        <w:rPr>
          <w:rFonts w:ascii="Verdana" w:hAnsi="Verdana"/>
          <w:sz w:val="12"/>
          <w:szCs w:val="12"/>
          <w:lang w:val="sk-SK"/>
        </w:rPr>
        <w:t>ipojen</w:t>
      </w:r>
      <w:r w:rsidR="00401FFC">
        <w:rPr>
          <w:rFonts w:ascii="Verdana" w:hAnsi="Verdana"/>
          <w:sz w:val="12"/>
          <w:szCs w:val="12"/>
          <w:lang w:val="sk-SK"/>
        </w:rPr>
        <w:t>é</w:t>
      </w:r>
      <w:r w:rsidRPr="00094D42">
        <w:rPr>
          <w:rFonts w:ascii="Verdana" w:hAnsi="Verdana"/>
          <w:sz w:val="12"/>
          <w:szCs w:val="12"/>
          <w:lang w:val="sk-SK"/>
        </w:rPr>
        <w:t xml:space="preserve"> </w:t>
      </w:r>
      <w:r w:rsidR="00C33544" w:rsidRPr="00094D42">
        <w:rPr>
          <w:rFonts w:ascii="Verdana" w:hAnsi="Verdana"/>
          <w:sz w:val="12"/>
          <w:szCs w:val="12"/>
          <w:lang w:val="sk-SK"/>
        </w:rPr>
        <w:t>na dokončený a pr</w:t>
      </w:r>
      <w:r w:rsidR="00401FFC">
        <w:rPr>
          <w:rFonts w:ascii="Verdana" w:hAnsi="Verdana"/>
          <w:sz w:val="12"/>
          <w:szCs w:val="12"/>
          <w:lang w:val="sk-SK"/>
        </w:rPr>
        <w:t>e</w:t>
      </w:r>
      <w:r w:rsidR="00C33544" w:rsidRPr="00094D42">
        <w:rPr>
          <w:rFonts w:ascii="Verdana" w:hAnsi="Verdana"/>
          <w:sz w:val="12"/>
          <w:szCs w:val="12"/>
          <w:lang w:val="sk-SK"/>
        </w:rPr>
        <w:t>v</w:t>
      </w:r>
      <w:r w:rsidR="00401FFC">
        <w:rPr>
          <w:rFonts w:ascii="Verdana" w:hAnsi="Verdana"/>
          <w:sz w:val="12"/>
          <w:szCs w:val="12"/>
          <w:lang w:val="sk-SK"/>
        </w:rPr>
        <w:t>ád</w:t>
      </w:r>
      <w:r w:rsidR="00C33544" w:rsidRPr="00094D42">
        <w:rPr>
          <w:rFonts w:ascii="Verdana" w:hAnsi="Verdana"/>
          <w:sz w:val="12"/>
          <w:szCs w:val="12"/>
          <w:lang w:val="sk-SK"/>
        </w:rPr>
        <w:t>z</w:t>
      </w:r>
      <w:r w:rsidR="00401FFC">
        <w:rPr>
          <w:rFonts w:ascii="Verdana" w:hAnsi="Verdana"/>
          <w:sz w:val="12"/>
          <w:szCs w:val="12"/>
          <w:lang w:val="sk-SK"/>
        </w:rPr>
        <w:t>ky</w:t>
      </w:r>
      <w:r w:rsidR="00C33544" w:rsidRPr="00094D42">
        <w:rPr>
          <w:rFonts w:ascii="Verdana" w:hAnsi="Verdana"/>
          <w:sz w:val="12"/>
          <w:szCs w:val="12"/>
          <w:lang w:val="sk-SK"/>
        </w:rPr>
        <w:t xml:space="preserve"> schopný systém rozvodu m</w:t>
      </w:r>
      <w:r w:rsidR="00401FFC">
        <w:rPr>
          <w:rFonts w:ascii="Verdana" w:hAnsi="Verdana"/>
          <w:sz w:val="12"/>
          <w:szCs w:val="12"/>
          <w:lang w:val="sk-SK"/>
        </w:rPr>
        <w:t>é</w:t>
      </w:r>
      <w:r w:rsidR="00C33544" w:rsidRPr="00094D42">
        <w:rPr>
          <w:rFonts w:ascii="Verdana" w:hAnsi="Verdana"/>
          <w:sz w:val="12"/>
          <w:szCs w:val="12"/>
          <w:lang w:val="sk-SK"/>
        </w:rPr>
        <w:t>dia</w:t>
      </w:r>
    </w:p>
    <w:p w14:paraId="1448D428" w14:textId="39A75E30" w:rsidR="00291210" w:rsidRPr="00094D42" w:rsidRDefault="00291210" w:rsidP="00A7442F">
      <w:pPr>
        <w:pStyle w:val="Odsekzoznamu"/>
        <w:numPr>
          <w:ilvl w:val="0"/>
          <w:numId w:val="5"/>
        </w:numPr>
        <w:spacing w:after="0"/>
        <w:jc w:val="both"/>
        <w:rPr>
          <w:rFonts w:ascii="Verdana" w:hAnsi="Verdana"/>
          <w:sz w:val="12"/>
          <w:szCs w:val="12"/>
          <w:lang w:val="sk-SK"/>
        </w:rPr>
      </w:pPr>
      <w:r w:rsidRPr="00094D42">
        <w:rPr>
          <w:rFonts w:ascii="Verdana" w:hAnsi="Verdana"/>
          <w:sz w:val="12"/>
          <w:szCs w:val="12"/>
          <w:lang w:val="sk-SK"/>
        </w:rPr>
        <w:t>Je p</w:t>
      </w:r>
      <w:r w:rsidR="00401FFC">
        <w:rPr>
          <w:rFonts w:ascii="Verdana" w:hAnsi="Verdana"/>
          <w:sz w:val="12"/>
          <w:szCs w:val="12"/>
          <w:lang w:val="sk-SK"/>
        </w:rPr>
        <w:t>r</w:t>
      </w:r>
      <w:r w:rsidRPr="00094D42">
        <w:rPr>
          <w:rFonts w:ascii="Verdana" w:hAnsi="Verdana"/>
          <w:sz w:val="12"/>
          <w:szCs w:val="12"/>
          <w:lang w:val="sk-SK"/>
        </w:rPr>
        <w:t>ipraven</w:t>
      </w:r>
      <w:r w:rsidR="00401FFC">
        <w:rPr>
          <w:rFonts w:ascii="Verdana" w:hAnsi="Verdana"/>
          <w:sz w:val="12"/>
          <w:szCs w:val="12"/>
          <w:lang w:val="sk-SK"/>
        </w:rPr>
        <w:t>é</w:t>
      </w:r>
      <w:r w:rsidR="00E43AA7" w:rsidRPr="00094D42">
        <w:rPr>
          <w:rFonts w:ascii="Verdana" w:hAnsi="Verdana"/>
          <w:sz w:val="12"/>
          <w:szCs w:val="12"/>
          <w:lang w:val="sk-SK"/>
        </w:rPr>
        <w:t xml:space="preserve"> a zapojen</w:t>
      </w:r>
      <w:r w:rsidR="00401FFC">
        <w:rPr>
          <w:rFonts w:ascii="Verdana" w:hAnsi="Verdana"/>
          <w:sz w:val="12"/>
          <w:szCs w:val="12"/>
          <w:lang w:val="sk-SK"/>
        </w:rPr>
        <w:t>é</w:t>
      </w:r>
      <w:r w:rsidRPr="00094D42">
        <w:rPr>
          <w:rFonts w:ascii="Verdana" w:hAnsi="Verdana"/>
          <w:sz w:val="12"/>
          <w:szCs w:val="12"/>
          <w:lang w:val="sk-SK"/>
        </w:rPr>
        <w:t xml:space="preserve"> k</w:t>
      </w:r>
      <w:r w:rsidR="00401FFC">
        <w:rPr>
          <w:rFonts w:ascii="Verdana" w:hAnsi="Verdana"/>
          <w:sz w:val="12"/>
          <w:szCs w:val="12"/>
          <w:lang w:val="sk-SK"/>
        </w:rPr>
        <w:t>á</w:t>
      </w:r>
      <w:r w:rsidRPr="00094D42">
        <w:rPr>
          <w:rFonts w:ascii="Verdana" w:hAnsi="Verdana"/>
          <w:sz w:val="12"/>
          <w:szCs w:val="12"/>
          <w:lang w:val="sk-SK"/>
        </w:rPr>
        <w:t>blové pr</w:t>
      </w:r>
      <w:r w:rsidR="00401FFC">
        <w:rPr>
          <w:rFonts w:ascii="Verdana" w:hAnsi="Verdana"/>
          <w:sz w:val="12"/>
          <w:szCs w:val="12"/>
          <w:lang w:val="sk-SK"/>
        </w:rPr>
        <w:t>e</w:t>
      </w:r>
      <w:r w:rsidRPr="00094D42">
        <w:rPr>
          <w:rFonts w:ascii="Verdana" w:hAnsi="Verdana"/>
          <w:sz w:val="12"/>
          <w:szCs w:val="12"/>
          <w:lang w:val="sk-SK"/>
        </w:rPr>
        <w:t>pojen</w:t>
      </w:r>
      <w:r w:rsidR="00401FFC">
        <w:rPr>
          <w:rFonts w:ascii="Verdana" w:hAnsi="Verdana"/>
          <w:sz w:val="12"/>
          <w:szCs w:val="12"/>
          <w:lang w:val="sk-SK"/>
        </w:rPr>
        <w:t>ie</w:t>
      </w:r>
      <w:r w:rsidRPr="00094D42">
        <w:rPr>
          <w:rFonts w:ascii="Verdana" w:hAnsi="Verdana"/>
          <w:sz w:val="12"/>
          <w:szCs w:val="12"/>
          <w:lang w:val="sk-SK"/>
        </w:rPr>
        <w:t xml:space="preserve"> jednotlivých </w:t>
      </w:r>
      <w:r w:rsidR="00401FFC">
        <w:rPr>
          <w:rFonts w:ascii="Verdana" w:hAnsi="Verdana"/>
          <w:sz w:val="12"/>
          <w:szCs w:val="12"/>
          <w:lang w:val="sk-SK"/>
        </w:rPr>
        <w:t>snímačov</w:t>
      </w:r>
      <w:r w:rsidRPr="00094D42">
        <w:rPr>
          <w:rFonts w:ascii="Verdana" w:hAnsi="Verdana"/>
          <w:sz w:val="12"/>
          <w:szCs w:val="12"/>
          <w:lang w:val="sk-SK"/>
        </w:rPr>
        <w:t xml:space="preserve"> a snímač</w:t>
      </w:r>
      <w:r w:rsidR="00401FFC">
        <w:rPr>
          <w:rFonts w:ascii="Verdana" w:hAnsi="Verdana"/>
          <w:sz w:val="12"/>
          <w:szCs w:val="12"/>
          <w:lang w:val="sk-SK"/>
        </w:rPr>
        <w:t>ov</w:t>
      </w:r>
      <w:r w:rsidR="00E43AA7" w:rsidRPr="00094D42">
        <w:rPr>
          <w:rFonts w:ascii="Verdana" w:hAnsi="Verdana"/>
          <w:sz w:val="12"/>
          <w:szCs w:val="12"/>
          <w:lang w:val="sk-SK"/>
        </w:rPr>
        <w:t xml:space="preserve"> k </w:t>
      </w:r>
      <w:r w:rsidR="00401FFC">
        <w:rPr>
          <w:rFonts w:ascii="Verdana" w:hAnsi="Verdana"/>
          <w:sz w:val="12"/>
          <w:szCs w:val="12"/>
          <w:lang w:val="sk-SK"/>
        </w:rPr>
        <w:t>ria</w:t>
      </w:r>
      <w:r w:rsidR="00E43AA7" w:rsidRPr="00094D42">
        <w:rPr>
          <w:rFonts w:ascii="Verdana" w:hAnsi="Verdana"/>
          <w:sz w:val="12"/>
          <w:szCs w:val="12"/>
          <w:lang w:val="sk-SK"/>
        </w:rPr>
        <w:t>d</w:t>
      </w:r>
      <w:r w:rsidR="00401FFC">
        <w:rPr>
          <w:rFonts w:ascii="Verdana" w:hAnsi="Verdana"/>
          <w:sz w:val="12"/>
          <w:szCs w:val="12"/>
          <w:lang w:val="sk-SK"/>
        </w:rPr>
        <w:t>ia</w:t>
      </w:r>
      <w:r w:rsidR="00E43AA7" w:rsidRPr="00094D42">
        <w:rPr>
          <w:rFonts w:ascii="Verdana" w:hAnsi="Verdana"/>
          <w:sz w:val="12"/>
          <w:szCs w:val="12"/>
          <w:lang w:val="sk-SK"/>
        </w:rPr>
        <w:t>c</w:t>
      </w:r>
      <w:r w:rsidR="00401FFC">
        <w:rPr>
          <w:rFonts w:ascii="Verdana" w:hAnsi="Verdana"/>
          <w:sz w:val="12"/>
          <w:szCs w:val="12"/>
          <w:lang w:val="sk-SK"/>
        </w:rPr>
        <w:t>e</w:t>
      </w:r>
      <w:r w:rsidR="00E43AA7" w:rsidRPr="00094D42">
        <w:rPr>
          <w:rFonts w:ascii="Verdana" w:hAnsi="Verdana"/>
          <w:sz w:val="12"/>
          <w:szCs w:val="12"/>
          <w:lang w:val="sk-SK"/>
        </w:rPr>
        <w:t>mu systému za</w:t>
      </w:r>
      <w:r w:rsidR="00401FFC">
        <w:rPr>
          <w:rFonts w:ascii="Verdana" w:hAnsi="Verdana"/>
          <w:sz w:val="12"/>
          <w:szCs w:val="12"/>
          <w:lang w:val="sk-SK"/>
        </w:rPr>
        <w:t>riad</w:t>
      </w:r>
      <w:r w:rsidR="00E43AA7" w:rsidRPr="00094D42">
        <w:rPr>
          <w:rFonts w:ascii="Verdana" w:hAnsi="Verdana"/>
          <w:sz w:val="12"/>
          <w:szCs w:val="12"/>
          <w:lang w:val="sk-SK"/>
        </w:rPr>
        <w:t>en</w:t>
      </w:r>
      <w:r w:rsidR="00401FFC">
        <w:rPr>
          <w:rFonts w:ascii="Verdana" w:hAnsi="Verdana"/>
          <w:sz w:val="12"/>
          <w:szCs w:val="12"/>
          <w:lang w:val="sk-SK"/>
        </w:rPr>
        <w:t>ia</w:t>
      </w:r>
    </w:p>
    <w:p w14:paraId="48FFC00C" w14:textId="5E81925B" w:rsidR="00E43AA7" w:rsidRPr="00094D42" w:rsidRDefault="00E43AA7" w:rsidP="00A7442F">
      <w:pPr>
        <w:pStyle w:val="Odsekzoznamu"/>
        <w:numPr>
          <w:ilvl w:val="0"/>
          <w:numId w:val="5"/>
        </w:numPr>
        <w:spacing w:after="0"/>
        <w:jc w:val="both"/>
        <w:rPr>
          <w:rFonts w:ascii="Verdana" w:hAnsi="Verdana"/>
          <w:sz w:val="12"/>
          <w:szCs w:val="12"/>
          <w:lang w:val="sk-SK"/>
        </w:rPr>
      </w:pPr>
      <w:r w:rsidRPr="00094D42">
        <w:rPr>
          <w:rFonts w:ascii="Verdana" w:hAnsi="Verdana"/>
          <w:sz w:val="12"/>
          <w:szCs w:val="12"/>
          <w:lang w:val="sk-SK"/>
        </w:rPr>
        <w:t>Je p</w:t>
      </w:r>
      <w:r w:rsidR="00401FFC">
        <w:rPr>
          <w:rFonts w:ascii="Verdana" w:hAnsi="Verdana"/>
          <w:sz w:val="12"/>
          <w:szCs w:val="12"/>
          <w:lang w:val="sk-SK"/>
        </w:rPr>
        <w:t>r</w:t>
      </w:r>
      <w:r w:rsidRPr="00094D42">
        <w:rPr>
          <w:rFonts w:ascii="Verdana" w:hAnsi="Verdana"/>
          <w:sz w:val="12"/>
          <w:szCs w:val="12"/>
          <w:lang w:val="sk-SK"/>
        </w:rPr>
        <w:t>ipraven</w:t>
      </w:r>
      <w:r w:rsidR="00401FFC">
        <w:rPr>
          <w:rFonts w:ascii="Verdana" w:hAnsi="Verdana"/>
          <w:sz w:val="12"/>
          <w:szCs w:val="12"/>
          <w:lang w:val="sk-SK"/>
        </w:rPr>
        <w:t>é</w:t>
      </w:r>
      <w:r w:rsidRPr="00094D42">
        <w:rPr>
          <w:rFonts w:ascii="Verdana" w:hAnsi="Verdana"/>
          <w:sz w:val="12"/>
          <w:szCs w:val="12"/>
          <w:lang w:val="sk-SK"/>
        </w:rPr>
        <w:t xml:space="preserve"> a zapojen</w:t>
      </w:r>
      <w:r w:rsidR="00401FFC">
        <w:rPr>
          <w:rFonts w:ascii="Verdana" w:hAnsi="Verdana"/>
          <w:sz w:val="12"/>
          <w:szCs w:val="12"/>
          <w:lang w:val="sk-SK"/>
        </w:rPr>
        <w:t>é</w:t>
      </w:r>
      <w:r w:rsidRPr="00094D42">
        <w:rPr>
          <w:rFonts w:ascii="Verdana" w:hAnsi="Verdana"/>
          <w:sz w:val="12"/>
          <w:szCs w:val="12"/>
          <w:lang w:val="sk-SK"/>
        </w:rPr>
        <w:t xml:space="preserve"> k</w:t>
      </w:r>
      <w:r w:rsidR="00401FFC">
        <w:rPr>
          <w:rFonts w:ascii="Verdana" w:hAnsi="Verdana"/>
          <w:sz w:val="12"/>
          <w:szCs w:val="12"/>
          <w:lang w:val="sk-SK"/>
        </w:rPr>
        <w:t>á</w:t>
      </w:r>
      <w:r w:rsidRPr="00094D42">
        <w:rPr>
          <w:rFonts w:ascii="Verdana" w:hAnsi="Verdana"/>
          <w:sz w:val="12"/>
          <w:szCs w:val="12"/>
          <w:lang w:val="sk-SK"/>
        </w:rPr>
        <w:t>blové pr</w:t>
      </w:r>
      <w:r w:rsidR="00401FFC">
        <w:rPr>
          <w:rFonts w:ascii="Verdana" w:hAnsi="Verdana"/>
          <w:sz w:val="12"/>
          <w:szCs w:val="12"/>
          <w:lang w:val="sk-SK"/>
        </w:rPr>
        <w:t>e</w:t>
      </w:r>
      <w:r w:rsidRPr="00094D42">
        <w:rPr>
          <w:rFonts w:ascii="Verdana" w:hAnsi="Verdana"/>
          <w:sz w:val="12"/>
          <w:szCs w:val="12"/>
          <w:lang w:val="sk-SK"/>
        </w:rPr>
        <w:t>pojen</w:t>
      </w:r>
      <w:r w:rsidR="00401FFC">
        <w:rPr>
          <w:rFonts w:ascii="Verdana" w:hAnsi="Verdana"/>
          <w:sz w:val="12"/>
          <w:szCs w:val="12"/>
          <w:lang w:val="sk-SK"/>
        </w:rPr>
        <w:t>ie</w:t>
      </w:r>
      <w:r w:rsidRPr="00094D42">
        <w:rPr>
          <w:rFonts w:ascii="Verdana" w:hAnsi="Verdana"/>
          <w:sz w:val="12"/>
          <w:szCs w:val="12"/>
          <w:lang w:val="sk-SK"/>
        </w:rPr>
        <w:t xml:space="preserve"> k nad</w:t>
      </w:r>
      <w:r w:rsidR="00401FFC">
        <w:rPr>
          <w:rFonts w:ascii="Verdana" w:hAnsi="Verdana"/>
          <w:sz w:val="12"/>
          <w:szCs w:val="12"/>
          <w:lang w:val="sk-SK"/>
        </w:rPr>
        <w:t>r</w:t>
      </w:r>
      <w:r w:rsidRPr="00094D42">
        <w:rPr>
          <w:rFonts w:ascii="Verdana" w:hAnsi="Verdana"/>
          <w:sz w:val="12"/>
          <w:szCs w:val="12"/>
          <w:lang w:val="sk-SK"/>
        </w:rPr>
        <w:t>a</w:t>
      </w:r>
      <w:r w:rsidR="00401FFC">
        <w:rPr>
          <w:rFonts w:ascii="Verdana" w:hAnsi="Verdana"/>
          <w:sz w:val="12"/>
          <w:szCs w:val="12"/>
          <w:lang w:val="sk-SK"/>
        </w:rPr>
        <w:t>d</w:t>
      </w:r>
      <w:r w:rsidRPr="00094D42">
        <w:rPr>
          <w:rFonts w:ascii="Verdana" w:hAnsi="Verdana"/>
          <w:sz w:val="12"/>
          <w:szCs w:val="12"/>
          <w:lang w:val="sk-SK"/>
        </w:rPr>
        <w:t xml:space="preserve">enému </w:t>
      </w:r>
      <w:r w:rsidR="00401FFC">
        <w:rPr>
          <w:rFonts w:ascii="Verdana" w:hAnsi="Verdana"/>
          <w:sz w:val="12"/>
          <w:szCs w:val="12"/>
          <w:lang w:val="sk-SK"/>
        </w:rPr>
        <w:t>riad</w:t>
      </w:r>
      <w:r w:rsidRPr="00094D42">
        <w:rPr>
          <w:rFonts w:ascii="Verdana" w:hAnsi="Verdana"/>
          <w:sz w:val="12"/>
          <w:szCs w:val="12"/>
          <w:lang w:val="sk-SK"/>
        </w:rPr>
        <w:t>en</w:t>
      </w:r>
      <w:r w:rsidR="00401FFC">
        <w:rPr>
          <w:rFonts w:ascii="Verdana" w:hAnsi="Verdana"/>
          <w:sz w:val="12"/>
          <w:szCs w:val="12"/>
          <w:lang w:val="sk-SK"/>
        </w:rPr>
        <w:t>iu</w:t>
      </w:r>
      <w:r w:rsidRPr="00094D42">
        <w:rPr>
          <w:rFonts w:ascii="Verdana" w:hAnsi="Verdana"/>
          <w:sz w:val="12"/>
          <w:szCs w:val="12"/>
          <w:lang w:val="sk-SK"/>
        </w:rPr>
        <w:t xml:space="preserve"> či kontroln</w:t>
      </w:r>
      <w:r w:rsidR="00401FFC">
        <w:rPr>
          <w:rFonts w:ascii="Verdana" w:hAnsi="Verdana"/>
          <w:sz w:val="12"/>
          <w:szCs w:val="12"/>
          <w:lang w:val="sk-SK"/>
        </w:rPr>
        <w:t>é</w:t>
      </w:r>
      <w:r w:rsidRPr="00094D42">
        <w:rPr>
          <w:rFonts w:ascii="Verdana" w:hAnsi="Verdana"/>
          <w:sz w:val="12"/>
          <w:szCs w:val="12"/>
          <w:lang w:val="sk-SK"/>
        </w:rPr>
        <w:t>mu za</w:t>
      </w:r>
      <w:r w:rsidR="00401FFC">
        <w:rPr>
          <w:rFonts w:ascii="Verdana" w:hAnsi="Verdana"/>
          <w:sz w:val="12"/>
          <w:szCs w:val="12"/>
          <w:lang w:val="sk-SK"/>
        </w:rPr>
        <w:t>riad</w:t>
      </w:r>
      <w:r w:rsidRPr="00094D42">
        <w:rPr>
          <w:rFonts w:ascii="Verdana" w:hAnsi="Verdana"/>
          <w:sz w:val="12"/>
          <w:szCs w:val="12"/>
          <w:lang w:val="sk-SK"/>
        </w:rPr>
        <w:t>en</w:t>
      </w:r>
      <w:r w:rsidR="00401FFC">
        <w:rPr>
          <w:rFonts w:ascii="Verdana" w:hAnsi="Verdana"/>
          <w:sz w:val="12"/>
          <w:szCs w:val="12"/>
          <w:lang w:val="sk-SK"/>
        </w:rPr>
        <w:t>i</w:t>
      </w:r>
      <w:r w:rsidR="00867E2B">
        <w:rPr>
          <w:rFonts w:ascii="Verdana" w:hAnsi="Verdana"/>
          <w:sz w:val="12"/>
          <w:szCs w:val="12"/>
          <w:lang w:val="sk-SK"/>
        </w:rPr>
        <w:t>u</w:t>
      </w:r>
    </w:p>
    <w:p w14:paraId="16776B12" w14:textId="77777777" w:rsidR="00A7442F" w:rsidRPr="00094D42" w:rsidRDefault="00A7442F" w:rsidP="00A7442F">
      <w:pPr>
        <w:spacing w:after="0"/>
        <w:jc w:val="center"/>
        <w:rPr>
          <w:rFonts w:ascii="Verdana" w:hAnsi="Verdana"/>
          <w:b/>
          <w:bCs/>
          <w:sz w:val="12"/>
          <w:szCs w:val="12"/>
          <w:lang w:val="sk-SK"/>
        </w:rPr>
      </w:pPr>
    </w:p>
    <w:p w14:paraId="7E535BCA" w14:textId="77777777" w:rsidR="00E43AA7" w:rsidRPr="00094D42" w:rsidRDefault="00E43AA7" w:rsidP="00A7442F">
      <w:pPr>
        <w:spacing w:after="0"/>
        <w:jc w:val="center"/>
        <w:rPr>
          <w:rFonts w:ascii="Verdana" w:hAnsi="Verdana"/>
          <w:b/>
          <w:bCs/>
          <w:sz w:val="14"/>
          <w:szCs w:val="14"/>
          <w:lang w:val="sk-SK"/>
        </w:rPr>
      </w:pPr>
      <w:r w:rsidRPr="00094D42">
        <w:rPr>
          <w:rFonts w:ascii="Verdana" w:hAnsi="Verdana"/>
          <w:b/>
          <w:bCs/>
          <w:sz w:val="14"/>
          <w:szCs w:val="14"/>
          <w:lang w:val="sk-SK"/>
        </w:rPr>
        <w:t>Čl. 3</w:t>
      </w:r>
    </w:p>
    <w:p w14:paraId="5EF554CF" w14:textId="28359B9E" w:rsidR="00E43AA7" w:rsidRPr="00094D42" w:rsidRDefault="00E43AA7" w:rsidP="00A7442F">
      <w:pPr>
        <w:spacing w:after="0"/>
        <w:jc w:val="center"/>
        <w:rPr>
          <w:rFonts w:ascii="Verdana" w:hAnsi="Verdana"/>
          <w:b/>
          <w:bCs/>
          <w:sz w:val="14"/>
          <w:szCs w:val="14"/>
          <w:lang w:val="sk-SK"/>
        </w:rPr>
      </w:pPr>
      <w:r w:rsidRPr="00094D42">
        <w:rPr>
          <w:rFonts w:ascii="Verdana" w:hAnsi="Verdana"/>
          <w:b/>
          <w:bCs/>
          <w:sz w:val="14"/>
          <w:szCs w:val="14"/>
          <w:lang w:val="sk-SK"/>
        </w:rPr>
        <w:t>Podm</w:t>
      </w:r>
      <w:r w:rsidR="00401FFC">
        <w:rPr>
          <w:rFonts w:ascii="Verdana" w:hAnsi="Verdana"/>
          <w:b/>
          <w:bCs/>
          <w:sz w:val="14"/>
          <w:szCs w:val="14"/>
          <w:lang w:val="sk-SK"/>
        </w:rPr>
        <w:t>ie</w:t>
      </w:r>
      <w:r w:rsidRPr="00094D42">
        <w:rPr>
          <w:rFonts w:ascii="Verdana" w:hAnsi="Verdana"/>
          <w:b/>
          <w:bCs/>
          <w:sz w:val="14"/>
          <w:szCs w:val="14"/>
          <w:lang w:val="sk-SK"/>
        </w:rPr>
        <w:t>nky p</w:t>
      </w:r>
      <w:r w:rsidR="00401FFC">
        <w:rPr>
          <w:rFonts w:ascii="Verdana" w:hAnsi="Verdana"/>
          <w:b/>
          <w:bCs/>
          <w:sz w:val="14"/>
          <w:szCs w:val="14"/>
          <w:lang w:val="sk-SK"/>
        </w:rPr>
        <w:t>r</w:t>
      </w:r>
      <w:r w:rsidRPr="00094D42">
        <w:rPr>
          <w:rFonts w:ascii="Verdana" w:hAnsi="Verdana"/>
          <w:b/>
          <w:bCs/>
          <w:sz w:val="14"/>
          <w:szCs w:val="14"/>
          <w:lang w:val="sk-SK"/>
        </w:rPr>
        <w:t>i uvád</w:t>
      </w:r>
      <w:r w:rsidR="00401FFC">
        <w:rPr>
          <w:rFonts w:ascii="Verdana" w:hAnsi="Verdana"/>
          <w:b/>
          <w:bCs/>
          <w:sz w:val="14"/>
          <w:szCs w:val="14"/>
          <w:lang w:val="sk-SK"/>
        </w:rPr>
        <w:t>za</w:t>
      </w:r>
      <w:r w:rsidRPr="00094D42">
        <w:rPr>
          <w:rFonts w:ascii="Verdana" w:hAnsi="Verdana"/>
          <w:b/>
          <w:bCs/>
          <w:sz w:val="14"/>
          <w:szCs w:val="14"/>
          <w:lang w:val="sk-SK"/>
        </w:rPr>
        <w:t>ní do pr</w:t>
      </w:r>
      <w:r w:rsidR="00401FFC">
        <w:rPr>
          <w:rFonts w:ascii="Verdana" w:hAnsi="Verdana"/>
          <w:b/>
          <w:bCs/>
          <w:sz w:val="14"/>
          <w:szCs w:val="14"/>
          <w:lang w:val="sk-SK"/>
        </w:rPr>
        <w:t>e</w:t>
      </w:r>
      <w:r w:rsidRPr="00094D42">
        <w:rPr>
          <w:rFonts w:ascii="Verdana" w:hAnsi="Verdana"/>
          <w:b/>
          <w:bCs/>
          <w:sz w:val="14"/>
          <w:szCs w:val="14"/>
          <w:lang w:val="sk-SK"/>
        </w:rPr>
        <w:t>v</w:t>
      </w:r>
      <w:r w:rsidR="00401FFC">
        <w:rPr>
          <w:rFonts w:ascii="Verdana" w:hAnsi="Verdana"/>
          <w:b/>
          <w:bCs/>
          <w:sz w:val="14"/>
          <w:szCs w:val="14"/>
          <w:lang w:val="sk-SK"/>
        </w:rPr>
        <w:t>ád</w:t>
      </w:r>
      <w:r w:rsidRPr="00094D42">
        <w:rPr>
          <w:rFonts w:ascii="Verdana" w:hAnsi="Verdana"/>
          <w:b/>
          <w:bCs/>
          <w:sz w:val="14"/>
          <w:szCs w:val="14"/>
          <w:lang w:val="sk-SK"/>
        </w:rPr>
        <w:t>z</w:t>
      </w:r>
      <w:r w:rsidR="00401FFC">
        <w:rPr>
          <w:rFonts w:ascii="Verdana" w:hAnsi="Verdana"/>
          <w:b/>
          <w:bCs/>
          <w:sz w:val="14"/>
          <w:szCs w:val="14"/>
          <w:lang w:val="sk-SK"/>
        </w:rPr>
        <w:t>ky</w:t>
      </w:r>
    </w:p>
    <w:p w14:paraId="04C36FEE" w14:textId="4B4D3D50" w:rsidR="00291210" w:rsidRPr="00094D42" w:rsidRDefault="00291210" w:rsidP="00A7442F">
      <w:pPr>
        <w:spacing w:after="0"/>
        <w:jc w:val="both"/>
        <w:rPr>
          <w:rFonts w:ascii="Verdana" w:hAnsi="Verdana"/>
          <w:sz w:val="12"/>
          <w:szCs w:val="12"/>
          <w:lang w:val="sk-SK"/>
        </w:rPr>
      </w:pPr>
      <w:r w:rsidRPr="00094D42">
        <w:rPr>
          <w:rFonts w:ascii="Verdana" w:hAnsi="Verdana"/>
          <w:sz w:val="12"/>
          <w:szCs w:val="12"/>
          <w:lang w:val="sk-SK"/>
        </w:rPr>
        <w:t>V m</w:t>
      </w:r>
      <w:r w:rsidR="00401FFC">
        <w:rPr>
          <w:rFonts w:ascii="Verdana" w:hAnsi="Verdana"/>
          <w:sz w:val="12"/>
          <w:szCs w:val="12"/>
          <w:lang w:val="sk-SK"/>
        </w:rPr>
        <w:t>ie</w:t>
      </w:r>
      <w:r w:rsidRPr="00094D42">
        <w:rPr>
          <w:rFonts w:ascii="Verdana" w:hAnsi="Verdana"/>
          <w:sz w:val="12"/>
          <w:szCs w:val="12"/>
          <w:lang w:val="sk-SK"/>
        </w:rPr>
        <w:t>st</w:t>
      </w:r>
      <w:r w:rsidR="00401FFC">
        <w:rPr>
          <w:rFonts w:ascii="Verdana" w:hAnsi="Verdana"/>
          <w:sz w:val="12"/>
          <w:szCs w:val="12"/>
          <w:lang w:val="sk-SK"/>
        </w:rPr>
        <w:t>e</w:t>
      </w:r>
      <w:r w:rsidRPr="00094D42">
        <w:rPr>
          <w:rFonts w:ascii="Verdana" w:hAnsi="Verdana"/>
          <w:sz w:val="12"/>
          <w:szCs w:val="12"/>
          <w:lang w:val="sk-SK"/>
        </w:rPr>
        <w:t xml:space="preserve"> montáže nesm</w:t>
      </w:r>
      <w:r w:rsidR="00401FFC">
        <w:rPr>
          <w:rFonts w:ascii="Verdana" w:hAnsi="Verdana"/>
          <w:sz w:val="12"/>
          <w:szCs w:val="12"/>
          <w:lang w:val="sk-SK"/>
        </w:rPr>
        <w:t>ú</w:t>
      </w:r>
      <w:r w:rsidRPr="00094D42">
        <w:rPr>
          <w:rFonts w:ascii="Verdana" w:hAnsi="Verdana"/>
          <w:sz w:val="12"/>
          <w:szCs w:val="12"/>
          <w:lang w:val="sk-SK"/>
        </w:rPr>
        <w:t xml:space="preserve"> pr</w:t>
      </w:r>
      <w:r w:rsidR="00401FFC">
        <w:rPr>
          <w:rFonts w:ascii="Verdana" w:hAnsi="Verdana"/>
          <w:sz w:val="12"/>
          <w:szCs w:val="12"/>
          <w:lang w:val="sk-SK"/>
        </w:rPr>
        <w:t>e</w:t>
      </w:r>
      <w:r w:rsidRPr="00094D42">
        <w:rPr>
          <w:rFonts w:ascii="Verdana" w:hAnsi="Verdana"/>
          <w:sz w:val="12"/>
          <w:szCs w:val="12"/>
          <w:lang w:val="sk-SK"/>
        </w:rPr>
        <w:t>b</w:t>
      </w:r>
      <w:r w:rsidR="00401FFC">
        <w:rPr>
          <w:rFonts w:ascii="Verdana" w:hAnsi="Verdana"/>
          <w:sz w:val="12"/>
          <w:szCs w:val="12"/>
          <w:lang w:val="sk-SK"/>
        </w:rPr>
        <w:t>ie</w:t>
      </w:r>
      <w:r w:rsidRPr="00094D42">
        <w:rPr>
          <w:rFonts w:ascii="Verdana" w:hAnsi="Verdana"/>
          <w:sz w:val="12"/>
          <w:szCs w:val="12"/>
          <w:lang w:val="sk-SK"/>
        </w:rPr>
        <w:t>ha</w:t>
      </w:r>
      <w:r w:rsidR="00401FFC">
        <w:rPr>
          <w:rFonts w:ascii="Verdana" w:hAnsi="Verdana"/>
          <w:sz w:val="12"/>
          <w:szCs w:val="12"/>
          <w:lang w:val="sk-SK"/>
        </w:rPr>
        <w:t>ť</w:t>
      </w:r>
      <w:r w:rsidRPr="00094D42">
        <w:rPr>
          <w:rFonts w:ascii="Verdana" w:hAnsi="Verdana"/>
          <w:sz w:val="12"/>
          <w:szCs w:val="12"/>
          <w:lang w:val="sk-SK"/>
        </w:rPr>
        <w:t xml:space="preserve"> s</w:t>
      </w:r>
      <w:r w:rsidR="00401FFC">
        <w:rPr>
          <w:rFonts w:ascii="Verdana" w:hAnsi="Verdana"/>
          <w:sz w:val="12"/>
          <w:szCs w:val="12"/>
          <w:lang w:val="sk-SK"/>
        </w:rPr>
        <w:t>ú</w:t>
      </w:r>
      <w:r w:rsidRPr="00094D42">
        <w:rPr>
          <w:rFonts w:ascii="Verdana" w:hAnsi="Verdana"/>
          <w:sz w:val="12"/>
          <w:szCs w:val="12"/>
          <w:lang w:val="sk-SK"/>
        </w:rPr>
        <w:t>b</w:t>
      </w:r>
      <w:r w:rsidR="00401FFC">
        <w:rPr>
          <w:rFonts w:ascii="Verdana" w:hAnsi="Verdana"/>
          <w:sz w:val="12"/>
          <w:szCs w:val="12"/>
          <w:lang w:val="sk-SK"/>
        </w:rPr>
        <w:t>e</w:t>
      </w:r>
      <w:r w:rsidRPr="00094D42">
        <w:rPr>
          <w:rFonts w:ascii="Verdana" w:hAnsi="Verdana"/>
          <w:sz w:val="12"/>
          <w:szCs w:val="12"/>
          <w:lang w:val="sk-SK"/>
        </w:rPr>
        <w:t>žn</w:t>
      </w:r>
      <w:r w:rsidR="00401FFC">
        <w:rPr>
          <w:rFonts w:ascii="Verdana" w:hAnsi="Verdana"/>
          <w:sz w:val="12"/>
          <w:szCs w:val="12"/>
          <w:lang w:val="sk-SK"/>
        </w:rPr>
        <w:t>e</w:t>
      </w:r>
      <w:r w:rsidRPr="00094D42">
        <w:rPr>
          <w:rFonts w:ascii="Verdana" w:hAnsi="Verdana"/>
          <w:sz w:val="12"/>
          <w:szCs w:val="12"/>
          <w:lang w:val="sk-SK"/>
        </w:rPr>
        <w:t xml:space="preserve"> iné pracovn</w:t>
      </w:r>
      <w:r w:rsidR="00401FFC">
        <w:rPr>
          <w:rFonts w:ascii="Verdana" w:hAnsi="Verdana"/>
          <w:sz w:val="12"/>
          <w:szCs w:val="12"/>
          <w:lang w:val="sk-SK"/>
        </w:rPr>
        <w:t>é</w:t>
      </w:r>
      <w:r w:rsidRPr="00094D42">
        <w:rPr>
          <w:rFonts w:ascii="Verdana" w:hAnsi="Verdana"/>
          <w:sz w:val="12"/>
          <w:szCs w:val="12"/>
          <w:lang w:val="sk-SK"/>
        </w:rPr>
        <w:t xml:space="preserve"> činnosti, kt</w:t>
      </w:r>
      <w:r w:rsidR="00401FFC">
        <w:rPr>
          <w:rFonts w:ascii="Verdana" w:hAnsi="Verdana"/>
          <w:sz w:val="12"/>
          <w:szCs w:val="12"/>
          <w:lang w:val="sk-SK"/>
        </w:rPr>
        <w:t>o</w:t>
      </w:r>
      <w:r w:rsidRPr="00094D42">
        <w:rPr>
          <w:rFonts w:ascii="Verdana" w:hAnsi="Verdana"/>
          <w:sz w:val="12"/>
          <w:szCs w:val="12"/>
          <w:lang w:val="sk-SK"/>
        </w:rPr>
        <w:t>ré by komplikovali, ohro</w:t>
      </w:r>
      <w:r w:rsidR="00401FFC">
        <w:rPr>
          <w:rFonts w:ascii="Verdana" w:hAnsi="Verdana"/>
          <w:sz w:val="12"/>
          <w:szCs w:val="12"/>
          <w:lang w:val="sk-SK"/>
        </w:rPr>
        <w:t>z</w:t>
      </w:r>
      <w:r w:rsidRPr="00094D42">
        <w:rPr>
          <w:rFonts w:ascii="Verdana" w:hAnsi="Verdana"/>
          <w:sz w:val="12"/>
          <w:szCs w:val="12"/>
          <w:lang w:val="sk-SK"/>
        </w:rPr>
        <w:t>ovali či znemožnili prác</w:t>
      </w:r>
      <w:r w:rsidR="00401FFC">
        <w:rPr>
          <w:rFonts w:ascii="Verdana" w:hAnsi="Verdana"/>
          <w:sz w:val="12"/>
          <w:szCs w:val="12"/>
          <w:lang w:val="sk-SK"/>
        </w:rPr>
        <w:t>u</w:t>
      </w:r>
      <w:r w:rsidRPr="00094D42">
        <w:rPr>
          <w:rFonts w:ascii="Verdana" w:hAnsi="Verdana"/>
          <w:sz w:val="12"/>
          <w:szCs w:val="12"/>
          <w:lang w:val="sk-SK"/>
        </w:rPr>
        <w:t xml:space="preserve"> na</w:t>
      </w:r>
      <w:r w:rsidR="00E43AA7" w:rsidRPr="00094D42">
        <w:rPr>
          <w:rFonts w:ascii="Verdana" w:hAnsi="Verdana"/>
          <w:sz w:val="12"/>
          <w:szCs w:val="12"/>
          <w:lang w:val="sk-SK"/>
        </w:rPr>
        <w:t xml:space="preserve"> </w:t>
      </w:r>
      <w:r w:rsidRPr="00094D42">
        <w:rPr>
          <w:rFonts w:ascii="Verdana" w:hAnsi="Verdana"/>
          <w:sz w:val="12"/>
          <w:szCs w:val="12"/>
          <w:lang w:val="sk-SK"/>
        </w:rPr>
        <w:t>dan</w:t>
      </w:r>
      <w:r w:rsidR="00401FFC">
        <w:rPr>
          <w:rFonts w:ascii="Verdana" w:hAnsi="Verdana"/>
          <w:sz w:val="12"/>
          <w:szCs w:val="12"/>
          <w:lang w:val="sk-SK"/>
        </w:rPr>
        <w:t>o</w:t>
      </w:r>
      <w:r w:rsidRPr="00094D42">
        <w:rPr>
          <w:rFonts w:ascii="Verdana" w:hAnsi="Verdana"/>
          <w:sz w:val="12"/>
          <w:szCs w:val="12"/>
          <w:lang w:val="sk-SK"/>
        </w:rPr>
        <w:t>m za</w:t>
      </w:r>
      <w:r w:rsidR="00401FFC">
        <w:rPr>
          <w:rFonts w:ascii="Verdana" w:hAnsi="Verdana"/>
          <w:sz w:val="12"/>
          <w:szCs w:val="12"/>
          <w:lang w:val="sk-SK"/>
        </w:rPr>
        <w:t>riad</w:t>
      </w:r>
      <w:r w:rsidRPr="00094D42">
        <w:rPr>
          <w:rFonts w:ascii="Verdana" w:hAnsi="Verdana"/>
          <w:sz w:val="12"/>
          <w:szCs w:val="12"/>
          <w:lang w:val="sk-SK"/>
        </w:rPr>
        <w:t xml:space="preserve">ení </w:t>
      </w:r>
      <w:r w:rsidR="00401FFC">
        <w:rPr>
          <w:rFonts w:ascii="Verdana" w:hAnsi="Verdana"/>
          <w:sz w:val="12"/>
          <w:szCs w:val="12"/>
          <w:lang w:val="sk-SK"/>
        </w:rPr>
        <w:t>al</w:t>
      </w:r>
      <w:r w:rsidRPr="00094D42">
        <w:rPr>
          <w:rFonts w:ascii="Verdana" w:hAnsi="Verdana"/>
          <w:sz w:val="12"/>
          <w:szCs w:val="12"/>
          <w:lang w:val="sk-SK"/>
        </w:rPr>
        <w:t>ebo p</w:t>
      </w:r>
      <w:r w:rsidR="00401FFC">
        <w:rPr>
          <w:rFonts w:ascii="Verdana" w:hAnsi="Verdana"/>
          <w:sz w:val="12"/>
          <w:szCs w:val="12"/>
          <w:lang w:val="sk-SK"/>
        </w:rPr>
        <w:t>r</w:t>
      </w:r>
      <w:r w:rsidRPr="00094D42">
        <w:rPr>
          <w:rFonts w:ascii="Verdana" w:hAnsi="Verdana"/>
          <w:sz w:val="12"/>
          <w:szCs w:val="12"/>
          <w:lang w:val="sk-SK"/>
        </w:rPr>
        <w:t>ístup k n</w:t>
      </w:r>
      <w:r w:rsidR="00401FFC">
        <w:rPr>
          <w:rFonts w:ascii="Verdana" w:hAnsi="Verdana"/>
          <w:sz w:val="12"/>
          <w:szCs w:val="12"/>
          <w:lang w:val="sk-SK"/>
        </w:rPr>
        <w:t>e</w:t>
      </w:r>
      <w:r w:rsidRPr="00094D42">
        <w:rPr>
          <w:rFonts w:ascii="Verdana" w:hAnsi="Verdana"/>
          <w:sz w:val="12"/>
          <w:szCs w:val="12"/>
          <w:lang w:val="sk-SK"/>
        </w:rPr>
        <w:t>mu. P</w:t>
      </w:r>
      <w:r w:rsidR="00401FFC">
        <w:rPr>
          <w:rFonts w:ascii="Verdana" w:hAnsi="Verdana"/>
          <w:sz w:val="12"/>
          <w:szCs w:val="12"/>
          <w:lang w:val="sk-SK"/>
        </w:rPr>
        <w:t>r</w:t>
      </w:r>
      <w:r w:rsidRPr="00094D42">
        <w:rPr>
          <w:rFonts w:ascii="Verdana" w:hAnsi="Verdana"/>
          <w:sz w:val="12"/>
          <w:szCs w:val="12"/>
          <w:lang w:val="sk-SK"/>
        </w:rPr>
        <w:t>ístup musí b</w:t>
      </w:r>
      <w:r w:rsidR="00401FFC">
        <w:rPr>
          <w:rFonts w:ascii="Verdana" w:hAnsi="Verdana"/>
          <w:sz w:val="12"/>
          <w:szCs w:val="12"/>
          <w:lang w:val="sk-SK"/>
        </w:rPr>
        <w:t>yť</w:t>
      </w:r>
      <w:r w:rsidRPr="00094D42">
        <w:rPr>
          <w:rFonts w:ascii="Verdana" w:hAnsi="Verdana"/>
          <w:sz w:val="12"/>
          <w:szCs w:val="12"/>
          <w:lang w:val="sk-SK"/>
        </w:rPr>
        <w:t xml:space="preserve"> bezpečný a montáž osv</w:t>
      </w:r>
      <w:r w:rsidR="00401FFC">
        <w:rPr>
          <w:rFonts w:ascii="Verdana" w:hAnsi="Verdana"/>
          <w:sz w:val="12"/>
          <w:szCs w:val="12"/>
          <w:lang w:val="sk-SK"/>
        </w:rPr>
        <w:t>e</w:t>
      </w:r>
      <w:r w:rsidRPr="00094D42">
        <w:rPr>
          <w:rFonts w:ascii="Verdana" w:hAnsi="Verdana"/>
          <w:sz w:val="12"/>
          <w:szCs w:val="12"/>
          <w:lang w:val="sk-SK"/>
        </w:rPr>
        <w:t>tlen</w:t>
      </w:r>
      <w:r w:rsidR="00401FFC">
        <w:rPr>
          <w:rFonts w:ascii="Verdana" w:hAnsi="Verdana"/>
          <w:sz w:val="12"/>
          <w:szCs w:val="12"/>
          <w:lang w:val="sk-SK"/>
        </w:rPr>
        <w:t>á</w:t>
      </w:r>
      <w:r w:rsidRPr="00094D42">
        <w:rPr>
          <w:rFonts w:ascii="Verdana" w:hAnsi="Verdana"/>
          <w:sz w:val="12"/>
          <w:szCs w:val="12"/>
          <w:lang w:val="sk-SK"/>
        </w:rPr>
        <w:t>.</w:t>
      </w:r>
      <w:r w:rsidR="00E43AA7" w:rsidRPr="00094D42">
        <w:rPr>
          <w:rFonts w:ascii="Verdana" w:hAnsi="Verdana"/>
          <w:sz w:val="12"/>
          <w:szCs w:val="12"/>
          <w:lang w:val="sk-SK"/>
        </w:rPr>
        <w:t xml:space="preserve"> </w:t>
      </w:r>
      <w:r w:rsidRPr="00094D42">
        <w:rPr>
          <w:rFonts w:ascii="Verdana" w:hAnsi="Verdana"/>
          <w:sz w:val="12"/>
          <w:szCs w:val="12"/>
          <w:lang w:val="sk-SK"/>
        </w:rPr>
        <w:t>P</w:t>
      </w:r>
      <w:r w:rsidR="00401FFC">
        <w:rPr>
          <w:rFonts w:ascii="Verdana" w:hAnsi="Verdana"/>
          <w:sz w:val="12"/>
          <w:szCs w:val="12"/>
          <w:lang w:val="sk-SK"/>
        </w:rPr>
        <w:t>r</w:t>
      </w:r>
      <w:r w:rsidRPr="00094D42">
        <w:rPr>
          <w:rFonts w:ascii="Verdana" w:hAnsi="Verdana"/>
          <w:sz w:val="12"/>
          <w:szCs w:val="12"/>
          <w:lang w:val="sk-SK"/>
        </w:rPr>
        <w:t>i in</w:t>
      </w:r>
      <w:r w:rsidR="00401FFC">
        <w:rPr>
          <w:rFonts w:ascii="Verdana" w:hAnsi="Verdana"/>
          <w:sz w:val="12"/>
          <w:szCs w:val="12"/>
          <w:lang w:val="sk-SK"/>
        </w:rPr>
        <w:t>š</w:t>
      </w:r>
      <w:r w:rsidRPr="00094D42">
        <w:rPr>
          <w:rFonts w:ascii="Verdana" w:hAnsi="Verdana"/>
          <w:sz w:val="12"/>
          <w:szCs w:val="12"/>
          <w:lang w:val="sk-SK"/>
        </w:rPr>
        <w:t>tal</w:t>
      </w:r>
      <w:r w:rsidR="00401FFC">
        <w:rPr>
          <w:rFonts w:ascii="Verdana" w:hAnsi="Verdana"/>
          <w:sz w:val="12"/>
          <w:szCs w:val="12"/>
          <w:lang w:val="sk-SK"/>
        </w:rPr>
        <w:t>á</w:t>
      </w:r>
      <w:r w:rsidRPr="00094D42">
        <w:rPr>
          <w:rFonts w:ascii="Verdana" w:hAnsi="Verdana"/>
          <w:sz w:val="12"/>
          <w:szCs w:val="12"/>
          <w:lang w:val="sk-SK"/>
        </w:rPr>
        <w:t>c</w:t>
      </w:r>
      <w:r w:rsidR="00401FFC">
        <w:rPr>
          <w:rFonts w:ascii="Verdana" w:hAnsi="Verdana"/>
          <w:sz w:val="12"/>
          <w:szCs w:val="12"/>
          <w:lang w:val="sk-SK"/>
        </w:rPr>
        <w:t>i</w:t>
      </w:r>
      <w:r w:rsidRPr="00094D42">
        <w:rPr>
          <w:rFonts w:ascii="Verdana" w:hAnsi="Verdana"/>
          <w:sz w:val="12"/>
          <w:szCs w:val="12"/>
          <w:lang w:val="sk-SK"/>
        </w:rPr>
        <w:t xml:space="preserve">i </w:t>
      </w:r>
      <w:r w:rsidR="00E43AA7" w:rsidRPr="00094D42">
        <w:rPr>
          <w:rFonts w:ascii="Verdana" w:hAnsi="Verdana"/>
          <w:sz w:val="12"/>
          <w:szCs w:val="12"/>
          <w:lang w:val="sk-SK"/>
        </w:rPr>
        <w:t>pr</w:t>
      </w:r>
      <w:r w:rsidR="00401FFC">
        <w:rPr>
          <w:rFonts w:ascii="Verdana" w:hAnsi="Verdana"/>
          <w:sz w:val="12"/>
          <w:szCs w:val="12"/>
          <w:lang w:val="sk-SK"/>
        </w:rPr>
        <w:t>e</w:t>
      </w:r>
      <w:r w:rsidR="00E43AA7" w:rsidRPr="00094D42">
        <w:rPr>
          <w:rFonts w:ascii="Verdana" w:hAnsi="Verdana"/>
          <w:sz w:val="12"/>
          <w:szCs w:val="12"/>
          <w:lang w:val="sk-SK"/>
        </w:rPr>
        <w:t xml:space="preserve"> výšky nad</w:t>
      </w:r>
      <w:r w:rsidRPr="00094D42">
        <w:rPr>
          <w:rFonts w:ascii="Verdana" w:hAnsi="Verdana"/>
          <w:sz w:val="12"/>
          <w:szCs w:val="12"/>
          <w:lang w:val="sk-SK"/>
        </w:rPr>
        <w:t xml:space="preserve"> </w:t>
      </w:r>
      <w:r w:rsidR="00E43AA7" w:rsidRPr="00094D42">
        <w:rPr>
          <w:rFonts w:ascii="Verdana" w:hAnsi="Verdana"/>
          <w:sz w:val="12"/>
          <w:szCs w:val="12"/>
          <w:lang w:val="sk-SK"/>
        </w:rPr>
        <w:t>3 m,</w:t>
      </w:r>
      <w:r w:rsidRPr="00094D42">
        <w:rPr>
          <w:rFonts w:ascii="Verdana" w:hAnsi="Verdana"/>
          <w:sz w:val="12"/>
          <w:szCs w:val="12"/>
          <w:lang w:val="sk-SK"/>
        </w:rPr>
        <w:t xml:space="preserve"> musí objedn</w:t>
      </w:r>
      <w:r w:rsidR="00401FFC">
        <w:rPr>
          <w:rFonts w:ascii="Verdana" w:hAnsi="Verdana"/>
          <w:sz w:val="12"/>
          <w:szCs w:val="12"/>
          <w:lang w:val="sk-SK"/>
        </w:rPr>
        <w:t>áva</w:t>
      </w:r>
      <w:r w:rsidRPr="00094D42">
        <w:rPr>
          <w:rFonts w:ascii="Verdana" w:hAnsi="Verdana"/>
          <w:sz w:val="12"/>
          <w:szCs w:val="12"/>
          <w:lang w:val="sk-SK"/>
        </w:rPr>
        <w:t>te</w:t>
      </w:r>
      <w:r w:rsidR="00401FFC">
        <w:rPr>
          <w:rFonts w:ascii="Verdana" w:hAnsi="Verdana"/>
          <w:sz w:val="12"/>
          <w:szCs w:val="12"/>
          <w:lang w:val="sk-SK"/>
        </w:rPr>
        <w:t>ľ</w:t>
      </w:r>
      <w:r w:rsidR="00E43AA7" w:rsidRPr="00094D42">
        <w:rPr>
          <w:rFonts w:ascii="Verdana" w:hAnsi="Verdana"/>
          <w:sz w:val="12"/>
          <w:szCs w:val="12"/>
          <w:lang w:val="sk-SK"/>
        </w:rPr>
        <w:t xml:space="preserve"> </w:t>
      </w:r>
      <w:r w:rsidR="00401FFC">
        <w:rPr>
          <w:rFonts w:ascii="Verdana" w:hAnsi="Verdana"/>
          <w:sz w:val="12"/>
          <w:szCs w:val="12"/>
          <w:lang w:val="sk-SK"/>
        </w:rPr>
        <w:t>vo</w:t>
      </w:r>
      <w:r w:rsidR="00E43AA7" w:rsidRPr="00094D42">
        <w:rPr>
          <w:rFonts w:ascii="Verdana" w:hAnsi="Verdana"/>
          <w:sz w:val="12"/>
          <w:szCs w:val="12"/>
          <w:lang w:val="sk-SK"/>
        </w:rPr>
        <w:t>p</w:t>
      </w:r>
      <w:r w:rsidR="00401FFC">
        <w:rPr>
          <w:rFonts w:ascii="Verdana" w:hAnsi="Verdana"/>
          <w:sz w:val="12"/>
          <w:szCs w:val="12"/>
          <w:lang w:val="sk-SK"/>
        </w:rPr>
        <w:t>r</w:t>
      </w:r>
      <w:r w:rsidR="00E43AA7" w:rsidRPr="00094D42">
        <w:rPr>
          <w:rFonts w:ascii="Verdana" w:hAnsi="Verdana"/>
          <w:sz w:val="12"/>
          <w:szCs w:val="12"/>
          <w:lang w:val="sk-SK"/>
        </w:rPr>
        <w:t>ed upozorni</w:t>
      </w:r>
      <w:r w:rsidR="00401FFC">
        <w:rPr>
          <w:rFonts w:ascii="Verdana" w:hAnsi="Verdana"/>
          <w:sz w:val="12"/>
          <w:szCs w:val="12"/>
          <w:lang w:val="sk-SK"/>
        </w:rPr>
        <w:t>ť</w:t>
      </w:r>
      <w:r w:rsidR="00E43AA7" w:rsidRPr="00094D42">
        <w:rPr>
          <w:rFonts w:ascii="Verdana" w:hAnsi="Verdana"/>
          <w:sz w:val="12"/>
          <w:szCs w:val="12"/>
          <w:lang w:val="sk-SK"/>
        </w:rPr>
        <w:t xml:space="preserve"> či</w:t>
      </w:r>
      <w:r w:rsidRPr="00094D42">
        <w:rPr>
          <w:rFonts w:ascii="Verdana" w:hAnsi="Verdana"/>
          <w:sz w:val="12"/>
          <w:szCs w:val="12"/>
          <w:lang w:val="sk-SK"/>
        </w:rPr>
        <w:t xml:space="preserve"> zaisti</w:t>
      </w:r>
      <w:r w:rsidR="00401FFC">
        <w:rPr>
          <w:rFonts w:ascii="Verdana" w:hAnsi="Verdana"/>
          <w:sz w:val="12"/>
          <w:szCs w:val="12"/>
          <w:lang w:val="sk-SK"/>
        </w:rPr>
        <w:t>ť</w:t>
      </w:r>
      <w:r w:rsidRPr="00094D42">
        <w:rPr>
          <w:rFonts w:ascii="Verdana" w:hAnsi="Verdana"/>
          <w:sz w:val="12"/>
          <w:szCs w:val="12"/>
          <w:lang w:val="sk-SK"/>
        </w:rPr>
        <w:t xml:space="preserve"> montážn</w:t>
      </w:r>
      <w:r w:rsidR="00401FFC">
        <w:rPr>
          <w:rFonts w:ascii="Verdana" w:hAnsi="Verdana"/>
          <w:sz w:val="12"/>
          <w:szCs w:val="12"/>
          <w:lang w:val="sk-SK"/>
        </w:rPr>
        <w:t>u</w:t>
      </w:r>
      <w:r w:rsidRPr="00094D42">
        <w:rPr>
          <w:rFonts w:ascii="Verdana" w:hAnsi="Verdana"/>
          <w:sz w:val="12"/>
          <w:szCs w:val="12"/>
          <w:lang w:val="sk-SK"/>
        </w:rPr>
        <w:t xml:space="preserve"> plošinu či in</w:t>
      </w:r>
      <w:r w:rsidR="00401FFC">
        <w:rPr>
          <w:rFonts w:ascii="Verdana" w:hAnsi="Verdana"/>
          <w:sz w:val="12"/>
          <w:szCs w:val="12"/>
          <w:lang w:val="sk-SK"/>
        </w:rPr>
        <w:t>ú</w:t>
      </w:r>
      <w:r w:rsidRPr="00094D42">
        <w:rPr>
          <w:rFonts w:ascii="Verdana" w:hAnsi="Verdana"/>
          <w:sz w:val="12"/>
          <w:szCs w:val="12"/>
          <w:lang w:val="sk-SK"/>
        </w:rPr>
        <w:t xml:space="preserve"> kon</w:t>
      </w:r>
      <w:r w:rsidR="00401FFC">
        <w:rPr>
          <w:rFonts w:ascii="Verdana" w:hAnsi="Verdana"/>
          <w:sz w:val="12"/>
          <w:szCs w:val="12"/>
          <w:lang w:val="sk-SK"/>
        </w:rPr>
        <w:t>š</w:t>
      </w:r>
      <w:r w:rsidRPr="00094D42">
        <w:rPr>
          <w:rFonts w:ascii="Verdana" w:hAnsi="Verdana"/>
          <w:sz w:val="12"/>
          <w:szCs w:val="12"/>
          <w:lang w:val="sk-SK"/>
        </w:rPr>
        <w:t>trukci</w:t>
      </w:r>
      <w:r w:rsidR="00401FFC">
        <w:rPr>
          <w:rFonts w:ascii="Verdana" w:hAnsi="Verdana"/>
          <w:sz w:val="12"/>
          <w:szCs w:val="12"/>
          <w:lang w:val="sk-SK"/>
        </w:rPr>
        <w:t>u</w:t>
      </w:r>
      <w:r w:rsidRPr="00094D42">
        <w:rPr>
          <w:rFonts w:ascii="Verdana" w:hAnsi="Verdana"/>
          <w:sz w:val="12"/>
          <w:szCs w:val="12"/>
          <w:lang w:val="sk-SK"/>
        </w:rPr>
        <w:t xml:space="preserve"> pr</w:t>
      </w:r>
      <w:r w:rsidR="00401FFC">
        <w:rPr>
          <w:rFonts w:ascii="Verdana" w:hAnsi="Verdana"/>
          <w:sz w:val="12"/>
          <w:szCs w:val="12"/>
          <w:lang w:val="sk-SK"/>
        </w:rPr>
        <w:t>e</w:t>
      </w:r>
      <w:r w:rsidRPr="00094D42">
        <w:rPr>
          <w:rFonts w:ascii="Verdana" w:hAnsi="Verdana"/>
          <w:sz w:val="12"/>
          <w:szCs w:val="12"/>
          <w:lang w:val="sk-SK"/>
        </w:rPr>
        <w:t xml:space="preserve"> </w:t>
      </w:r>
      <w:r w:rsidR="00401FFC">
        <w:rPr>
          <w:rFonts w:ascii="Verdana" w:hAnsi="Verdana"/>
          <w:sz w:val="12"/>
          <w:szCs w:val="12"/>
          <w:lang w:val="sk-SK"/>
        </w:rPr>
        <w:t>ľahký</w:t>
      </w:r>
      <w:r w:rsidRPr="00094D42">
        <w:rPr>
          <w:rFonts w:ascii="Verdana" w:hAnsi="Verdana"/>
          <w:sz w:val="12"/>
          <w:szCs w:val="12"/>
          <w:lang w:val="sk-SK"/>
        </w:rPr>
        <w:t xml:space="preserve"> p</w:t>
      </w:r>
      <w:r w:rsidR="00401FFC">
        <w:rPr>
          <w:rFonts w:ascii="Verdana" w:hAnsi="Verdana"/>
          <w:sz w:val="12"/>
          <w:szCs w:val="12"/>
          <w:lang w:val="sk-SK"/>
        </w:rPr>
        <w:t>r</w:t>
      </w:r>
      <w:r w:rsidRPr="00094D42">
        <w:rPr>
          <w:rFonts w:ascii="Verdana" w:hAnsi="Verdana"/>
          <w:sz w:val="12"/>
          <w:szCs w:val="12"/>
          <w:lang w:val="sk-SK"/>
        </w:rPr>
        <w:t>ístup. Pok</w:t>
      </w:r>
      <w:r w:rsidR="00401FFC">
        <w:rPr>
          <w:rFonts w:ascii="Verdana" w:hAnsi="Verdana"/>
          <w:sz w:val="12"/>
          <w:szCs w:val="12"/>
          <w:lang w:val="sk-SK"/>
        </w:rPr>
        <w:t>iaľ</w:t>
      </w:r>
      <w:r w:rsidR="00E43AA7" w:rsidRPr="00094D42">
        <w:rPr>
          <w:rFonts w:ascii="Verdana" w:hAnsi="Verdana"/>
          <w:sz w:val="12"/>
          <w:szCs w:val="12"/>
          <w:lang w:val="sk-SK"/>
        </w:rPr>
        <w:t xml:space="preserve"> </w:t>
      </w:r>
      <w:r w:rsidRPr="00094D42">
        <w:rPr>
          <w:rFonts w:ascii="Verdana" w:hAnsi="Verdana"/>
          <w:sz w:val="12"/>
          <w:szCs w:val="12"/>
          <w:lang w:val="sk-SK"/>
        </w:rPr>
        <w:t>objedn</w:t>
      </w:r>
      <w:r w:rsidR="00401FFC">
        <w:rPr>
          <w:rFonts w:ascii="Verdana" w:hAnsi="Verdana"/>
          <w:sz w:val="12"/>
          <w:szCs w:val="12"/>
          <w:lang w:val="sk-SK"/>
        </w:rPr>
        <w:t>áva</w:t>
      </w:r>
      <w:r w:rsidRPr="00094D42">
        <w:rPr>
          <w:rFonts w:ascii="Verdana" w:hAnsi="Verdana"/>
          <w:sz w:val="12"/>
          <w:szCs w:val="12"/>
          <w:lang w:val="sk-SK"/>
        </w:rPr>
        <w:t>te</w:t>
      </w:r>
      <w:r w:rsidR="00401FFC">
        <w:rPr>
          <w:rFonts w:ascii="Verdana" w:hAnsi="Verdana"/>
          <w:sz w:val="12"/>
          <w:szCs w:val="12"/>
          <w:lang w:val="sk-SK"/>
        </w:rPr>
        <w:t>ľ</w:t>
      </w:r>
      <w:r w:rsidRPr="00094D42">
        <w:rPr>
          <w:rFonts w:ascii="Verdana" w:hAnsi="Verdana"/>
          <w:sz w:val="12"/>
          <w:szCs w:val="12"/>
          <w:lang w:val="sk-SK"/>
        </w:rPr>
        <w:t xml:space="preserve"> požaduje zai</w:t>
      </w:r>
      <w:r w:rsidR="00401FFC">
        <w:rPr>
          <w:rFonts w:ascii="Verdana" w:hAnsi="Verdana"/>
          <w:sz w:val="12"/>
          <w:szCs w:val="12"/>
          <w:lang w:val="sk-SK"/>
        </w:rPr>
        <w:t>s</w:t>
      </w:r>
      <w:r w:rsidRPr="00094D42">
        <w:rPr>
          <w:rFonts w:ascii="Verdana" w:hAnsi="Verdana"/>
          <w:sz w:val="12"/>
          <w:szCs w:val="12"/>
          <w:lang w:val="sk-SK"/>
        </w:rPr>
        <w:t>t</w:t>
      </w:r>
      <w:r w:rsidR="00401FFC">
        <w:rPr>
          <w:rFonts w:ascii="Verdana" w:hAnsi="Verdana"/>
          <w:sz w:val="12"/>
          <w:szCs w:val="12"/>
          <w:lang w:val="sk-SK"/>
        </w:rPr>
        <w:t>e</w:t>
      </w:r>
      <w:r w:rsidRPr="00094D42">
        <w:rPr>
          <w:rFonts w:ascii="Verdana" w:hAnsi="Verdana"/>
          <w:sz w:val="12"/>
          <w:szCs w:val="12"/>
          <w:lang w:val="sk-SK"/>
        </w:rPr>
        <w:t>n</w:t>
      </w:r>
      <w:r w:rsidR="00401FFC">
        <w:rPr>
          <w:rFonts w:ascii="Verdana" w:hAnsi="Verdana"/>
          <w:sz w:val="12"/>
          <w:szCs w:val="12"/>
          <w:lang w:val="sk-SK"/>
        </w:rPr>
        <w:t>ie</w:t>
      </w:r>
      <w:r w:rsidRPr="00094D42">
        <w:rPr>
          <w:rFonts w:ascii="Verdana" w:hAnsi="Verdana"/>
          <w:sz w:val="12"/>
          <w:szCs w:val="12"/>
          <w:lang w:val="sk-SK"/>
        </w:rPr>
        <w:t xml:space="preserve"> kon</w:t>
      </w:r>
      <w:r w:rsidR="00401FFC">
        <w:rPr>
          <w:rFonts w:ascii="Verdana" w:hAnsi="Verdana"/>
          <w:sz w:val="12"/>
          <w:szCs w:val="12"/>
          <w:lang w:val="sk-SK"/>
        </w:rPr>
        <w:t>š</w:t>
      </w:r>
      <w:r w:rsidRPr="00094D42">
        <w:rPr>
          <w:rFonts w:ascii="Verdana" w:hAnsi="Verdana"/>
          <w:sz w:val="12"/>
          <w:szCs w:val="12"/>
          <w:lang w:val="sk-SK"/>
        </w:rPr>
        <w:t>trukc</w:t>
      </w:r>
      <w:r w:rsidR="00401FFC">
        <w:rPr>
          <w:rFonts w:ascii="Verdana" w:hAnsi="Verdana"/>
          <w:sz w:val="12"/>
          <w:szCs w:val="12"/>
          <w:lang w:val="sk-SK"/>
        </w:rPr>
        <w:t>i</w:t>
      </w:r>
      <w:r w:rsidRPr="00094D42">
        <w:rPr>
          <w:rFonts w:ascii="Verdana" w:hAnsi="Verdana"/>
          <w:sz w:val="12"/>
          <w:szCs w:val="12"/>
          <w:lang w:val="sk-SK"/>
        </w:rPr>
        <w:t>e pr</w:t>
      </w:r>
      <w:r w:rsidR="00401FFC">
        <w:rPr>
          <w:rFonts w:ascii="Verdana" w:hAnsi="Verdana"/>
          <w:sz w:val="12"/>
          <w:szCs w:val="12"/>
          <w:lang w:val="sk-SK"/>
        </w:rPr>
        <w:t>e</w:t>
      </w:r>
      <w:r w:rsidRPr="00094D42">
        <w:rPr>
          <w:rFonts w:ascii="Verdana" w:hAnsi="Verdana"/>
          <w:sz w:val="12"/>
          <w:szCs w:val="12"/>
          <w:lang w:val="sk-SK"/>
        </w:rPr>
        <w:t xml:space="preserve"> p</w:t>
      </w:r>
      <w:r w:rsidR="00401FFC">
        <w:rPr>
          <w:rFonts w:ascii="Verdana" w:hAnsi="Verdana"/>
          <w:sz w:val="12"/>
          <w:szCs w:val="12"/>
          <w:lang w:val="sk-SK"/>
        </w:rPr>
        <w:t>r</w:t>
      </w:r>
      <w:r w:rsidRPr="00094D42">
        <w:rPr>
          <w:rFonts w:ascii="Verdana" w:hAnsi="Verdana"/>
          <w:sz w:val="12"/>
          <w:szCs w:val="12"/>
          <w:lang w:val="sk-SK"/>
        </w:rPr>
        <w:t xml:space="preserve">ístup </w:t>
      </w:r>
      <w:r w:rsidR="00572709">
        <w:rPr>
          <w:rFonts w:ascii="Verdana" w:hAnsi="Verdana"/>
          <w:sz w:val="12"/>
          <w:szCs w:val="12"/>
          <w:lang w:val="sk-SK"/>
        </w:rPr>
        <w:t>od</w:t>
      </w:r>
      <w:r w:rsidRPr="00094D42">
        <w:rPr>
          <w:rFonts w:ascii="Verdana" w:hAnsi="Verdana"/>
          <w:sz w:val="12"/>
          <w:szCs w:val="12"/>
          <w:lang w:val="sk-SK"/>
        </w:rPr>
        <w:t xml:space="preserve"> </w:t>
      </w:r>
      <w:r w:rsidR="00E43AA7" w:rsidRPr="00094D42">
        <w:rPr>
          <w:rFonts w:ascii="Verdana" w:hAnsi="Verdana"/>
          <w:sz w:val="12"/>
          <w:szCs w:val="12"/>
          <w:lang w:val="sk-SK"/>
        </w:rPr>
        <w:t>WILO CS</w:t>
      </w:r>
      <w:r w:rsidR="00572709">
        <w:rPr>
          <w:rFonts w:ascii="Verdana" w:hAnsi="Verdana"/>
          <w:sz w:val="12"/>
          <w:szCs w:val="12"/>
          <w:lang w:val="sk-SK"/>
        </w:rPr>
        <w:t>,</w:t>
      </w:r>
      <w:r w:rsidRPr="00094D42">
        <w:rPr>
          <w:rFonts w:ascii="Verdana" w:hAnsi="Verdana"/>
          <w:sz w:val="12"/>
          <w:szCs w:val="12"/>
          <w:lang w:val="sk-SK"/>
        </w:rPr>
        <w:t xml:space="preserve"> je nutné t</w:t>
      </w:r>
      <w:r w:rsidR="00401FFC">
        <w:rPr>
          <w:rFonts w:ascii="Verdana" w:hAnsi="Verdana"/>
          <w:sz w:val="12"/>
          <w:szCs w:val="12"/>
          <w:lang w:val="sk-SK"/>
        </w:rPr>
        <w:t>ú</w:t>
      </w:r>
      <w:r w:rsidRPr="00094D42">
        <w:rPr>
          <w:rFonts w:ascii="Verdana" w:hAnsi="Verdana"/>
          <w:sz w:val="12"/>
          <w:szCs w:val="12"/>
          <w:lang w:val="sk-SK"/>
        </w:rPr>
        <w:t>to pož</w:t>
      </w:r>
      <w:r w:rsidR="00401FFC">
        <w:rPr>
          <w:rFonts w:ascii="Verdana" w:hAnsi="Verdana"/>
          <w:sz w:val="12"/>
          <w:szCs w:val="12"/>
          <w:lang w:val="sk-SK"/>
        </w:rPr>
        <w:t>i</w:t>
      </w:r>
      <w:r w:rsidRPr="00094D42">
        <w:rPr>
          <w:rFonts w:ascii="Verdana" w:hAnsi="Verdana"/>
          <w:sz w:val="12"/>
          <w:szCs w:val="12"/>
          <w:lang w:val="sk-SK"/>
        </w:rPr>
        <w:t>adavk</w:t>
      </w:r>
      <w:r w:rsidR="00401FFC">
        <w:rPr>
          <w:rFonts w:ascii="Verdana" w:hAnsi="Verdana"/>
          <w:sz w:val="12"/>
          <w:szCs w:val="12"/>
          <w:lang w:val="sk-SK"/>
        </w:rPr>
        <w:t>u</w:t>
      </w:r>
      <w:r w:rsidRPr="00094D42">
        <w:rPr>
          <w:rFonts w:ascii="Verdana" w:hAnsi="Verdana"/>
          <w:sz w:val="12"/>
          <w:szCs w:val="12"/>
          <w:lang w:val="sk-SK"/>
        </w:rPr>
        <w:t xml:space="preserve"> uv</w:t>
      </w:r>
      <w:r w:rsidR="00401FFC">
        <w:rPr>
          <w:rFonts w:ascii="Verdana" w:hAnsi="Verdana"/>
          <w:sz w:val="12"/>
          <w:szCs w:val="12"/>
          <w:lang w:val="sk-SK"/>
        </w:rPr>
        <w:t>ie</w:t>
      </w:r>
      <w:r w:rsidRPr="00094D42">
        <w:rPr>
          <w:rFonts w:ascii="Verdana" w:hAnsi="Verdana"/>
          <w:sz w:val="12"/>
          <w:szCs w:val="12"/>
          <w:lang w:val="sk-SK"/>
        </w:rPr>
        <w:t>s</w:t>
      </w:r>
      <w:r w:rsidR="00401FFC">
        <w:rPr>
          <w:rFonts w:ascii="Verdana" w:hAnsi="Verdana"/>
          <w:sz w:val="12"/>
          <w:szCs w:val="12"/>
          <w:lang w:val="sk-SK"/>
        </w:rPr>
        <w:t>ť</w:t>
      </w:r>
      <w:r w:rsidRPr="00094D42">
        <w:rPr>
          <w:rFonts w:ascii="Verdana" w:hAnsi="Verdana"/>
          <w:sz w:val="12"/>
          <w:szCs w:val="12"/>
          <w:lang w:val="sk-SK"/>
        </w:rPr>
        <w:t xml:space="preserve"> do objednávky.</w:t>
      </w:r>
      <w:r w:rsidR="00E43AA7" w:rsidRPr="00094D42">
        <w:rPr>
          <w:rFonts w:ascii="Verdana" w:hAnsi="Verdana"/>
          <w:sz w:val="12"/>
          <w:szCs w:val="12"/>
          <w:lang w:val="sk-SK"/>
        </w:rPr>
        <w:t xml:space="preserve"> </w:t>
      </w:r>
      <w:r w:rsidRPr="00094D42">
        <w:rPr>
          <w:rFonts w:ascii="Verdana" w:hAnsi="Verdana"/>
          <w:sz w:val="12"/>
          <w:szCs w:val="12"/>
          <w:lang w:val="sk-SK"/>
        </w:rPr>
        <w:t>Cena za t</w:t>
      </w:r>
      <w:r w:rsidR="00401FFC">
        <w:rPr>
          <w:rFonts w:ascii="Verdana" w:hAnsi="Verdana"/>
          <w:sz w:val="12"/>
          <w:szCs w:val="12"/>
          <w:lang w:val="sk-SK"/>
        </w:rPr>
        <w:t>ú</w:t>
      </w:r>
      <w:r w:rsidRPr="00094D42">
        <w:rPr>
          <w:rFonts w:ascii="Verdana" w:hAnsi="Verdana"/>
          <w:sz w:val="12"/>
          <w:szCs w:val="12"/>
          <w:lang w:val="sk-SK"/>
        </w:rPr>
        <w:t>to službu bude p</w:t>
      </w:r>
      <w:r w:rsidR="00401FFC">
        <w:rPr>
          <w:rFonts w:ascii="Verdana" w:hAnsi="Verdana"/>
          <w:sz w:val="12"/>
          <w:szCs w:val="12"/>
          <w:lang w:val="sk-SK"/>
        </w:rPr>
        <w:t>r</w:t>
      </w:r>
      <w:r w:rsidRPr="00094D42">
        <w:rPr>
          <w:rFonts w:ascii="Verdana" w:hAnsi="Verdana"/>
          <w:sz w:val="12"/>
          <w:szCs w:val="12"/>
          <w:lang w:val="sk-SK"/>
        </w:rPr>
        <w:t>ipoč</w:t>
      </w:r>
      <w:r w:rsidR="00401FFC">
        <w:rPr>
          <w:rFonts w:ascii="Verdana" w:hAnsi="Verdana"/>
          <w:sz w:val="12"/>
          <w:szCs w:val="12"/>
          <w:lang w:val="sk-SK"/>
        </w:rPr>
        <w:t>í</w:t>
      </w:r>
      <w:r w:rsidRPr="00094D42">
        <w:rPr>
          <w:rFonts w:ascii="Verdana" w:hAnsi="Verdana"/>
          <w:sz w:val="12"/>
          <w:szCs w:val="12"/>
          <w:lang w:val="sk-SK"/>
        </w:rPr>
        <w:t>t</w:t>
      </w:r>
      <w:r w:rsidR="00401FFC">
        <w:rPr>
          <w:rFonts w:ascii="Verdana" w:hAnsi="Verdana"/>
          <w:sz w:val="12"/>
          <w:szCs w:val="12"/>
          <w:lang w:val="sk-SK"/>
        </w:rPr>
        <w:t>a</w:t>
      </w:r>
      <w:r w:rsidRPr="00094D42">
        <w:rPr>
          <w:rFonts w:ascii="Verdana" w:hAnsi="Verdana"/>
          <w:sz w:val="12"/>
          <w:szCs w:val="12"/>
          <w:lang w:val="sk-SK"/>
        </w:rPr>
        <w:t>n</w:t>
      </w:r>
      <w:r w:rsidR="00401FFC">
        <w:rPr>
          <w:rFonts w:ascii="Verdana" w:hAnsi="Verdana"/>
          <w:sz w:val="12"/>
          <w:szCs w:val="12"/>
          <w:lang w:val="sk-SK"/>
        </w:rPr>
        <w:t>á</w:t>
      </w:r>
      <w:r w:rsidRPr="00094D42">
        <w:rPr>
          <w:rFonts w:ascii="Verdana" w:hAnsi="Verdana"/>
          <w:sz w:val="12"/>
          <w:szCs w:val="12"/>
          <w:lang w:val="sk-SK"/>
        </w:rPr>
        <w:t xml:space="preserve"> k cen</w:t>
      </w:r>
      <w:r w:rsidR="00401FFC">
        <w:rPr>
          <w:rFonts w:ascii="Verdana" w:hAnsi="Verdana"/>
          <w:sz w:val="12"/>
          <w:szCs w:val="12"/>
          <w:lang w:val="sk-SK"/>
        </w:rPr>
        <w:t>e</w:t>
      </w:r>
      <w:r w:rsidRPr="00094D42">
        <w:rPr>
          <w:rFonts w:ascii="Verdana" w:hAnsi="Verdana"/>
          <w:sz w:val="12"/>
          <w:szCs w:val="12"/>
          <w:lang w:val="sk-SK"/>
        </w:rPr>
        <w:t xml:space="preserve"> samotného </w:t>
      </w:r>
      <w:r w:rsidR="00401FFC">
        <w:rPr>
          <w:rFonts w:ascii="Verdana" w:hAnsi="Verdana"/>
          <w:sz w:val="12"/>
          <w:szCs w:val="12"/>
          <w:lang w:val="sk-SK"/>
        </w:rPr>
        <w:t>s</w:t>
      </w:r>
      <w:r w:rsidRPr="00094D42">
        <w:rPr>
          <w:rFonts w:ascii="Verdana" w:hAnsi="Verdana"/>
          <w:sz w:val="12"/>
          <w:szCs w:val="12"/>
          <w:lang w:val="sk-SK"/>
        </w:rPr>
        <w:t>pr</w:t>
      </w:r>
      <w:r w:rsidR="00401FFC">
        <w:rPr>
          <w:rFonts w:ascii="Verdana" w:hAnsi="Verdana"/>
          <w:sz w:val="12"/>
          <w:szCs w:val="12"/>
          <w:lang w:val="sk-SK"/>
        </w:rPr>
        <w:t>e</w:t>
      </w:r>
      <w:r w:rsidRPr="00094D42">
        <w:rPr>
          <w:rFonts w:ascii="Verdana" w:hAnsi="Verdana"/>
          <w:sz w:val="12"/>
          <w:szCs w:val="12"/>
          <w:lang w:val="sk-SK"/>
        </w:rPr>
        <w:t>v</w:t>
      </w:r>
      <w:r w:rsidR="00401FFC">
        <w:rPr>
          <w:rFonts w:ascii="Verdana" w:hAnsi="Verdana"/>
          <w:sz w:val="12"/>
          <w:szCs w:val="12"/>
          <w:lang w:val="sk-SK"/>
        </w:rPr>
        <w:t>ád</w:t>
      </w:r>
      <w:r w:rsidRPr="00094D42">
        <w:rPr>
          <w:rFonts w:ascii="Verdana" w:hAnsi="Verdana"/>
          <w:sz w:val="12"/>
          <w:szCs w:val="12"/>
          <w:lang w:val="sk-SK"/>
        </w:rPr>
        <w:t>z</w:t>
      </w:r>
      <w:r w:rsidR="00401FFC">
        <w:rPr>
          <w:rFonts w:ascii="Verdana" w:hAnsi="Verdana"/>
          <w:sz w:val="12"/>
          <w:szCs w:val="12"/>
          <w:lang w:val="sk-SK"/>
        </w:rPr>
        <w:t>kovania</w:t>
      </w:r>
      <w:r w:rsidRPr="00094D42">
        <w:rPr>
          <w:rFonts w:ascii="Verdana" w:hAnsi="Verdana"/>
          <w:sz w:val="12"/>
          <w:szCs w:val="12"/>
          <w:lang w:val="sk-SK"/>
        </w:rPr>
        <w:t>.</w:t>
      </w:r>
    </w:p>
    <w:p w14:paraId="58A9B20F" w14:textId="5FD6BA23" w:rsidR="00291210" w:rsidRPr="00094D42" w:rsidRDefault="00E43AA7" w:rsidP="00A7442F">
      <w:pPr>
        <w:spacing w:after="0"/>
        <w:jc w:val="both"/>
        <w:rPr>
          <w:rFonts w:ascii="Verdana" w:hAnsi="Verdana"/>
          <w:sz w:val="12"/>
          <w:szCs w:val="12"/>
          <w:lang w:val="sk-SK"/>
        </w:rPr>
      </w:pPr>
      <w:r w:rsidRPr="00094D42">
        <w:rPr>
          <w:rFonts w:ascii="Verdana" w:hAnsi="Verdana"/>
          <w:sz w:val="12"/>
          <w:szCs w:val="12"/>
          <w:lang w:val="sk-SK"/>
        </w:rPr>
        <w:t>P</w:t>
      </w:r>
      <w:r w:rsidR="00401FFC">
        <w:rPr>
          <w:rFonts w:ascii="Verdana" w:hAnsi="Verdana"/>
          <w:sz w:val="12"/>
          <w:szCs w:val="12"/>
          <w:lang w:val="sk-SK"/>
        </w:rPr>
        <w:t>r</w:t>
      </w:r>
      <w:r w:rsidRPr="00094D42">
        <w:rPr>
          <w:rFonts w:ascii="Verdana" w:hAnsi="Verdana"/>
          <w:sz w:val="12"/>
          <w:szCs w:val="12"/>
          <w:lang w:val="sk-SK"/>
        </w:rPr>
        <w:t>íslušenstv</w:t>
      </w:r>
      <w:r w:rsidR="00401FFC">
        <w:rPr>
          <w:rFonts w:ascii="Verdana" w:hAnsi="Verdana"/>
          <w:sz w:val="12"/>
          <w:szCs w:val="12"/>
          <w:lang w:val="sk-SK"/>
        </w:rPr>
        <w:t>o</w:t>
      </w:r>
      <w:r w:rsidRPr="00094D42">
        <w:rPr>
          <w:rFonts w:ascii="Verdana" w:hAnsi="Verdana"/>
          <w:sz w:val="12"/>
          <w:szCs w:val="12"/>
          <w:lang w:val="sk-SK"/>
        </w:rPr>
        <w:t xml:space="preserve"> za</w:t>
      </w:r>
      <w:r w:rsidR="00401FFC">
        <w:rPr>
          <w:rFonts w:ascii="Verdana" w:hAnsi="Verdana"/>
          <w:sz w:val="12"/>
          <w:szCs w:val="12"/>
          <w:lang w:val="sk-SK"/>
        </w:rPr>
        <w:t>riad</w:t>
      </w:r>
      <w:r w:rsidRPr="00094D42">
        <w:rPr>
          <w:rFonts w:ascii="Verdana" w:hAnsi="Verdana"/>
          <w:sz w:val="12"/>
          <w:szCs w:val="12"/>
          <w:lang w:val="sk-SK"/>
        </w:rPr>
        <w:t>en</w:t>
      </w:r>
      <w:r w:rsidR="00401FFC">
        <w:rPr>
          <w:rFonts w:ascii="Verdana" w:hAnsi="Verdana"/>
          <w:sz w:val="12"/>
          <w:szCs w:val="12"/>
          <w:lang w:val="sk-SK"/>
        </w:rPr>
        <w:t>ia</w:t>
      </w:r>
      <w:r w:rsidRPr="00094D42">
        <w:rPr>
          <w:rFonts w:ascii="Verdana" w:hAnsi="Verdana"/>
          <w:sz w:val="12"/>
          <w:szCs w:val="12"/>
          <w:lang w:val="sk-SK"/>
        </w:rPr>
        <w:t xml:space="preserve"> (snímače, regulátory apod.) </w:t>
      </w:r>
      <w:r w:rsidR="00291210" w:rsidRPr="00094D42">
        <w:rPr>
          <w:rFonts w:ascii="Verdana" w:hAnsi="Verdana"/>
          <w:sz w:val="12"/>
          <w:szCs w:val="12"/>
          <w:lang w:val="sk-SK"/>
        </w:rPr>
        <w:t>musí b</w:t>
      </w:r>
      <w:r w:rsidR="00401FFC">
        <w:rPr>
          <w:rFonts w:ascii="Verdana" w:hAnsi="Verdana"/>
          <w:sz w:val="12"/>
          <w:szCs w:val="12"/>
          <w:lang w:val="sk-SK"/>
        </w:rPr>
        <w:t>yť</w:t>
      </w:r>
      <w:r w:rsidR="00291210" w:rsidRPr="00094D42">
        <w:rPr>
          <w:rFonts w:ascii="Verdana" w:hAnsi="Verdana"/>
          <w:sz w:val="12"/>
          <w:szCs w:val="12"/>
          <w:lang w:val="sk-SK"/>
        </w:rPr>
        <w:t xml:space="preserve"> osa</w:t>
      </w:r>
      <w:r w:rsidR="00401FFC">
        <w:rPr>
          <w:rFonts w:ascii="Verdana" w:hAnsi="Verdana"/>
          <w:sz w:val="12"/>
          <w:szCs w:val="12"/>
          <w:lang w:val="sk-SK"/>
        </w:rPr>
        <w:t>d</w:t>
      </w:r>
      <w:r w:rsidR="00291210" w:rsidRPr="00094D42">
        <w:rPr>
          <w:rFonts w:ascii="Verdana" w:hAnsi="Verdana"/>
          <w:sz w:val="12"/>
          <w:szCs w:val="12"/>
          <w:lang w:val="sk-SK"/>
        </w:rPr>
        <w:t>en</w:t>
      </w:r>
      <w:r w:rsidR="00401FFC">
        <w:rPr>
          <w:rFonts w:ascii="Verdana" w:hAnsi="Verdana"/>
          <w:sz w:val="12"/>
          <w:szCs w:val="12"/>
          <w:lang w:val="sk-SK"/>
        </w:rPr>
        <w:t>é</w:t>
      </w:r>
      <w:r w:rsidR="00291210" w:rsidRPr="00094D42">
        <w:rPr>
          <w:rFonts w:ascii="Verdana" w:hAnsi="Verdana"/>
          <w:sz w:val="12"/>
          <w:szCs w:val="12"/>
          <w:lang w:val="sk-SK"/>
        </w:rPr>
        <w:t xml:space="preserve"> do systému </w:t>
      </w:r>
      <w:r w:rsidRPr="00094D42">
        <w:rPr>
          <w:rFonts w:ascii="Verdana" w:hAnsi="Verdana"/>
          <w:sz w:val="12"/>
          <w:szCs w:val="12"/>
          <w:lang w:val="sk-SK"/>
        </w:rPr>
        <w:t xml:space="preserve">rozvodu či </w:t>
      </w:r>
      <w:r w:rsidR="00401FFC">
        <w:rPr>
          <w:rFonts w:ascii="Verdana" w:hAnsi="Verdana"/>
          <w:sz w:val="12"/>
          <w:szCs w:val="12"/>
          <w:lang w:val="sk-SK"/>
        </w:rPr>
        <w:t>ria</w:t>
      </w:r>
      <w:r w:rsidRPr="00094D42">
        <w:rPr>
          <w:rFonts w:ascii="Verdana" w:hAnsi="Verdana"/>
          <w:sz w:val="12"/>
          <w:szCs w:val="12"/>
          <w:lang w:val="sk-SK"/>
        </w:rPr>
        <w:t>d</w:t>
      </w:r>
      <w:r w:rsidR="00401FFC">
        <w:rPr>
          <w:rFonts w:ascii="Verdana" w:hAnsi="Verdana"/>
          <w:sz w:val="12"/>
          <w:szCs w:val="12"/>
          <w:lang w:val="sk-SK"/>
        </w:rPr>
        <w:t>ia</w:t>
      </w:r>
      <w:r w:rsidRPr="00094D42">
        <w:rPr>
          <w:rFonts w:ascii="Verdana" w:hAnsi="Verdana"/>
          <w:sz w:val="12"/>
          <w:szCs w:val="12"/>
          <w:lang w:val="sk-SK"/>
        </w:rPr>
        <w:t>c</w:t>
      </w:r>
      <w:r w:rsidR="00401FFC">
        <w:rPr>
          <w:rFonts w:ascii="Verdana" w:hAnsi="Verdana"/>
          <w:sz w:val="12"/>
          <w:szCs w:val="12"/>
          <w:lang w:val="sk-SK"/>
        </w:rPr>
        <w:t>e</w:t>
      </w:r>
      <w:r w:rsidRPr="00094D42">
        <w:rPr>
          <w:rFonts w:ascii="Verdana" w:hAnsi="Verdana"/>
          <w:sz w:val="12"/>
          <w:szCs w:val="12"/>
          <w:lang w:val="sk-SK"/>
        </w:rPr>
        <w:t>ho rozv</w:t>
      </w:r>
      <w:r w:rsidR="00401FFC">
        <w:rPr>
          <w:rFonts w:ascii="Verdana" w:hAnsi="Verdana"/>
          <w:sz w:val="12"/>
          <w:szCs w:val="12"/>
          <w:lang w:val="sk-SK"/>
        </w:rPr>
        <w:t>á</w:t>
      </w:r>
      <w:r w:rsidRPr="00094D42">
        <w:rPr>
          <w:rFonts w:ascii="Verdana" w:hAnsi="Verdana"/>
          <w:sz w:val="12"/>
          <w:szCs w:val="12"/>
          <w:lang w:val="sk-SK"/>
        </w:rPr>
        <w:t>d</w:t>
      </w:r>
      <w:r w:rsidR="00401FFC">
        <w:rPr>
          <w:rFonts w:ascii="Verdana" w:hAnsi="Verdana"/>
          <w:sz w:val="12"/>
          <w:szCs w:val="12"/>
          <w:lang w:val="sk-SK"/>
        </w:rPr>
        <w:t>za</w:t>
      </w:r>
      <w:r w:rsidRPr="00094D42">
        <w:rPr>
          <w:rFonts w:ascii="Verdana" w:hAnsi="Verdana"/>
          <w:sz w:val="12"/>
          <w:szCs w:val="12"/>
          <w:lang w:val="sk-SK"/>
        </w:rPr>
        <w:t>č</w:t>
      </w:r>
      <w:r w:rsidR="00401FFC">
        <w:rPr>
          <w:rFonts w:ascii="Verdana" w:hAnsi="Verdana"/>
          <w:sz w:val="12"/>
          <w:szCs w:val="12"/>
          <w:lang w:val="sk-SK"/>
        </w:rPr>
        <w:t>a</w:t>
      </w:r>
      <w:r w:rsidRPr="00094D42">
        <w:rPr>
          <w:rFonts w:ascii="Verdana" w:hAnsi="Verdana"/>
          <w:sz w:val="12"/>
          <w:szCs w:val="12"/>
          <w:lang w:val="sk-SK"/>
        </w:rPr>
        <w:t xml:space="preserve"> systému </w:t>
      </w:r>
      <w:r w:rsidR="00291210" w:rsidRPr="00094D42">
        <w:rPr>
          <w:rFonts w:ascii="Verdana" w:hAnsi="Verdana"/>
          <w:sz w:val="12"/>
          <w:szCs w:val="12"/>
          <w:lang w:val="sk-SK"/>
        </w:rPr>
        <w:t>a elektrické vodiče me</w:t>
      </w:r>
      <w:r w:rsidR="00401FFC">
        <w:rPr>
          <w:rFonts w:ascii="Verdana" w:hAnsi="Verdana"/>
          <w:sz w:val="12"/>
          <w:szCs w:val="12"/>
          <w:lang w:val="sk-SK"/>
        </w:rPr>
        <w:t>d</w:t>
      </w:r>
      <w:r w:rsidR="00291210" w:rsidRPr="00094D42">
        <w:rPr>
          <w:rFonts w:ascii="Verdana" w:hAnsi="Verdana"/>
          <w:sz w:val="12"/>
          <w:szCs w:val="12"/>
          <w:lang w:val="sk-SK"/>
        </w:rPr>
        <w:t xml:space="preserve">zi nimi a </w:t>
      </w:r>
      <w:r w:rsidRPr="00094D42">
        <w:rPr>
          <w:rFonts w:ascii="Verdana" w:hAnsi="Verdana"/>
          <w:sz w:val="12"/>
          <w:szCs w:val="12"/>
          <w:lang w:val="sk-SK"/>
        </w:rPr>
        <w:t>za</w:t>
      </w:r>
      <w:r w:rsidR="00401FFC">
        <w:rPr>
          <w:rFonts w:ascii="Verdana" w:hAnsi="Verdana"/>
          <w:sz w:val="12"/>
          <w:szCs w:val="12"/>
          <w:lang w:val="sk-SK"/>
        </w:rPr>
        <w:t>riad</w:t>
      </w:r>
      <w:r w:rsidRPr="00094D42">
        <w:rPr>
          <w:rFonts w:ascii="Verdana" w:hAnsi="Verdana"/>
          <w:sz w:val="12"/>
          <w:szCs w:val="12"/>
          <w:lang w:val="sk-SK"/>
        </w:rPr>
        <w:t>ením (čerpadl</w:t>
      </w:r>
      <w:r w:rsidR="00401FFC">
        <w:rPr>
          <w:rFonts w:ascii="Verdana" w:hAnsi="Verdana"/>
          <w:sz w:val="12"/>
          <w:szCs w:val="12"/>
          <w:lang w:val="sk-SK"/>
        </w:rPr>
        <w:t>o</w:t>
      </w:r>
      <w:r w:rsidRPr="00094D42">
        <w:rPr>
          <w:rFonts w:ascii="Verdana" w:hAnsi="Verdana"/>
          <w:sz w:val="12"/>
          <w:szCs w:val="12"/>
          <w:lang w:val="sk-SK"/>
        </w:rPr>
        <w:t>m, m</w:t>
      </w:r>
      <w:r w:rsidR="00401FFC">
        <w:rPr>
          <w:rFonts w:ascii="Verdana" w:hAnsi="Verdana"/>
          <w:sz w:val="12"/>
          <w:szCs w:val="12"/>
          <w:lang w:val="sk-SK"/>
        </w:rPr>
        <w:t>ieša</w:t>
      </w:r>
      <w:r w:rsidRPr="00094D42">
        <w:rPr>
          <w:rFonts w:ascii="Verdana" w:hAnsi="Verdana"/>
          <w:sz w:val="12"/>
          <w:szCs w:val="12"/>
          <w:lang w:val="sk-SK"/>
        </w:rPr>
        <w:t>dl</w:t>
      </w:r>
      <w:r w:rsidR="00401FFC">
        <w:rPr>
          <w:rFonts w:ascii="Verdana" w:hAnsi="Verdana"/>
          <w:sz w:val="12"/>
          <w:szCs w:val="12"/>
          <w:lang w:val="sk-SK"/>
        </w:rPr>
        <w:t>o</w:t>
      </w:r>
      <w:r w:rsidRPr="00094D42">
        <w:rPr>
          <w:rFonts w:ascii="Verdana" w:hAnsi="Verdana"/>
          <w:sz w:val="12"/>
          <w:szCs w:val="12"/>
          <w:lang w:val="sk-SK"/>
        </w:rPr>
        <w:t>m, ATS stanic</w:t>
      </w:r>
      <w:r w:rsidR="00401FFC">
        <w:rPr>
          <w:rFonts w:ascii="Verdana" w:hAnsi="Verdana"/>
          <w:sz w:val="12"/>
          <w:szCs w:val="12"/>
          <w:lang w:val="sk-SK"/>
        </w:rPr>
        <w:t>ou</w:t>
      </w:r>
      <w:r w:rsidRPr="00094D42">
        <w:rPr>
          <w:rFonts w:ascii="Verdana" w:hAnsi="Verdana"/>
          <w:sz w:val="12"/>
          <w:szCs w:val="12"/>
          <w:lang w:val="sk-SK"/>
        </w:rPr>
        <w:t>, separačn</w:t>
      </w:r>
      <w:r w:rsidR="00401FFC">
        <w:rPr>
          <w:rFonts w:ascii="Verdana" w:hAnsi="Verdana"/>
          <w:sz w:val="12"/>
          <w:szCs w:val="12"/>
          <w:lang w:val="sk-SK"/>
        </w:rPr>
        <w:t>ý</w:t>
      </w:r>
      <w:r w:rsidRPr="00094D42">
        <w:rPr>
          <w:rFonts w:ascii="Verdana" w:hAnsi="Verdana"/>
          <w:sz w:val="12"/>
          <w:szCs w:val="12"/>
          <w:lang w:val="sk-SK"/>
        </w:rPr>
        <w:t>m za</w:t>
      </w:r>
      <w:r w:rsidR="00401FFC">
        <w:rPr>
          <w:rFonts w:ascii="Verdana" w:hAnsi="Verdana"/>
          <w:sz w:val="12"/>
          <w:szCs w:val="12"/>
          <w:lang w:val="sk-SK"/>
        </w:rPr>
        <w:t>riad</w:t>
      </w:r>
      <w:r w:rsidRPr="00094D42">
        <w:rPr>
          <w:rFonts w:ascii="Verdana" w:hAnsi="Verdana"/>
          <w:sz w:val="12"/>
          <w:szCs w:val="12"/>
          <w:lang w:val="sk-SK"/>
        </w:rPr>
        <w:t xml:space="preserve">ením apod.) </w:t>
      </w:r>
      <w:r w:rsidR="00291210" w:rsidRPr="00094D42">
        <w:rPr>
          <w:rFonts w:ascii="Verdana" w:hAnsi="Verdana"/>
          <w:sz w:val="12"/>
          <w:szCs w:val="12"/>
          <w:lang w:val="sk-SK"/>
        </w:rPr>
        <w:t>mus</w:t>
      </w:r>
      <w:r w:rsidR="00401FFC">
        <w:rPr>
          <w:rFonts w:ascii="Verdana" w:hAnsi="Verdana"/>
          <w:sz w:val="12"/>
          <w:szCs w:val="12"/>
          <w:lang w:val="sk-SK"/>
        </w:rPr>
        <w:t>ia</w:t>
      </w:r>
      <w:r w:rsidR="00291210" w:rsidRPr="00094D42">
        <w:rPr>
          <w:rFonts w:ascii="Verdana" w:hAnsi="Verdana"/>
          <w:sz w:val="12"/>
          <w:szCs w:val="12"/>
          <w:lang w:val="sk-SK"/>
        </w:rPr>
        <w:t xml:space="preserve"> b</w:t>
      </w:r>
      <w:r w:rsidR="00401FFC">
        <w:rPr>
          <w:rFonts w:ascii="Verdana" w:hAnsi="Verdana"/>
          <w:sz w:val="12"/>
          <w:szCs w:val="12"/>
          <w:lang w:val="sk-SK"/>
        </w:rPr>
        <w:t>yť</w:t>
      </w:r>
      <w:r w:rsidR="00291210" w:rsidRPr="00094D42">
        <w:rPr>
          <w:rFonts w:ascii="Verdana" w:hAnsi="Verdana"/>
          <w:sz w:val="12"/>
          <w:szCs w:val="12"/>
          <w:lang w:val="sk-SK"/>
        </w:rPr>
        <w:t xml:space="preserve"> pr</w:t>
      </w:r>
      <w:r w:rsidR="00401FFC">
        <w:rPr>
          <w:rFonts w:ascii="Verdana" w:hAnsi="Verdana"/>
          <w:sz w:val="12"/>
          <w:szCs w:val="12"/>
          <w:lang w:val="sk-SK"/>
        </w:rPr>
        <w:t>e</w:t>
      </w:r>
      <w:r w:rsidR="00291210" w:rsidRPr="00094D42">
        <w:rPr>
          <w:rFonts w:ascii="Verdana" w:hAnsi="Verdana"/>
          <w:sz w:val="12"/>
          <w:szCs w:val="12"/>
          <w:lang w:val="sk-SK"/>
        </w:rPr>
        <w:t>pojen</w:t>
      </w:r>
      <w:r w:rsidR="00401FFC">
        <w:rPr>
          <w:rFonts w:ascii="Verdana" w:hAnsi="Verdana"/>
          <w:sz w:val="12"/>
          <w:szCs w:val="12"/>
          <w:lang w:val="sk-SK"/>
        </w:rPr>
        <w:t>é</w:t>
      </w:r>
      <w:r w:rsidR="00291210" w:rsidRPr="00094D42">
        <w:rPr>
          <w:rFonts w:ascii="Verdana" w:hAnsi="Verdana"/>
          <w:sz w:val="12"/>
          <w:szCs w:val="12"/>
          <w:lang w:val="sk-SK"/>
        </w:rPr>
        <w:t>.</w:t>
      </w:r>
    </w:p>
    <w:p w14:paraId="0120D6EC" w14:textId="0115456E" w:rsidR="00E43AA7" w:rsidRPr="00094D42" w:rsidRDefault="00401FFC" w:rsidP="00A7442F">
      <w:pPr>
        <w:spacing w:after="0"/>
        <w:jc w:val="both"/>
        <w:rPr>
          <w:rFonts w:ascii="Verdana" w:hAnsi="Verdana"/>
          <w:sz w:val="12"/>
          <w:szCs w:val="12"/>
          <w:lang w:val="sk-SK"/>
        </w:rPr>
      </w:pPr>
      <w:r>
        <w:rPr>
          <w:rFonts w:ascii="Verdana" w:hAnsi="Verdana"/>
          <w:sz w:val="12"/>
          <w:szCs w:val="12"/>
          <w:lang w:val="sk-SK"/>
        </w:rPr>
        <w:t>Ak n</w:t>
      </w:r>
      <w:r w:rsidR="00E43AA7" w:rsidRPr="00094D42">
        <w:rPr>
          <w:rFonts w:ascii="Verdana" w:hAnsi="Verdana"/>
          <w:sz w:val="12"/>
          <w:szCs w:val="12"/>
          <w:lang w:val="sk-SK"/>
        </w:rPr>
        <w:t>ebud</w:t>
      </w:r>
      <w:r>
        <w:rPr>
          <w:rFonts w:ascii="Verdana" w:hAnsi="Verdana"/>
          <w:sz w:val="12"/>
          <w:szCs w:val="12"/>
          <w:lang w:val="sk-SK"/>
        </w:rPr>
        <w:t>ú</w:t>
      </w:r>
      <w:r w:rsidR="00E43AA7" w:rsidRPr="00094D42">
        <w:rPr>
          <w:rFonts w:ascii="Verdana" w:hAnsi="Verdana"/>
          <w:sz w:val="12"/>
          <w:szCs w:val="12"/>
          <w:lang w:val="sk-SK"/>
        </w:rPr>
        <w:t xml:space="preserve"> v</w:t>
      </w:r>
      <w:r>
        <w:rPr>
          <w:rFonts w:ascii="Verdana" w:hAnsi="Verdana"/>
          <w:sz w:val="12"/>
          <w:szCs w:val="12"/>
          <w:lang w:val="sk-SK"/>
        </w:rPr>
        <w:t>y</w:t>
      </w:r>
      <w:r w:rsidR="00E43AA7" w:rsidRPr="00094D42">
        <w:rPr>
          <w:rFonts w:ascii="Verdana" w:hAnsi="Verdana"/>
          <w:sz w:val="12"/>
          <w:szCs w:val="12"/>
          <w:lang w:val="sk-SK"/>
        </w:rPr>
        <w:t>š</w:t>
      </w:r>
      <w:r>
        <w:rPr>
          <w:rFonts w:ascii="Verdana" w:hAnsi="Verdana"/>
          <w:sz w:val="12"/>
          <w:szCs w:val="12"/>
          <w:lang w:val="sk-SK"/>
        </w:rPr>
        <w:t>ši</w:t>
      </w:r>
      <w:r w:rsidR="00E43AA7" w:rsidRPr="00094D42">
        <w:rPr>
          <w:rFonts w:ascii="Verdana" w:hAnsi="Verdana"/>
          <w:sz w:val="12"/>
          <w:szCs w:val="12"/>
          <w:lang w:val="sk-SK"/>
        </w:rPr>
        <w:t>e uvedené podm</w:t>
      </w:r>
      <w:r>
        <w:rPr>
          <w:rFonts w:ascii="Verdana" w:hAnsi="Verdana"/>
          <w:sz w:val="12"/>
          <w:szCs w:val="12"/>
          <w:lang w:val="sk-SK"/>
        </w:rPr>
        <w:t>ie</w:t>
      </w:r>
      <w:r w:rsidR="00E43AA7" w:rsidRPr="00094D42">
        <w:rPr>
          <w:rFonts w:ascii="Verdana" w:hAnsi="Verdana"/>
          <w:sz w:val="12"/>
          <w:szCs w:val="12"/>
          <w:lang w:val="sk-SK"/>
        </w:rPr>
        <w:t>nky spln</w:t>
      </w:r>
      <w:r>
        <w:rPr>
          <w:rFonts w:ascii="Verdana" w:hAnsi="Verdana"/>
          <w:sz w:val="12"/>
          <w:szCs w:val="12"/>
          <w:lang w:val="sk-SK"/>
        </w:rPr>
        <w:t>e</w:t>
      </w:r>
      <w:r w:rsidR="00E43AA7" w:rsidRPr="00094D42">
        <w:rPr>
          <w:rFonts w:ascii="Verdana" w:hAnsi="Verdana"/>
          <w:sz w:val="12"/>
          <w:szCs w:val="12"/>
          <w:lang w:val="sk-SK"/>
        </w:rPr>
        <w:t>n</w:t>
      </w:r>
      <w:r>
        <w:rPr>
          <w:rFonts w:ascii="Verdana" w:hAnsi="Verdana"/>
          <w:sz w:val="12"/>
          <w:szCs w:val="12"/>
          <w:lang w:val="sk-SK"/>
        </w:rPr>
        <w:t>é</w:t>
      </w:r>
      <w:r w:rsidR="00E43AA7" w:rsidRPr="00094D42">
        <w:rPr>
          <w:rFonts w:ascii="Verdana" w:hAnsi="Verdana"/>
          <w:sz w:val="12"/>
          <w:szCs w:val="12"/>
          <w:lang w:val="sk-SK"/>
        </w:rPr>
        <w:t xml:space="preserve"> </w:t>
      </w:r>
      <w:r>
        <w:rPr>
          <w:rFonts w:ascii="Verdana" w:hAnsi="Verdana"/>
          <w:sz w:val="12"/>
          <w:szCs w:val="12"/>
          <w:lang w:val="sk-SK"/>
        </w:rPr>
        <w:t>možno</w:t>
      </w:r>
      <w:r w:rsidR="00E43AA7" w:rsidRPr="00094D42">
        <w:rPr>
          <w:rFonts w:ascii="Verdana" w:hAnsi="Verdana"/>
          <w:sz w:val="12"/>
          <w:szCs w:val="12"/>
          <w:lang w:val="sk-SK"/>
        </w:rPr>
        <w:t xml:space="preserve"> </w:t>
      </w:r>
      <w:r>
        <w:rPr>
          <w:rFonts w:ascii="Verdana" w:hAnsi="Verdana"/>
          <w:sz w:val="12"/>
          <w:szCs w:val="12"/>
          <w:lang w:val="sk-SK"/>
        </w:rPr>
        <w:t>ri</w:t>
      </w:r>
      <w:r w:rsidR="00E43AA7" w:rsidRPr="00094D42">
        <w:rPr>
          <w:rFonts w:ascii="Verdana" w:hAnsi="Verdana"/>
          <w:sz w:val="12"/>
          <w:szCs w:val="12"/>
          <w:lang w:val="sk-SK"/>
        </w:rPr>
        <w:t>eši</w:t>
      </w:r>
      <w:r>
        <w:rPr>
          <w:rFonts w:ascii="Verdana" w:hAnsi="Verdana"/>
          <w:sz w:val="12"/>
          <w:szCs w:val="12"/>
          <w:lang w:val="sk-SK"/>
        </w:rPr>
        <w:t>ť</w:t>
      </w:r>
      <w:r w:rsidR="00E43AA7" w:rsidRPr="00094D42">
        <w:rPr>
          <w:rFonts w:ascii="Verdana" w:hAnsi="Verdana"/>
          <w:sz w:val="12"/>
          <w:szCs w:val="12"/>
          <w:lang w:val="sk-SK"/>
        </w:rPr>
        <w:t xml:space="preserve"> </w:t>
      </w:r>
      <w:r>
        <w:rPr>
          <w:rFonts w:ascii="Verdana" w:hAnsi="Verdana"/>
          <w:sz w:val="12"/>
          <w:szCs w:val="12"/>
          <w:lang w:val="sk-SK"/>
        </w:rPr>
        <w:t>s</w:t>
      </w:r>
      <w:r w:rsidR="00E43AA7" w:rsidRPr="00094D42">
        <w:rPr>
          <w:rFonts w:ascii="Verdana" w:hAnsi="Verdana"/>
          <w:sz w:val="12"/>
          <w:szCs w:val="12"/>
          <w:lang w:val="sk-SK"/>
        </w:rPr>
        <w:t>pr</w:t>
      </w:r>
      <w:r>
        <w:rPr>
          <w:rFonts w:ascii="Verdana" w:hAnsi="Verdana"/>
          <w:sz w:val="12"/>
          <w:szCs w:val="12"/>
          <w:lang w:val="sk-SK"/>
        </w:rPr>
        <w:t>e</w:t>
      </w:r>
      <w:r w:rsidR="00E43AA7" w:rsidRPr="00094D42">
        <w:rPr>
          <w:rFonts w:ascii="Verdana" w:hAnsi="Verdana"/>
          <w:sz w:val="12"/>
          <w:szCs w:val="12"/>
          <w:lang w:val="sk-SK"/>
        </w:rPr>
        <w:t>v</w:t>
      </w:r>
      <w:r>
        <w:rPr>
          <w:rFonts w:ascii="Verdana" w:hAnsi="Verdana"/>
          <w:sz w:val="12"/>
          <w:szCs w:val="12"/>
          <w:lang w:val="sk-SK"/>
        </w:rPr>
        <w:t>ád</w:t>
      </w:r>
      <w:r w:rsidR="00E43AA7" w:rsidRPr="00094D42">
        <w:rPr>
          <w:rFonts w:ascii="Verdana" w:hAnsi="Verdana"/>
          <w:sz w:val="12"/>
          <w:szCs w:val="12"/>
          <w:lang w:val="sk-SK"/>
        </w:rPr>
        <w:t>z</w:t>
      </w:r>
      <w:r>
        <w:rPr>
          <w:rFonts w:ascii="Verdana" w:hAnsi="Verdana"/>
          <w:sz w:val="12"/>
          <w:szCs w:val="12"/>
          <w:lang w:val="sk-SK"/>
        </w:rPr>
        <w:t>kovanie</w:t>
      </w:r>
      <w:r w:rsidR="00E43AA7" w:rsidRPr="00094D42">
        <w:rPr>
          <w:rFonts w:ascii="Verdana" w:hAnsi="Verdana"/>
          <w:sz w:val="12"/>
          <w:szCs w:val="12"/>
          <w:lang w:val="sk-SK"/>
        </w:rPr>
        <w:t xml:space="preserve"> formou dodat</w:t>
      </w:r>
      <w:r>
        <w:rPr>
          <w:rFonts w:ascii="Verdana" w:hAnsi="Verdana"/>
          <w:sz w:val="12"/>
          <w:szCs w:val="12"/>
          <w:lang w:val="sk-SK"/>
        </w:rPr>
        <w:t>o</w:t>
      </w:r>
      <w:r w:rsidR="00E43AA7" w:rsidRPr="00094D42">
        <w:rPr>
          <w:rFonts w:ascii="Verdana" w:hAnsi="Verdana"/>
          <w:sz w:val="12"/>
          <w:szCs w:val="12"/>
          <w:lang w:val="sk-SK"/>
        </w:rPr>
        <w:t>čn</w:t>
      </w:r>
      <w:r>
        <w:rPr>
          <w:rFonts w:ascii="Verdana" w:hAnsi="Verdana"/>
          <w:sz w:val="12"/>
          <w:szCs w:val="12"/>
          <w:lang w:val="sk-SK"/>
        </w:rPr>
        <w:t>ej</w:t>
      </w:r>
      <w:r w:rsidR="00E43AA7" w:rsidRPr="00094D42">
        <w:rPr>
          <w:rFonts w:ascii="Verdana" w:hAnsi="Verdana"/>
          <w:sz w:val="12"/>
          <w:szCs w:val="12"/>
          <w:lang w:val="sk-SK"/>
        </w:rPr>
        <w:t xml:space="preserve"> objednávky p</w:t>
      </w:r>
      <w:r w:rsidR="00BB59AB">
        <w:rPr>
          <w:rFonts w:ascii="Verdana" w:hAnsi="Verdana"/>
          <w:sz w:val="12"/>
          <w:szCs w:val="12"/>
          <w:lang w:val="sk-SK"/>
        </w:rPr>
        <w:t>r</w:t>
      </w:r>
      <w:r w:rsidR="00E43AA7" w:rsidRPr="00094D42">
        <w:rPr>
          <w:rFonts w:ascii="Verdana" w:hAnsi="Verdana"/>
          <w:sz w:val="12"/>
          <w:szCs w:val="12"/>
          <w:lang w:val="sk-SK"/>
        </w:rPr>
        <w:t>i zi</w:t>
      </w:r>
      <w:r w:rsidR="00BB59AB">
        <w:rPr>
          <w:rFonts w:ascii="Verdana" w:hAnsi="Verdana"/>
          <w:sz w:val="12"/>
          <w:szCs w:val="12"/>
          <w:lang w:val="sk-SK"/>
        </w:rPr>
        <w:t>s</w:t>
      </w:r>
      <w:r w:rsidR="00E43AA7" w:rsidRPr="00094D42">
        <w:rPr>
          <w:rFonts w:ascii="Verdana" w:hAnsi="Verdana"/>
          <w:sz w:val="12"/>
          <w:szCs w:val="12"/>
          <w:lang w:val="sk-SK"/>
        </w:rPr>
        <w:t>t</w:t>
      </w:r>
      <w:r w:rsidR="00BB59AB">
        <w:rPr>
          <w:rFonts w:ascii="Verdana" w:hAnsi="Verdana"/>
          <w:sz w:val="12"/>
          <w:szCs w:val="12"/>
          <w:lang w:val="sk-SK"/>
        </w:rPr>
        <w:t>e</w:t>
      </w:r>
      <w:r w:rsidR="00E43AA7" w:rsidRPr="00094D42">
        <w:rPr>
          <w:rFonts w:ascii="Verdana" w:hAnsi="Verdana"/>
          <w:sz w:val="12"/>
          <w:szCs w:val="12"/>
          <w:lang w:val="sk-SK"/>
        </w:rPr>
        <w:t>ní nedostat</w:t>
      </w:r>
      <w:r w:rsidR="00BB59AB">
        <w:rPr>
          <w:rFonts w:ascii="Verdana" w:hAnsi="Verdana"/>
          <w:sz w:val="12"/>
          <w:szCs w:val="12"/>
          <w:lang w:val="sk-SK"/>
        </w:rPr>
        <w:t>o</w:t>
      </w:r>
      <w:r w:rsidR="00E43AA7" w:rsidRPr="00094D42">
        <w:rPr>
          <w:rFonts w:ascii="Verdana" w:hAnsi="Verdana"/>
          <w:sz w:val="12"/>
          <w:szCs w:val="12"/>
          <w:lang w:val="sk-SK"/>
        </w:rPr>
        <w:t>čn</w:t>
      </w:r>
      <w:r w:rsidR="00BB59AB">
        <w:rPr>
          <w:rFonts w:ascii="Verdana" w:hAnsi="Verdana"/>
          <w:sz w:val="12"/>
          <w:szCs w:val="12"/>
          <w:lang w:val="sk-SK"/>
        </w:rPr>
        <w:t>ej</w:t>
      </w:r>
      <w:r w:rsidR="00E43AA7" w:rsidRPr="00094D42">
        <w:rPr>
          <w:rFonts w:ascii="Verdana" w:hAnsi="Verdana"/>
          <w:sz w:val="12"/>
          <w:szCs w:val="12"/>
          <w:lang w:val="sk-SK"/>
        </w:rPr>
        <w:t xml:space="preserve"> p</w:t>
      </w:r>
      <w:r w:rsidR="00BB59AB">
        <w:rPr>
          <w:rFonts w:ascii="Verdana" w:hAnsi="Verdana"/>
          <w:sz w:val="12"/>
          <w:szCs w:val="12"/>
          <w:lang w:val="sk-SK"/>
        </w:rPr>
        <w:t>r</w:t>
      </w:r>
      <w:r w:rsidR="00E43AA7" w:rsidRPr="00094D42">
        <w:rPr>
          <w:rFonts w:ascii="Verdana" w:hAnsi="Verdana"/>
          <w:sz w:val="12"/>
          <w:szCs w:val="12"/>
          <w:lang w:val="sk-SK"/>
        </w:rPr>
        <w:t xml:space="preserve">ipravenosti stavby. </w:t>
      </w:r>
    </w:p>
    <w:p w14:paraId="63E1DDAB" w14:textId="77777777" w:rsidR="00E43AA7" w:rsidRPr="00094D42" w:rsidRDefault="00E43AA7" w:rsidP="00A7442F">
      <w:pPr>
        <w:spacing w:after="0"/>
        <w:jc w:val="both"/>
        <w:rPr>
          <w:rFonts w:ascii="Verdana" w:hAnsi="Verdana"/>
          <w:sz w:val="12"/>
          <w:szCs w:val="12"/>
          <w:lang w:val="sk-SK"/>
        </w:rPr>
      </w:pPr>
    </w:p>
    <w:p w14:paraId="6B01E354" w14:textId="0041B0A6" w:rsidR="00E43AA7" w:rsidRPr="00094D42" w:rsidRDefault="00E43AA7" w:rsidP="00A7442F">
      <w:pPr>
        <w:spacing w:after="0"/>
        <w:jc w:val="both"/>
        <w:rPr>
          <w:rFonts w:ascii="Verdana" w:hAnsi="Verdana"/>
          <w:sz w:val="12"/>
          <w:szCs w:val="12"/>
          <w:lang w:val="sk-SK"/>
        </w:rPr>
      </w:pPr>
      <w:r w:rsidRPr="00094D42">
        <w:rPr>
          <w:rFonts w:ascii="Verdana" w:hAnsi="Verdana"/>
          <w:b/>
          <w:bCs/>
          <w:sz w:val="12"/>
          <w:szCs w:val="12"/>
          <w:lang w:val="sk-SK"/>
        </w:rPr>
        <w:t>Podm</w:t>
      </w:r>
      <w:r w:rsidR="00BB59AB">
        <w:rPr>
          <w:rFonts w:ascii="Verdana" w:hAnsi="Verdana"/>
          <w:b/>
          <w:bCs/>
          <w:sz w:val="12"/>
          <w:szCs w:val="12"/>
          <w:lang w:val="sk-SK"/>
        </w:rPr>
        <w:t>ie</w:t>
      </w:r>
      <w:r w:rsidRPr="00094D42">
        <w:rPr>
          <w:rFonts w:ascii="Verdana" w:hAnsi="Verdana"/>
          <w:b/>
          <w:bCs/>
          <w:sz w:val="12"/>
          <w:szCs w:val="12"/>
          <w:lang w:val="sk-SK"/>
        </w:rPr>
        <w:t>nky pr</w:t>
      </w:r>
      <w:r w:rsidR="00BB59AB">
        <w:rPr>
          <w:rFonts w:ascii="Verdana" w:hAnsi="Verdana"/>
          <w:b/>
          <w:bCs/>
          <w:sz w:val="12"/>
          <w:szCs w:val="12"/>
          <w:lang w:val="sk-SK"/>
        </w:rPr>
        <w:t>e</w:t>
      </w:r>
      <w:r w:rsidRPr="00094D42">
        <w:rPr>
          <w:rFonts w:ascii="Verdana" w:hAnsi="Verdana"/>
          <w:b/>
          <w:bCs/>
          <w:sz w:val="12"/>
          <w:szCs w:val="12"/>
          <w:lang w:val="sk-SK"/>
        </w:rPr>
        <w:t xml:space="preserve"> možné </w:t>
      </w:r>
      <w:r w:rsidR="00BB59AB">
        <w:rPr>
          <w:rFonts w:ascii="Verdana" w:hAnsi="Verdana"/>
          <w:b/>
          <w:bCs/>
          <w:sz w:val="12"/>
          <w:szCs w:val="12"/>
          <w:lang w:val="sk-SK"/>
        </w:rPr>
        <w:t>s</w:t>
      </w:r>
      <w:r w:rsidRPr="00094D42">
        <w:rPr>
          <w:rFonts w:ascii="Verdana" w:hAnsi="Verdana"/>
          <w:b/>
          <w:bCs/>
          <w:sz w:val="12"/>
          <w:szCs w:val="12"/>
          <w:lang w:val="sk-SK"/>
        </w:rPr>
        <w:t>pr</w:t>
      </w:r>
      <w:r w:rsidR="00BB59AB">
        <w:rPr>
          <w:rFonts w:ascii="Verdana" w:hAnsi="Verdana"/>
          <w:b/>
          <w:bCs/>
          <w:sz w:val="12"/>
          <w:szCs w:val="12"/>
          <w:lang w:val="sk-SK"/>
        </w:rPr>
        <w:t>e</w:t>
      </w:r>
      <w:r w:rsidRPr="00094D42">
        <w:rPr>
          <w:rFonts w:ascii="Verdana" w:hAnsi="Verdana"/>
          <w:b/>
          <w:bCs/>
          <w:sz w:val="12"/>
          <w:szCs w:val="12"/>
          <w:lang w:val="sk-SK"/>
        </w:rPr>
        <w:t>v</w:t>
      </w:r>
      <w:r w:rsidR="00BB59AB">
        <w:rPr>
          <w:rFonts w:ascii="Verdana" w:hAnsi="Verdana"/>
          <w:b/>
          <w:bCs/>
          <w:sz w:val="12"/>
          <w:szCs w:val="12"/>
          <w:lang w:val="sk-SK"/>
        </w:rPr>
        <w:t>ád</w:t>
      </w:r>
      <w:r w:rsidRPr="00094D42">
        <w:rPr>
          <w:rFonts w:ascii="Verdana" w:hAnsi="Verdana"/>
          <w:b/>
          <w:bCs/>
          <w:sz w:val="12"/>
          <w:szCs w:val="12"/>
          <w:lang w:val="sk-SK"/>
        </w:rPr>
        <w:t>z</w:t>
      </w:r>
      <w:r w:rsidR="00BB59AB">
        <w:rPr>
          <w:rFonts w:ascii="Verdana" w:hAnsi="Verdana"/>
          <w:b/>
          <w:bCs/>
          <w:sz w:val="12"/>
          <w:szCs w:val="12"/>
          <w:lang w:val="sk-SK"/>
        </w:rPr>
        <w:t>kovanie</w:t>
      </w:r>
      <w:r w:rsidRPr="00094D42">
        <w:rPr>
          <w:rFonts w:ascii="Verdana" w:hAnsi="Verdana"/>
          <w:b/>
          <w:bCs/>
          <w:sz w:val="12"/>
          <w:szCs w:val="12"/>
          <w:lang w:val="sk-SK"/>
        </w:rPr>
        <w:t xml:space="preserve"> p</w:t>
      </w:r>
      <w:r w:rsidR="00BB59AB">
        <w:rPr>
          <w:rFonts w:ascii="Verdana" w:hAnsi="Verdana"/>
          <w:b/>
          <w:bCs/>
          <w:sz w:val="12"/>
          <w:szCs w:val="12"/>
          <w:lang w:val="sk-SK"/>
        </w:rPr>
        <w:t>r</w:t>
      </w:r>
      <w:r w:rsidRPr="00094D42">
        <w:rPr>
          <w:rFonts w:ascii="Verdana" w:hAnsi="Verdana"/>
          <w:b/>
          <w:bCs/>
          <w:sz w:val="12"/>
          <w:szCs w:val="12"/>
          <w:lang w:val="sk-SK"/>
        </w:rPr>
        <w:t>i nedostat</w:t>
      </w:r>
      <w:r w:rsidR="00BB59AB">
        <w:rPr>
          <w:rFonts w:ascii="Verdana" w:hAnsi="Verdana"/>
          <w:b/>
          <w:bCs/>
          <w:sz w:val="12"/>
          <w:szCs w:val="12"/>
          <w:lang w:val="sk-SK"/>
        </w:rPr>
        <w:t>o</w:t>
      </w:r>
      <w:r w:rsidRPr="00094D42">
        <w:rPr>
          <w:rFonts w:ascii="Verdana" w:hAnsi="Verdana"/>
          <w:b/>
          <w:bCs/>
          <w:sz w:val="12"/>
          <w:szCs w:val="12"/>
          <w:lang w:val="sk-SK"/>
        </w:rPr>
        <w:t>čn</w:t>
      </w:r>
      <w:r w:rsidR="00BB59AB">
        <w:rPr>
          <w:rFonts w:ascii="Verdana" w:hAnsi="Verdana"/>
          <w:b/>
          <w:bCs/>
          <w:sz w:val="12"/>
          <w:szCs w:val="12"/>
          <w:lang w:val="sk-SK"/>
        </w:rPr>
        <w:t>ej</w:t>
      </w:r>
      <w:r w:rsidRPr="00094D42">
        <w:rPr>
          <w:rFonts w:ascii="Verdana" w:hAnsi="Verdana"/>
          <w:b/>
          <w:bCs/>
          <w:sz w:val="12"/>
          <w:szCs w:val="12"/>
          <w:lang w:val="sk-SK"/>
        </w:rPr>
        <w:t xml:space="preserve"> p</w:t>
      </w:r>
      <w:r w:rsidR="00BB59AB">
        <w:rPr>
          <w:rFonts w:ascii="Verdana" w:hAnsi="Verdana"/>
          <w:b/>
          <w:bCs/>
          <w:sz w:val="12"/>
          <w:szCs w:val="12"/>
          <w:lang w:val="sk-SK"/>
        </w:rPr>
        <w:t>r</w:t>
      </w:r>
      <w:r w:rsidRPr="00094D42">
        <w:rPr>
          <w:rFonts w:ascii="Verdana" w:hAnsi="Verdana"/>
          <w:b/>
          <w:bCs/>
          <w:sz w:val="12"/>
          <w:szCs w:val="12"/>
          <w:lang w:val="sk-SK"/>
        </w:rPr>
        <w:t>ipravenosti</w:t>
      </w:r>
      <w:r w:rsidRPr="00094D42">
        <w:rPr>
          <w:rFonts w:ascii="Verdana" w:hAnsi="Verdana"/>
          <w:sz w:val="12"/>
          <w:szCs w:val="12"/>
          <w:lang w:val="sk-SK"/>
        </w:rPr>
        <w:t xml:space="preserve">: </w:t>
      </w:r>
    </w:p>
    <w:p w14:paraId="427AFCA2" w14:textId="6A172D37" w:rsidR="00A7442F" w:rsidRPr="00094D42" w:rsidRDefault="00A7442F" w:rsidP="00A7442F">
      <w:pPr>
        <w:pStyle w:val="Odsekzoznamu"/>
        <w:numPr>
          <w:ilvl w:val="0"/>
          <w:numId w:val="7"/>
        </w:numPr>
        <w:spacing w:after="0"/>
        <w:jc w:val="both"/>
        <w:rPr>
          <w:rFonts w:ascii="Verdana" w:hAnsi="Verdana"/>
          <w:sz w:val="12"/>
          <w:szCs w:val="12"/>
          <w:lang w:val="sk-SK"/>
        </w:rPr>
      </w:pPr>
      <w:r w:rsidRPr="00094D42">
        <w:rPr>
          <w:rFonts w:ascii="Verdana" w:hAnsi="Verdana"/>
          <w:sz w:val="12"/>
          <w:szCs w:val="12"/>
          <w:lang w:val="sk-SK"/>
        </w:rPr>
        <w:t xml:space="preserve">Objednávku </w:t>
      </w:r>
      <w:r w:rsidR="00BB59AB">
        <w:rPr>
          <w:rFonts w:ascii="Verdana" w:hAnsi="Verdana"/>
          <w:sz w:val="12"/>
          <w:szCs w:val="12"/>
          <w:lang w:val="sk-SK"/>
        </w:rPr>
        <w:t>možno</w:t>
      </w:r>
      <w:r w:rsidRPr="00094D42">
        <w:rPr>
          <w:rFonts w:ascii="Verdana" w:hAnsi="Verdana"/>
          <w:sz w:val="12"/>
          <w:szCs w:val="12"/>
          <w:lang w:val="sk-SK"/>
        </w:rPr>
        <w:t xml:space="preserve"> u</w:t>
      </w:r>
      <w:r w:rsidR="00BB59AB">
        <w:rPr>
          <w:rFonts w:ascii="Verdana" w:hAnsi="Verdana"/>
          <w:sz w:val="12"/>
          <w:szCs w:val="12"/>
          <w:lang w:val="sk-SK"/>
        </w:rPr>
        <w:t>robiť</w:t>
      </w:r>
      <w:r w:rsidRPr="00094D42">
        <w:rPr>
          <w:rFonts w:ascii="Verdana" w:hAnsi="Verdana"/>
          <w:sz w:val="12"/>
          <w:szCs w:val="12"/>
          <w:lang w:val="sk-SK"/>
        </w:rPr>
        <w:t xml:space="preserve"> </w:t>
      </w:r>
      <w:r w:rsidR="00BB59AB">
        <w:rPr>
          <w:rFonts w:ascii="Verdana" w:hAnsi="Verdana"/>
          <w:sz w:val="12"/>
          <w:szCs w:val="12"/>
          <w:lang w:val="sk-SK"/>
        </w:rPr>
        <w:t>iba</w:t>
      </w:r>
      <w:r w:rsidRPr="00094D42">
        <w:rPr>
          <w:rFonts w:ascii="Verdana" w:hAnsi="Verdana"/>
          <w:sz w:val="12"/>
          <w:szCs w:val="12"/>
          <w:lang w:val="sk-SK"/>
        </w:rPr>
        <w:t xml:space="preserve"> pís</w:t>
      </w:r>
      <w:r w:rsidR="00BB59AB">
        <w:rPr>
          <w:rFonts w:ascii="Verdana" w:hAnsi="Verdana"/>
          <w:sz w:val="12"/>
          <w:szCs w:val="12"/>
          <w:lang w:val="sk-SK"/>
        </w:rPr>
        <w:t>o</w:t>
      </w:r>
      <w:r w:rsidRPr="00094D42">
        <w:rPr>
          <w:rFonts w:ascii="Verdana" w:hAnsi="Verdana"/>
          <w:sz w:val="12"/>
          <w:szCs w:val="12"/>
          <w:lang w:val="sk-SK"/>
        </w:rPr>
        <w:t>mn</w:t>
      </w:r>
      <w:r w:rsidR="00BB59AB">
        <w:rPr>
          <w:rFonts w:ascii="Verdana" w:hAnsi="Verdana"/>
          <w:sz w:val="12"/>
          <w:szCs w:val="12"/>
          <w:lang w:val="sk-SK"/>
        </w:rPr>
        <w:t>e</w:t>
      </w:r>
      <w:r w:rsidRPr="00094D42">
        <w:rPr>
          <w:rFonts w:ascii="Verdana" w:hAnsi="Verdana"/>
          <w:sz w:val="12"/>
          <w:szCs w:val="12"/>
          <w:lang w:val="sk-SK"/>
        </w:rPr>
        <w:t xml:space="preserve"> na adrese </w:t>
      </w:r>
      <w:hyperlink r:id="rId9" w:history="1">
        <w:r w:rsidR="00BB59AB" w:rsidRPr="00AC6255">
          <w:rPr>
            <w:rStyle w:val="Hypertextovprepojenie"/>
            <w:rFonts w:ascii="Verdana" w:hAnsi="Verdana"/>
            <w:sz w:val="12"/>
            <w:szCs w:val="12"/>
            <w:lang w:val="sk-SK"/>
          </w:rPr>
          <w:t>servis.sk@wilo.com</w:t>
        </w:r>
      </w:hyperlink>
      <w:r w:rsidR="007431A0" w:rsidRPr="00094D42">
        <w:rPr>
          <w:rFonts w:ascii="Verdana" w:hAnsi="Verdana"/>
          <w:sz w:val="12"/>
          <w:szCs w:val="12"/>
          <w:lang w:val="sk-SK"/>
        </w:rPr>
        <w:t xml:space="preserve">, </w:t>
      </w:r>
      <w:r w:rsidR="00BB59AB">
        <w:rPr>
          <w:rFonts w:ascii="Verdana" w:hAnsi="Verdana"/>
          <w:sz w:val="12"/>
          <w:szCs w:val="12"/>
          <w:lang w:val="sk-SK"/>
        </w:rPr>
        <w:t>al</w:t>
      </w:r>
      <w:r w:rsidR="007431A0" w:rsidRPr="00094D42">
        <w:rPr>
          <w:rFonts w:ascii="Verdana" w:hAnsi="Verdana"/>
          <w:sz w:val="12"/>
          <w:szCs w:val="12"/>
          <w:lang w:val="sk-SK"/>
        </w:rPr>
        <w:t>ebo na servisn</w:t>
      </w:r>
      <w:r w:rsidR="00BB59AB">
        <w:rPr>
          <w:rFonts w:ascii="Verdana" w:hAnsi="Verdana"/>
          <w:sz w:val="12"/>
          <w:szCs w:val="12"/>
          <w:lang w:val="sk-SK"/>
        </w:rPr>
        <w:t>o</w:t>
      </w:r>
      <w:r w:rsidR="007431A0" w:rsidRPr="00094D42">
        <w:rPr>
          <w:rFonts w:ascii="Verdana" w:hAnsi="Verdana"/>
          <w:sz w:val="12"/>
          <w:szCs w:val="12"/>
          <w:lang w:val="sk-SK"/>
        </w:rPr>
        <w:t>m portál</w:t>
      </w:r>
      <w:r w:rsidR="00BB59AB">
        <w:rPr>
          <w:rFonts w:ascii="Verdana" w:hAnsi="Verdana"/>
          <w:sz w:val="12"/>
          <w:szCs w:val="12"/>
          <w:lang w:val="sk-SK"/>
        </w:rPr>
        <w:t>i</w:t>
      </w:r>
      <w:r w:rsidR="007431A0" w:rsidRPr="00094D42">
        <w:rPr>
          <w:rFonts w:ascii="Verdana" w:hAnsi="Verdana"/>
          <w:sz w:val="12"/>
          <w:szCs w:val="12"/>
          <w:lang w:val="sk-SK"/>
        </w:rPr>
        <w:t xml:space="preserve"> </w:t>
      </w:r>
      <w:hyperlink r:id="rId10" w:history="1">
        <w:r w:rsidR="00BB59AB" w:rsidRPr="00AC6255">
          <w:rPr>
            <w:rStyle w:val="Hypertextovprepojenie"/>
            <w:rFonts w:ascii="Verdana" w:hAnsi="Verdana"/>
            <w:sz w:val="12"/>
            <w:szCs w:val="12"/>
            <w:lang w:val="sk-SK"/>
          </w:rPr>
          <w:t>www.wiloservis.sk</w:t>
        </w:r>
      </w:hyperlink>
      <w:r w:rsidR="007431A0" w:rsidRPr="00094D42">
        <w:rPr>
          <w:rFonts w:ascii="Verdana" w:hAnsi="Verdana"/>
          <w:sz w:val="12"/>
          <w:szCs w:val="12"/>
          <w:lang w:val="sk-SK"/>
        </w:rPr>
        <w:t xml:space="preserve">. </w:t>
      </w:r>
    </w:p>
    <w:p w14:paraId="033ABB15" w14:textId="476F6BE2" w:rsidR="00E43AA7" w:rsidRPr="00094D42" w:rsidRDefault="00291210" w:rsidP="00A7442F">
      <w:pPr>
        <w:pStyle w:val="Odsekzoznamu"/>
        <w:numPr>
          <w:ilvl w:val="0"/>
          <w:numId w:val="7"/>
        </w:numPr>
        <w:spacing w:after="0"/>
        <w:jc w:val="both"/>
        <w:rPr>
          <w:rFonts w:ascii="Verdana" w:hAnsi="Verdana"/>
          <w:sz w:val="12"/>
          <w:szCs w:val="12"/>
          <w:lang w:val="sk-SK"/>
        </w:rPr>
      </w:pPr>
      <w:r w:rsidRPr="00094D42">
        <w:rPr>
          <w:rFonts w:ascii="Verdana" w:hAnsi="Verdana"/>
          <w:sz w:val="12"/>
          <w:szCs w:val="12"/>
          <w:lang w:val="sk-SK"/>
        </w:rPr>
        <w:t>Minimáln</w:t>
      </w:r>
      <w:r w:rsidR="00BB59AB">
        <w:rPr>
          <w:rFonts w:ascii="Verdana" w:hAnsi="Verdana"/>
          <w:sz w:val="12"/>
          <w:szCs w:val="12"/>
          <w:lang w:val="sk-SK"/>
        </w:rPr>
        <w:t>a</w:t>
      </w:r>
      <w:r w:rsidRPr="00094D42">
        <w:rPr>
          <w:rFonts w:ascii="Verdana" w:hAnsi="Verdana"/>
          <w:sz w:val="12"/>
          <w:szCs w:val="12"/>
          <w:lang w:val="sk-SK"/>
        </w:rPr>
        <w:t xml:space="preserve"> vo</w:t>
      </w:r>
      <w:r w:rsidR="00BB59AB">
        <w:rPr>
          <w:rFonts w:ascii="Verdana" w:hAnsi="Verdana"/>
          <w:sz w:val="12"/>
          <w:szCs w:val="12"/>
          <w:lang w:val="sk-SK"/>
        </w:rPr>
        <w:t>ľ</w:t>
      </w:r>
      <w:r w:rsidRPr="00094D42">
        <w:rPr>
          <w:rFonts w:ascii="Verdana" w:hAnsi="Verdana"/>
          <w:sz w:val="12"/>
          <w:szCs w:val="12"/>
          <w:lang w:val="sk-SK"/>
        </w:rPr>
        <w:t>ná d</w:t>
      </w:r>
      <w:r w:rsidR="00BB59AB">
        <w:rPr>
          <w:rFonts w:ascii="Verdana" w:hAnsi="Verdana"/>
          <w:sz w:val="12"/>
          <w:szCs w:val="12"/>
          <w:lang w:val="sk-SK"/>
        </w:rPr>
        <w:t>ĺž</w:t>
      </w:r>
      <w:r w:rsidRPr="00094D42">
        <w:rPr>
          <w:rFonts w:ascii="Verdana" w:hAnsi="Verdana"/>
          <w:sz w:val="12"/>
          <w:szCs w:val="12"/>
          <w:lang w:val="sk-SK"/>
        </w:rPr>
        <w:t>ka konc</w:t>
      </w:r>
      <w:r w:rsidR="00BB59AB">
        <w:rPr>
          <w:rFonts w:ascii="Verdana" w:hAnsi="Verdana"/>
          <w:sz w:val="12"/>
          <w:szCs w:val="12"/>
          <w:lang w:val="sk-SK"/>
        </w:rPr>
        <w:t>ov</w:t>
      </w:r>
      <w:r w:rsidRPr="00094D42">
        <w:rPr>
          <w:rFonts w:ascii="Verdana" w:hAnsi="Verdana"/>
          <w:sz w:val="12"/>
          <w:szCs w:val="12"/>
          <w:lang w:val="sk-SK"/>
        </w:rPr>
        <w:t xml:space="preserve"> elektrických </w:t>
      </w:r>
      <w:r w:rsidR="00A7442F" w:rsidRPr="00094D42">
        <w:rPr>
          <w:rFonts w:ascii="Verdana" w:hAnsi="Verdana"/>
          <w:sz w:val="12"/>
          <w:szCs w:val="12"/>
          <w:lang w:val="sk-SK"/>
        </w:rPr>
        <w:t xml:space="preserve">či </w:t>
      </w:r>
      <w:r w:rsidR="00BB59AB">
        <w:rPr>
          <w:rFonts w:ascii="Verdana" w:hAnsi="Verdana"/>
          <w:sz w:val="12"/>
          <w:szCs w:val="12"/>
          <w:lang w:val="sk-SK"/>
        </w:rPr>
        <w:t>ria</w:t>
      </w:r>
      <w:r w:rsidR="00A7442F" w:rsidRPr="00094D42">
        <w:rPr>
          <w:rFonts w:ascii="Verdana" w:hAnsi="Verdana"/>
          <w:sz w:val="12"/>
          <w:szCs w:val="12"/>
          <w:lang w:val="sk-SK"/>
        </w:rPr>
        <w:t>d</w:t>
      </w:r>
      <w:r w:rsidR="00BB59AB">
        <w:rPr>
          <w:rFonts w:ascii="Verdana" w:hAnsi="Verdana"/>
          <w:sz w:val="12"/>
          <w:szCs w:val="12"/>
          <w:lang w:val="sk-SK"/>
        </w:rPr>
        <w:t>ia</w:t>
      </w:r>
      <w:r w:rsidR="00A7442F" w:rsidRPr="00094D42">
        <w:rPr>
          <w:rFonts w:ascii="Verdana" w:hAnsi="Verdana"/>
          <w:sz w:val="12"/>
          <w:szCs w:val="12"/>
          <w:lang w:val="sk-SK"/>
        </w:rPr>
        <w:t>c</w:t>
      </w:r>
      <w:r w:rsidR="00BB59AB">
        <w:rPr>
          <w:rFonts w:ascii="Verdana" w:hAnsi="Verdana"/>
          <w:sz w:val="12"/>
          <w:szCs w:val="12"/>
          <w:lang w:val="sk-SK"/>
        </w:rPr>
        <w:t>i</w:t>
      </w:r>
      <w:r w:rsidR="00A7442F" w:rsidRPr="00094D42">
        <w:rPr>
          <w:rFonts w:ascii="Verdana" w:hAnsi="Verdana"/>
          <w:sz w:val="12"/>
          <w:szCs w:val="12"/>
          <w:lang w:val="sk-SK"/>
        </w:rPr>
        <w:t xml:space="preserve">ch </w:t>
      </w:r>
      <w:r w:rsidRPr="00094D42">
        <w:rPr>
          <w:rFonts w:ascii="Verdana" w:hAnsi="Verdana"/>
          <w:sz w:val="12"/>
          <w:szCs w:val="12"/>
          <w:lang w:val="sk-SK"/>
        </w:rPr>
        <w:t>vodič</w:t>
      </w:r>
      <w:r w:rsidR="00BB59AB">
        <w:rPr>
          <w:rFonts w:ascii="Verdana" w:hAnsi="Verdana"/>
          <w:sz w:val="12"/>
          <w:szCs w:val="12"/>
          <w:lang w:val="sk-SK"/>
        </w:rPr>
        <w:t>ov</w:t>
      </w:r>
      <w:r w:rsidRPr="00094D42">
        <w:rPr>
          <w:rFonts w:ascii="Verdana" w:hAnsi="Verdana"/>
          <w:sz w:val="12"/>
          <w:szCs w:val="12"/>
          <w:lang w:val="sk-SK"/>
        </w:rPr>
        <w:t xml:space="preserve"> od </w:t>
      </w:r>
      <w:r w:rsidR="00A7442F" w:rsidRPr="00094D42">
        <w:rPr>
          <w:rFonts w:ascii="Verdana" w:hAnsi="Verdana"/>
          <w:sz w:val="12"/>
          <w:szCs w:val="12"/>
          <w:lang w:val="sk-SK"/>
        </w:rPr>
        <w:t>napáj</w:t>
      </w:r>
      <w:r w:rsidR="00BB59AB">
        <w:rPr>
          <w:rFonts w:ascii="Verdana" w:hAnsi="Verdana"/>
          <w:sz w:val="12"/>
          <w:szCs w:val="12"/>
          <w:lang w:val="sk-SK"/>
        </w:rPr>
        <w:t>a</w:t>
      </w:r>
      <w:r w:rsidR="00A7442F" w:rsidRPr="00094D42">
        <w:rPr>
          <w:rFonts w:ascii="Verdana" w:hAnsi="Verdana"/>
          <w:sz w:val="12"/>
          <w:szCs w:val="12"/>
          <w:lang w:val="sk-SK"/>
        </w:rPr>
        <w:t>n</w:t>
      </w:r>
      <w:r w:rsidR="00BB59AB">
        <w:rPr>
          <w:rFonts w:ascii="Verdana" w:hAnsi="Verdana"/>
          <w:sz w:val="12"/>
          <w:szCs w:val="12"/>
          <w:lang w:val="sk-SK"/>
        </w:rPr>
        <w:t>ia</w:t>
      </w:r>
      <w:r w:rsidR="00A7442F" w:rsidRPr="00094D42">
        <w:rPr>
          <w:rFonts w:ascii="Verdana" w:hAnsi="Verdana"/>
          <w:sz w:val="12"/>
          <w:szCs w:val="12"/>
          <w:lang w:val="sk-SK"/>
        </w:rPr>
        <w:t xml:space="preserve"> či </w:t>
      </w:r>
      <w:r w:rsidRPr="00094D42">
        <w:rPr>
          <w:rFonts w:ascii="Verdana" w:hAnsi="Verdana"/>
          <w:sz w:val="12"/>
          <w:szCs w:val="12"/>
          <w:lang w:val="sk-SK"/>
        </w:rPr>
        <w:t>extern</w:t>
      </w:r>
      <w:r w:rsidR="00BB59AB">
        <w:rPr>
          <w:rFonts w:ascii="Verdana" w:hAnsi="Verdana"/>
          <w:sz w:val="12"/>
          <w:szCs w:val="12"/>
          <w:lang w:val="sk-SK"/>
        </w:rPr>
        <w:t>ý</w:t>
      </w:r>
      <w:r w:rsidRPr="00094D42">
        <w:rPr>
          <w:rFonts w:ascii="Verdana" w:hAnsi="Verdana"/>
          <w:sz w:val="12"/>
          <w:szCs w:val="12"/>
          <w:lang w:val="sk-SK"/>
        </w:rPr>
        <w:t>ch za</w:t>
      </w:r>
      <w:r w:rsidR="00BB59AB">
        <w:rPr>
          <w:rFonts w:ascii="Verdana" w:hAnsi="Verdana"/>
          <w:sz w:val="12"/>
          <w:szCs w:val="12"/>
          <w:lang w:val="sk-SK"/>
        </w:rPr>
        <w:t>riad</w:t>
      </w:r>
      <w:r w:rsidRPr="00094D42">
        <w:rPr>
          <w:rFonts w:ascii="Verdana" w:hAnsi="Verdana"/>
          <w:sz w:val="12"/>
          <w:szCs w:val="12"/>
          <w:lang w:val="sk-SK"/>
        </w:rPr>
        <w:t>ení dot</w:t>
      </w:r>
      <w:r w:rsidR="00BB59AB">
        <w:rPr>
          <w:rFonts w:ascii="Verdana" w:hAnsi="Verdana"/>
          <w:sz w:val="12"/>
          <w:szCs w:val="12"/>
          <w:lang w:val="sk-SK"/>
        </w:rPr>
        <w:t>i</w:t>
      </w:r>
      <w:r w:rsidRPr="00094D42">
        <w:rPr>
          <w:rFonts w:ascii="Verdana" w:hAnsi="Verdana"/>
          <w:sz w:val="12"/>
          <w:szCs w:val="12"/>
          <w:lang w:val="sk-SK"/>
        </w:rPr>
        <w:t>a</w:t>
      </w:r>
      <w:r w:rsidR="00BB59AB">
        <w:rPr>
          <w:rFonts w:ascii="Verdana" w:hAnsi="Verdana"/>
          <w:sz w:val="12"/>
          <w:szCs w:val="12"/>
          <w:lang w:val="sk-SK"/>
        </w:rPr>
        <w:t>h</w:t>
      </w:r>
      <w:r w:rsidRPr="00094D42">
        <w:rPr>
          <w:rFonts w:ascii="Verdana" w:hAnsi="Verdana"/>
          <w:sz w:val="12"/>
          <w:szCs w:val="12"/>
          <w:lang w:val="sk-SK"/>
        </w:rPr>
        <w:t>n</w:t>
      </w:r>
      <w:r w:rsidR="00BB59AB">
        <w:rPr>
          <w:rFonts w:ascii="Verdana" w:hAnsi="Verdana"/>
          <w:sz w:val="12"/>
          <w:szCs w:val="12"/>
          <w:lang w:val="sk-SK"/>
        </w:rPr>
        <w:t>ut</w:t>
      </w:r>
      <w:r w:rsidRPr="00094D42">
        <w:rPr>
          <w:rFonts w:ascii="Verdana" w:hAnsi="Verdana"/>
          <w:sz w:val="12"/>
          <w:szCs w:val="12"/>
          <w:lang w:val="sk-SK"/>
        </w:rPr>
        <w:t>ých k</w:t>
      </w:r>
      <w:r w:rsidR="00E43AA7" w:rsidRPr="00094D42">
        <w:rPr>
          <w:rFonts w:ascii="Verdana" w:hAnsi="Verdana"/>
          <w:sz w:val="12"/>
          <w:szCs w:val="12"/>
          <w:lang w:val="sk-SK"/>
        </w:rPr>
        <w:t> za</w:t>
      </w:r>
      <w:r w:rsidR="00BB59AB">
        <w:rPr>
          <w:rFonts w:ascii="Verdana" w:hAnsi="Verdana"/>
          <w:sz w:val="12"/>
          <w:szCs w:val="12"/>
          <w:lang w:val="sk-SK"/>
        </w:rPr>
        <w:t>riad</w:t>
      </w:r>
      <w:r w:rsidR="00E43AA7" w:rsidRPr="00094D42">
        <w:rPr>
          <w:rFonts w:ascii="Verdana" w:hAnsi="Verdana"/>
          <w:sz w:val="12"/>
          <w:szCs w:val="12"/>
          <w:lang w:val="sk-SK"/>
        </w:rPr>
        <w:t>en</w:t>
      </w:r>
      <w:r w:rsidR="00BB59AB">
        <w:rPr>
          <w:rFonts w:ascii="Verdana" w:hAnsi="Verdana"/>
          <w:sz w:val="12"/>
          <w:szCs w:val="12"/>
          <w:lang w:val="sk-SK"/>
        </w:rPr>
        <w:t>iu</w:t>
      </w:r>
      <w:r w:rsidR="00E43AA7" w:rsidRPr="00094D42">
        <w:rPr>
          <w:rFonts w:ascii="Verdana" w:hAnsi="Verdana"/>
          <w:sz w:val="12"/>
          <w:szCs w:val="12"/>
          <w:lang w:val="sk-SK"/>
        </w:rPr>
        <w:t xml:space="preserve">, </w:t>
      </w:r>
      <w:r w:rsidR="00BB59AB">
        <w:rPr>
          <w:rFonts w:ascii="Verdana" w:hAnsi="Verdana"/>
          <w:sz w:val="12"/>
          <w:szCs w:val="12"/>
          <w:lang w:val="sk-SK"/>
        </w:rPr>
        <w:t>al</w:t>
      </w:r>
      <w:r w:rsidR="00E43AA7" w:rsidRPr="00094D42">
        <w:rPr>
          <w:rFonts w:ascii="Verdana" w:hAnsi="Verdana"/>
          <w:sz w:val="12"/>
          <w:szCs w:val="12"/>
          <w:lang w:val="sk-SK"/>
        </w:rPr>
        <w:t xml:space="preserve">ebo </w:t>
      </w:r>
      <w:r w:rsidR="00BB59AB">
        <w:rPr>
          <w:rFonts w:ascii="Verdana" w:hAnsi="Verdana"/>
          <w:sz w:val="12"/>
          <w:szCs w:val="12"/>
          <w:lang w:val="sk-SK"/>
        </w:rPr>
        <w:t>ria</w:t>
      </w:r>
      <w:r w:rsidR="00E43AA7" w:rsidRPr="00094D42">
        <w:rPr>
          <w:rFonts w:ascii="Verdana" w:hAnsi="Verdana"/>
          <w:sz w:val="12"/>
          <w:szCs w:val="12"/>
          <w:lang w:val="sk-SK"/>
        </w:rPr>
        <w:t>d</w:t>
      </w:r>
      <w:r w:rsidR="00BB59AB">
        <w:rPr>
          <w:rFonts w:ascii="Verdana" w:hAnsi="Verdana"/>
          <w:sz w:val="12"/>
          <w:szCs w:val="12"/>
          <w:lang w:val="sk-SK"/>
        </w:rPr>
        <w:t>ia</w:t>
      </w:r>
      <w:r w:rsidR="00E43AA7" w:rsidRPr="00094D42">
        <w:rPr>
          <w:rFonts w:ascii="Verdana" w:hAnsi="Verdana"/>
          <w:sz w:val="12"/>
          <w:szCs w:val="12"/>
          <w:lang w:val="sk-SK"/>
        </w:rPr>
        <w:t>c</w:t>
      </w:r>
      <w:r w:rsidR="00BB59AB">
        <w:rPr>
          <w:rFonts w:ascii="Verdana" w:hAnsi="Verdana"/>
          <w:sz w:val="12"/>
          <w:szCs w:val="12"/>
          <w:lang w:val="sk-SK"/>
        </w:rPr>
        <w:t>e</w:t>
      </w:r>
      <w:r w:rsidR="00E43AA7" w:rsidRPr="00094D42">
        <w:rPr>
          <w:rFonts w:ascii="Verdana" w:hAnsi="Verdana"/>
          <w:sz w:val="12"/>
          <w:szCs w:val="12"/>
          <w:lang w:val="sk-SK"/>
        </w:rPr>
        <w:t>mu systému za</w:t>
      </w:r>
      <w:r w:rsidR="00BB59AB">
        <w:rPr>
          <w:rFonts w:ascii="Verdana" w:hAnsi="Verdana"/>
          <w:sz w:val="12"/>
          <w:szCs w:val="12"/>
          <w:lang w:val="sk-SK"/>
        </w:rPr>
        <w:t>riad</w:t>
      </w:r>
      <w:r w:rsidR="00E43AA7" w:rsidRPr="00094D42">
        <w:rPr>
          <w:rFonts w:ascii="Verdana" w:hAnsi="Verdana"/>
          <w:sz w:val="12"/>
          <w:szCs w:val="12"/>
          <w:lang w:val="sk-SK"/>
        </w:rPr>
        <w:t>en</w:t>
      </w:r>
      <w:r w:rsidR="00BB59AB">
        <w:rPr>
          <w:rFonts w:ascii="Verdana" w:hAnsi="Verdana"/>
          <w:sz w:val="12"/>
          <w:szCs w:val="12"/>
          <w:lang w:val="sk-SK"/>
        </w:rPr>
        <w:t>ia</w:t>
      </w:r>
      <w:r w:rsidR="00E43AA7" w:rsidRPr="00094D42">
        <w:rPr>
          <w:rFonts w:ascii="Verdana" w:hAnsi="Verdana"/>
          <w:sz w:val="12"/>
          <w:szCs w:val="12"/>
          <w:lang w:val="sk-SK"/>
        </w:rPr>
        <w:t xml:space="preserve"> musí b</w:t>
      </w:r>
      <w:r w:rsidR="00BB59AB">
        <w:rPr>
          <w:rFonts w:ascii="Verdana" w:hAnsi="Verdana"/>
          <w:sz w:val="12"/>
          <w:szCs w:val="12"/>
          <w:lang w:val="sk-SK"/>
        </w:rPr>
        <w:t>yť</w:t>
      </w:r>
      <w:r w:rsidR="00E43AA7" w:rsidRPr="00094D42">
        <w:rPr>
          <w:rFonts w:ascii="Verdana" w:hAnsi="Verdana"/>
          <w:sz w:val="12"/>
          <w:szCs w:val="12"/>
          <w:lang w:val="sk-SK"/>
        </w:rPr>
        <w:t xml:space="preserve"> </w:t>
      </w:r>
      <w:r w:rsidR="00A7442F" w:rsidRPr="00094D42">
        <w:rPr>
          <w:rFonts w:ascii="Verdana" w:hAnsi="Verdana"/>
          <w:sz w:val="12"/>
          <w:szCs w:val="12"/>
          <w:lang w:val="sk-SK"/>
        </w:rPr>
        <w:t>min. 2 metr</w:t>
      </w:r>
      <w:r w:rsidR="00BB59AB">
        <w:rPr>
          <w:rFonts w:ascii="Verdana" w:hAnsi="Verdana"/>
          <w:sz w:val="12"/>
          <w:szCs w:val="12"/>
          <w:lang w:val="sk-SK"/>
        </w:rPr>
        <w:t>e</w:t>
      </w:r>
      <w:r w:rsidR="00A7442F" w:rsidRPr="00094D42">
        <w:rPr>
          <w:rFonts w:ascii="Verdana" w:hAnsi="Verdana"/>
          <w:sz w:val="12"/>
          <w:szCs w:val="12"/>
          <w:lang w:val="sk-SK"/>
        </w:rPr>
        <w:t xml:space="preserve">. </w:t>
      </w:r>
    </w:p>
    <w:p w14:paraId="7F27BB23" w14:textId="7B816943" w:rsidR="00291210" w:rsidRPr="00094D42" w:rsidRDefault="00291210" w:rsidP="00A7442F">
      <w:pPr>
        <w:pStyle w:val="Odsekzoznamu"/>
        <w:numPr>
          <w:ilvl w:val="0"/>
          <w:numId w:val="7"/>
        </w:numPr>
        <w:spacing w:after="0"/>
        <w:jc w:val="both"/>
        <w:rPr>
          <w:rFonts w:ascii="Verdana" w:hAnsi="Verdana"/>
          <w:sz w:val="12"/>
          <w:szCs w:val="12"/>
          <w:lang w:val="sk-SK"/>
        </w:rPr>
      </w:pPr>
      <w:r w:rsidRPr="00094D42">
        <w:rPr>
          <w:rFonts w:ascii="Verdana" w:hAnsi="Verdana"/>
          <w:sz w:val="12"/>
          <w:szCs w:val="12"/>
          <w:lang w:val="sk-SK"/>
        </w:rPr>
        <w:t xml:space="preserve">Konce </w:t>
      </w:r>
      <w:r w:rsidR="00A7442F" w:rsidRPr="00094D42">
        <w:rPr>
          <w:rFonts w:ascii="Verdana" w:hAnsi="Verdana"/>
          <w:sz w:val="12"/>
          <w:szCs w:val="12"/>
          <w:lang w:val="sk-SK"/>
        </w:rPr>
        <w:t>jednotlivých vodič</w:t>
      </w:r>
      <w:r w:rsidR="00BB59AB">
        <w:rPr>
          <w:rFonts w:ascii="Verdana" w:hAnsi="Verdana"/>
          <w:sz w:val="12"/>
          <w:szCs w:val="12"/>
          <w:lang w:val="sk-SK"/>
        </w:rPr>
        <w:t>ov</w:t>
      </w:r>
      <w:r w:rsidRPr="00094D42">
        <w:rPr>
          <w:rFonts w:ascii="Verdana" w:hAnsi="Verdana"/>
          <w:sz w:val="12"/>
          <w:szCs w:val="12"/>
          <w:lang w:val="sk-SK"/>
        </w:rPr>
        <w:t xml:space="preserve"> mus</w:t>
      </w:r>
      <w:r w:rsidR="00BB59AB">
        <w:rPr>
          <w:rFonts w:ascii="Verdana" w:hAnsi="Verdana"/>
          <w:sz w:val="12"/>
          <w:szCs w:val="12"/>
          <w:lang w:val="sk-SK"/>
        </w:rPr>
        <w:t>ia</w:t>
      </w:r>
      <w:r w:rsidRPr="00094D42">
        <w:rPr>
          <w:rFonts w:ascii="Verdana" w:hAnsi="Verdana"/>
          <w:sz w:val="12"/>
          <w:szCs w:val="12"/>
          <w:lang w:val="sk-SK"/>
        </w:rPr>
        <w:t xml:space="preserve"> b</w:t>
      </w:r>
      <w:r w:rsidR="00BB59AB">
        <w:rPr>
          <w:rFonts w:ascii="Verdana" w:hAnsi="Verdana"/>
          <w:sz w:val="12"/>
          <w:szCs w:val="12"/>
          <w:lang w:val="sk-SK"/>
        </w:rPr>
        <w:t>yť</w:t>
      </w:r>
      <w:r w:rsidRPr="00094D42">
        <w:rPr>
          <w:rFonts w:ascii="Verdana" w:hAnsi="Verdana"/>
          <w:sz w:val="12"/>
          <w:szCs w:val="12"/>
          <w:lang w:val="sk-SK"/>
        </w:rPr>
        <w:t xml:space="preserve"> označen</w:t>
      </w:r>
      <w:r w:rsidR="00BB59AB">
        <w:rPr>
          <w:rFonts w:ascii="Verdana" w:hAnsi="Verdana"/>
          <w:sz w:val="12"/>
          <w:szCs w:val="12"/>
          <w:lang w:val="sk-SK"/>
        </w:rPr>
        <w:t>é</w:t>
      </w:r>
      <w:r w:rsidRPr="00094D42">
        <w:rPr>
          <w:rFonts w:ascii="Verdana" w:hAnsi="Verdana"/>
          <w:sz w:val="12"/>
          <w:szCs w:val="12"/>
          <w:lang w:val="sk-SK"/>
        </w:rPr>
        <w:t xml:space="preserve"> názv</w:t>
      </w:r>
      <w:r w:rsidR="00BB59AB">
        <w:rPr>
          <w:rFonts w:ascii="Verdana" w:hAnsi="Verdana"/>
          <w:sz w:val="12"/>
          <w:szCs w:val="12"/>
          <w:lang w:val="sk-SK"/>
        </w:rPr>
        <w:t>o</w:t>
      </w:r>
      <w:r w:rsidRPr="00094D42">
        <w:rPr>
          <w:rFonts w:ascii="Verdana" w:hAnsi="Verdana"/>
          <w:sz w:val="12"/>
          <w:szCs w:val="12"/>
          <w:lang w:val="sk-SK"/>
        </w:rPr>
        <w:t>m za</w:t>
      </w:r>
      <w:r w:rsidR="00BB59AB">
        <w:rPr>
          <w:rFonts w:ascii="Verdana" w:hAnsi="Verdana"/>
          <w:sz w:val="12"/>
          <w:szCs w:val="12"/>
          <w:lang w:val="sk-SK"/>
        </w:rPr>
        <w:t>riad</w:t>
      </w:r>
      <w:r w:rsidRPr="00094D42">
        <w:rPr>
          <w:rFonts w:ascii="Verdana" w:hAnsi="Verdana"/>
          <w:sz w:val="12"/>
          <w:szCs w:val="12"/>
          <w:lang w:val="sk-SK"/>
        </w:rPr>
        <w:t>en</w:t>
      </w:r>
      <w:r w:rsidR="00BB59AB">
        <w:rPr>
          <w:rFonts w:ascii="Verdana" w:hAnsi="Verdana"/>
          <w:sz w:val="12"/>
          <w:szCs w:val="12"/>
          <w:lang w:val="sk-SK"/>
        </w:rPr>
        <w:t>ia</w:t>
      </w:r>
      <w:r w:rsidRPr="00094D42">
        <w:rPr>
          <w:rFonts w:ascii="Verdana" w:hAnsi="Verdana"/>
          <w:sz w:val="12"/>
          <w:szCs w:val="12"/>
          <w:lang w:val="sk-SK"/>
        </w:rPr>
        <w:t>, k</w:t>
      </w:r>
      <w:r w:rsidR="00BB59AB">
        <w:rPr>
          <w:rFonts w:ascii="Verdana" w:hAnsi="Verdana"/>
          <w:sz w:val="12"/>
          <w:szCs w:val="12"/>
          <w:lang w:val="sk-SK"/>
        </w:rPr>
        <w:t>u</w:t>
      </w:r>
      <w:r w:rsidRPr="00094D42">
        <w:rPr>
          <w:rFonts w:ascii="Verdana" w:hAnsi="Verdana"/>
          <w:sz w:val="12"/>
          <w:szCs w:val="12"/>
          <w:lang w:val="sk-SK"/>
        </w:rPr>
        <w:t xml:space="preserve"> kt</w:t>
      </w:r>
      <w:r w:rsidR="00BB59AB">
        <w:rPr>
          <w:rFonts w:ascii="Verdana" w:hAnsi="Verdana"/>
          <w:sz w:val="12"/>
          <w:szCs w:val="12"/>
          <w:lang w:val="sk-SK"/>
        </w:rPr>
        <w:t>o</w:t>
      </w:r>
      <w:r w:rsidRPr="00094D42">
        <w:rPr>
          <w:rFonts w:ascii="Verdana" w:hAnsi="Verdana"/>
          <w:sz w:val="12"/>
          <w:szCs w:val="12"/>
          <w:lang w:val="sk-SK"/>
        </w:rPr>
        <w:t>rému s</w:t>
      </w:r>
      <w:r w:rsidR="00BB59AB">
        <w:rPr>
          <w:rFonts w:ascii="Verdana" w:hAnsi="Verdana"/>
          <w:sz w:val="12"/>
          <w:szCs w:val="12"/>
          <w:lang w:val="sk-SK"/>
        </w:rPr>
        <w:t>a</w:t>
      </w:r>
      <w:r w:rsidRPr="00094D42">
        <w:rPr>
          <w:rFonts w:ascii="Verdana" w:hAnsi="Verdana"/>
          <w:sz w:val="12"/>
          <w:szCs w:val="12"/>
          <w:lang w:val="sk-SK"/>
        </w:rPr>
        <w:t xml:space="preserve"> maj</w:t>
      </w:r>
      <w:r w:rsidR="00BB59AB">
        <w:rPr>
          <w:rFonts w:ascii="Verdana" w:hAnsi="Verdana"/>
          <w:sz w:val="12"/>
          <w:szCs w:val="12"/>
          <w:lang w:val="sk-SK"/>
        </w:rPr>
        <w:t>ú</w:t>
      </w:r>
      <w:r w:rsidRPr="00094D42">
        <w:rPr>
          <w:rFonts w:ascii="Verdana" w:hAnsi="Verdana"/>
          <w:sz w:val="12"/>
          <w:szCs w:val="12"/>
          <w:lang w:val="sk-SK"/>
        </w:rPr>
        <w:t xml:space="preserve"> napoji</w:t>
      </w:r>
      <w:r w:rsidR="00BB59AB">
        <w:rPr>
          <w:rFonts w:ascii="Verdana" w:hAnsi="Verdana"/>
          <w:sz w:val="12"/>
          <w:szCs w:val="12"/>
          <w:lang w:val="sk-SK"/>
        </w:rPr>
        <w:t>ť</w:t>
      </w:r>
      <w:r w:rsidRPr="00094D42">
        <w:rPr>
          <w:rFonts w:ascii="Verdana" w:hAnsi="Verdana"/>
          <w:sz w:val="12"/>
          <w:szCs w:val="12"/>
          <w:lang w:val="sk-SK"/>
        </w:rPr>
        <w:t>.</w:t>
      </w:r>
    </w:p>
    <w:p w14:paraId="32433BDB" w14:textId="017446F6" w:rsidR="00A7442F" w:rsidRPr="00094D42" w:rsidRDefault="00A7442F" w:rsidP="00A7442F">
      <w:pPr>
        <w:pStyle w:val="Odsekzoznamu"/>
        <w:numPr>
          <w:ilvl w:val="0"/>
          <w:numId w:val="7"/>
        </w:numPr>
        <w:spacing w:after="0"/>
        <w:jc w:val="both"/>
        <w:rPr>
          <w:rFonts w:ascii="Verdana" w:hAnsi="Verdana"/>
          <w:sz w:val="12"/>
          <w:szCs w:val="12"/>
          <w:lang w:val="sk-SK"/>
        </w:rPr>
      </w:pPr>
      <w:r w:rsidRPr="00094D42">
        <w:rPr>
          <w:rFonts w:ascii="Verdana" w:hAnsi="Verdana"/>
          <w:sz w:val="12"/>
          <w:szCs w:val="12"/>
          <w:lang w:val="sk-SK"/>
        </w:rPr>
        <w:t>Servis WILOCS ne</w:t>
      </w:r>
      <w:r w:rsidR="00BB59AB">
        <w:rPr>
          <w:rFonts w:ascii="Verdana" w:hAnsi="Verdana"/>
          <w:sz w:val="12"/>
          <w:szCs w:val="12"/>
          <w:lang w:val="sk-SK"/>
        </w:rPr>
        <w:t>z</w:t>
      </w:r>
      <w:r w:rsidRPr="00094D42">
        <w:rPr>
          <w:rFonts w:ascii="Verdana" w:hAnsi="Verdana"/>
          <w:sz w:val="12"/>
          <w:szCs w:val="12"/>
          <w:lang w:val="sk-SK"/>
        </w:rPr>
        <w:t>odpov</w:t>
      </w:r>
      <w:r w:rsidR="00BB59AB">
        <w:rPr>
          <w:rFonts w:ascii="Verdana" w:hAnsi="Verdana"/>
          <w:sz w:val="12"/>
          <w:szCs w:val="12"/>
          <w:lang w:val="sk-SK"/>
        </w:rPr>
        <w:t>e</w:t>
      </w:r>
      <w:r w:rsidRPr="00094D42">
        <w:rPr>
          <w:rFonts w:ascii="Verdana" w:hAnsi="Verdana"/>
          <w:sz w:val="12"/>
          <w:szCs w:val="12"/>
          <w:lang w:val="sk-SK"/>
        </w:rPr>
        <w:t>dá za dimenzi</w:t>
      </w:r>
      <w:r w:rsidR="00BB59AB">
        <w:rPr>
          <w:rFonts w:ascii="Verdana" w:hAnsi="Verdana"/>
          <w:sz w:val="12"/>
          <w:szCs w:val="12"/>
          <w:lang w:val="sk-SK"/>
        </w:rPr>
        <w:t>u</w:t>
      </w:r>
      <w:r w:rsidRPr="00094D42">
        <w:rPr>
          <w:rFonts w:ascii="Verdana" w:hAnsi="Verdana"/>
          <w:sz w:val="12"/>
          <w:szCs w:val="12"/>
          <w:lang w:val="sk-SK"/>
        </w:rPr>
        <w:t xml:space="preserve"> vodič</w:t>
      </w:r>
      <w:r w:rsidR="00BB59AB">
        <w:rPr>
          <w:rFonts w:ascii="Verdana" w:hAnsi="Verdana"/>
          <w:sz w:val="12"/>
          <w:szCs w:val="12"/>
          <w:lang w:val="sk-SK"/>
        </w:rPr>
        <w:t>ov</w:t>
      </w:r>
      <w:r w:rsidRPr="00094D42">
        <w:rPr>
          <w:rFonts w:ascii="Verdana" w:hAnsi="Verdana"/>
          <w:sz w:val="12"/>
          <w:szCs w:val="12"/>
          <w:lang w:val="sk-SK"/>
        </w:rPr>
        <w:t xml:space="preserve"> p</w:t>
      </w:r>
      <w:r w:rsidR="00BB59AB">
        <w:rPr>
          <w:rFonts w:ascii="Verdana" w:hAnsi="Verdana"/>
          <w:sz w:val="12"/>
          <w:szCs w:val="12"/>
          <w:lang w:val="sk-SK"/>
        </w:rPr>
        <w:t>r</w:t>
      </w:r>
      <w:r w:rsidRPr="00094D42">
        <w:rPr>
          <w:rFonts w:ascii="Verdana" w:hAnsi="Verdana"/>
          <w:sz w:val="12"/>
          <w:szCs w:val="12"/>
          <w:lang w:val="sk-SK"/>
        </w:rPr>
        <w:t xml:space="preserve">ipravených stavbou! </w:t>
      </w:r>
    </w:p>
    <w:p w14:paraId="585C20FD" w14:textId="77777777" w:rsidR="00A7442F" w:rsidRPr="00094D42" w:rsidRDefault="00A7442F" w:rsidP="00A7442F">
      <w:pPr>
        <w:pStyle w:val="Odsekzoznamu"/>
        <w:spacing w:after="0"/>
        <w:jc w:val="both"/>
        <w:rPr>
          <w:rFonts w:ascii="Verdana" w:hAnsi="Verdana"/>
          <w:sz w:val="12"/>
          <w:szCs w:val="12"/>
          <w:lang w:val="sk-SK"/>
        </w:rPr>
      </w:pPr>
    </w:p>
    <w:p w14:paraId="616A8158" w14:textId="77777777" w:rsidR="00A7442F" w:rsidRPr="00094D42" w:rsidRDefault="00A7442F" w:rsidP="00A7442F">
      <w:pPr>
        <w:spacing w:after="0"/>
        <w:jc w:val="center"/>
        <w:rPr>
          <w:rFonts w:ascii="Verdana" w:hAnsi="Verdana"/>
          <w:b/>
          <w:bCs/>
          <w:sz w:val="14"/>
          <w:szCs w:val="14"/>
          <w:lang w:val="sk-SK"/>
        </w:rPr>
      </w:pPr>
      <w:r w:rsidRPr="00094D42">
        <w:rPr>
          <w:rFonts w:ascii="Verdana" w:hAnsi="Verdana"/>
          <w:b/>
          <w:bCs/>
          <w:sz w:val="14"/>
          <w:szCs w:val="14"/>
          <w:lang w:val="sk-SK"/>
        </w:rPr>
        <w:t>Čl. 4</w:t>
      </w:r>
    </w:p>
    <w:p w14:paraId="4DF0FB56" w14:textId="33B46E67" w:rsidR="00A7442F" w:rsidRPr="00094D42" w:rsidRDefault="00A7442F" w:rsidP="00A7442F">
      <w:pPr>
        <w:spacing w:after="0"/>
        <w:jc w:val="center"/>
        <w:rPr>
          <w:rFonts w:ascii="Verdana" w:hAnsi="Verdana"/>
          <w:b/>
          <w:bCs/>
          <w:sz w:val="14"/>
          <w:szCs w:val="14"/>
          <w:lang w:val="sk-SK"/>
        </w:rPr>
      </w:pPr>
      <w:r w:rsidRPr="00094D42">
        <w:rPr>
          <w:rFonts w:ascii="Verdana" w:hAnsi="Verdana"/>
          <w:b/>
          <w:bCs/>
          <w:sz w:val="14"/>
          <w:szCs w:val="14"/>
          <w:lang w:val="sk-SK"/>
        </w:rPr>
        <w:t>Záv</w:t>
      </w:r>
      <w:r w:rsidR="00BB59AB">
        <w:rPr>
          <w:rFonts w:ascii="Verdana" w:hAnsi="Verdana"/>
          <w:b/>
          <w:bCs/>
          <w:sz w:val="14"/>
          <w:szCs w:val="14"/>
          <w:lang w:val="sk-SK"/>
        </w:rPr>
        <w:t>e</w:t>
      </w:r>
      <w:r w:rsidRPr="00094D42">
        <w:rPr>
          <w:rFonts w:ascii="Verdana" w:hAnsi="Verdana"/>
          <w:b/>
          <w:bCs/>
          <w:sz w:val="14"/>
          <w:szCs w:val="14"/>
          <w:lang w:val="sk-SK"/>
        </w:rPr>
        <w:t>rečné ustanoven</w:t>
      </w:r>
      <w:r w:rsidR="00BB59AB">
        <w:rPr>
          <w:rFonts w:ascii="Verdana" w:hAnsi="Verdana"/>
          <w:b/>
          <w:bCs/>
          <w:sz w:val="14"/>
          <w:szCs w:val="14"/>
          <w:lang w:val="sk-SK"/>
        </w:rPr>
        <w:t>ia</w:t>
      </w:r>
    </w:p>
    <w:p w14:paraId="30E70170" w14:textId="6D361328" w:rsidR="00291210" w:rsidRPr="00094D42" w:rsidRDefault="00A7442F" w:rsidP="00A7442F">
      <w:pPr>
        <w:spacing w:after="0"/>
        <w:jc w:val="both"/>
        <w:rPr>
          <w:rFonts w:ascii="Verdana" w:hAnsi="Verdana"/>
          <w:sz w:val="12"/>
          <w:szCs w:val="12"/>
          <w:lang w:val="sk-SK"/>
        </w:rPr>
      </w:pPr>
      <w:r w:rsidRPr="00094D42">
        <w:rPr>
          <w:rFonts w:ascii="Verdana" w:hAnsi="Verdana"/>
          <w:sz w:val="12"/>
          <w:szCs w:val="12"/>
          <w:lang w:val="sk-SK"/>
        </w:rPr>
        <w:t xml:space="preserve">Po </w:t>
      </w:r>
      <w:r w:rsidR="00BB59AB">
        <w:rPr>
          <w:rFonts w:ascii="Verdana" w:hAnsi="Verdana"/>
          <w:sz w:val="12"/>
          <w:szCs w:val="12"/>
          <w:lang w:val="sk-SK"/>
        </w:rPr>
        <w:t>ria</w:t>
      </w:r>
      <w:r w:rsidRPr="00094D42">
        <w:rPr>
          <w:rFonts w:ascii="Verdana" w:hAnsi="Verdana"/>
          <w:sz w:val="12"/>
          <w:szCs w:val="12"/>
          <w:lang w:val="sk-SK"/>
        </w:rPr>
        <w:t>dn</w:t>
      </w:r>
      <w:r w:rsidR="00BB59AB">
        <w:rPr>
          <w:rFonts w:ascii="Verdana" w:hAnsi="Verdana"/>
          <w:sz w:val="12"/>
          <w:szCs w:val="12"/>
          <w:lang w:val="sk-SK"/>
        </w:rPr>
        <w:t>o</w:t>
      </w:r>
      <w:r w:rsidRPr="00094D42">
        <w:rPr>
          <w:rFonts w:ascii="Verdana" w:hAnsi="Verdana"/>
          <w:sz w:val="12"/>
          <w:szCs w:val="12"/>
          <w:lang w:val="sk-SK"/>
        </w:rPr>
        <w:t xml:space="preserve">m </w:t>
      </w:r>
      <w:r w:rsidR="00BB59AB">
        <w:rPr>
          <w:rFonts w:ascii="Verdana" w:hAnsi="Verdana"/>
          <w:sz w:val="12"/>
          <w:szCs w:val="12"/>
          <w:lang w:val="sk-SK"/>
        </w:rPr>
        <w:t>sp</w:t>
      </w:r>
      <w:r w:rsidRPr="00094D42">
        <w:rPr>
          <w:rFonts w:ascii="Verdana" w:hAnsi="Verdana"/>
          <w:sz w:val="12"/>
          <w:szCs w:val="12"/>
          <w:lang w:val="sk-SK"/>
        </w:rPr>
        <w:t>r</w:t>
      </w:r>
      <w:r w:rsidR="00BB59AB">
        <w:rPr>
          <w:rFonts w:ascii="Verdana" w:hAnsi="Verdana"/>
          <w:sz w:val="12"/>
          <w:szCs w:val="12"/>
          <w:lang w:val="sk-SK"/>
        </w:rPr>
        <w:t>e</w:t>
      </w:r>
      <w:r w:rsidRPr="00094D42">
        <w:rPr>
          <w:rFonts w:ascii="Verdana" w:hAnsi="Verdana"/>
          <w:sz w:val="12"/>
          <w:szCs w:val="12"/>
          <w:lang w:val="sk-SK"/>
        </w:rPr>
        <w:t>v</w:t>
      </w:r>
      <w:r w:rsidR="00BB59AB">
        <w:rPr>
          <w:rFonts w:ascii="Verdana" w:hAnsi="Verdana"/>
          <w:sz w:val="12"/>
          <w:szCs w:val="12"/>
          <w:lang w:val="sk-SK"/>
        </w:rPr>
        <w:t>ád</w:t>
      </w:r>
      <w:r w:rsidRPr="00094D42">
        <w:rPr>
          <w:rFonts w:ascii="Verdana" w:hAnsi="Verdana"/>
          <w:sz w:val="12"/>
          <w:szCs w:val="12"/>
          <w:lang w:val="sk-SK"/>
        </w:rPr>
        <w:t>z</w:t>
      </w:r>
      <w:r w:rsidR="00BB59AB">
        <w:rPr>
          <w:rFonts w:ascii="Verdana" w:hAnsi="Verdana"/>
          <w:sz w:val="12"/>
          <w:szCs w:val="12"/>
          <w:lang w:val="sk-SK"/>
        </w:rPr>
        <w:t>kova</w:t>
      </w:r>
      <w:r w:rsidRPr="00094D42">
        <w:rPr>
          <w:rFonts w:ascii="Verdana" w:hAnsi="Verdana"/>
          <w:sz w:val="12"/>
          <w:szCs w:val="12"/>
          <w:lang w:val="sk-SK"/>
        </w:rPr>
        <w:t>ní m</w:t>
      </w:r>
      <w:r w:rsidR="00291210" w:rsidRPr="00094D42">
        <w:rPr>
          <w:rFonts w:ascii="Verdana" w:hAnsi="Verdana"/>
          <w:sz w:val="12"/>
          <w:szCs w:val="12"/>
          <w:lang w:val="sk-SK"/>
        </w:rPr>
        <w:t>usí b</w:t>
      </w:r>
      <w:r w:rsidR="00BB59AB">
        <w:rPr>
          <w:rFonts w:ascii="Verdana" w:hAnsi="Verdana"/>
          <w:sz w:val="12"/>
          <w:szCs w:val="12"/>
          <w:lang w:val="sk-SK"/>
        </w:rPr>
        <w:t>yť</w:t>
      </w:r>
      <w:r w:rsidR="00291210" w:rsidRPr="00094D42">
        <w:rPr>
          <w:rFonts w:ascii="Verdana" w:hAnsi="Verdana"/>
          <w:sz w:val="12"/>
          <w:szCs w:val="12"/>
          <w:lang w:val="sk-SK"/>
        </w:rPr>
        <w:t xml:space="preserve"> zai</w:t>
      </w:r>
      <w:r w:rsidR="00BB59AB">
        <w:rPr>
          <w:rFonts w:ascii="Verdana" w:hAnsi="Verdana"/>
          <w:sz w:val="12"/>
          <w:szCs w:val="12"/>
          <w:lang w:val="sk-SK"/>
        </w:rPr>
        <w:t>s</w:t>
      </w:r>
      <w:r w:rsidR="00291210" w:rsidRPr="00094D42">
        <w:rPr>
          <w:rFonts w:ascii="Verdana" w:hAnsi="Verdana"/>
          <w:sz w:val="12"/>
          <w:szCs w:val="12"/>
          <w:lang w:val="sk-SK"/>
        </w:rPr>
        <w:t>t</w:t>
      </w:r>
      <w:r w:rsidR="00BB59AB">
        <w:rPr>
          <w:rFonts w:ascii="Verdana" w:hAnsi="Verdana"/>
          <w:sz w:val="12"/>
          <w:szCs w:val="12"/>
          <w:lang w:val="sk-SK"/>
        </w:rPr>
        <w:t>e</w:t>
      </w:r>
      <w:r w:rsidR="00291210" w:rsidRPr="00094D42">
        <w:rPr>
          <w:rFonts w:ascii="Verdana" w:hAnsi="Verdana"/>
          <w:sz w:val="12"/>
          <w:szCs w:val="12"/>
          <w:lang w:val="sk-SK"/>
        </w:rPr>
        <w:t>n</w:t>
      </w:r>
      <w:r w:rsidR="00BB59AB">
        <w:rPr>
          <w:rFonts w:ascii="Verdana" w:hAnsi="Verdana"/>
          <w:sz w:val="12"/>
          <w:szCs w:val="12"/>
          <w:lang w:val="sk-SK"/>
        </w:rPr>
        <w:t>á</w:t>
      </w:r>
      <w:r w:rsidR="00291210" w:rsidRPr="00094D42">
        <w:rPr>
          <w:rFonts w:ascii="Verdana" w:hAnsi="Verdana"/>
          <w:sz w:val="12"/>
          <w:szCs w:val="12"/>
          <w:lang w:val="sk-SK"/>
        </w:rPr>
        <w:t xml:space="preserve"> p</w:t>
      </w:r>
      <w:r w:rsidR="00BB59AB">
        <w:rPr>
          <w:rFonts w:ascii="Verdana" w:hAnsi="Verdana"/>
          <w:sz w:val="12"/>
          <w:szCs w:val="12"/>
          <w:lang w:val="sk-SK"/>
        </w:rPr>
        <w:t>r</w:t>
      </w:r>
      <w:r w:rsidR="00291210" w:rsidRPr="00094D42">
        <w:rPr>
          <w:rFonts w:ascii="Verdana" w:hAnsi="Verdana"/>
          <w:sz w:val="12"/>
          <w:szCs w:val="12"/>
          <w:lang w:val="sk-SK"/>
        </w:rPr>
        <w:t>ítomnos</w:t>
      </w:r>
      <w:r w:rsidR="00BB59AB">
        <w:rPr>
          <w:rFonts w:ascii="Verdana" w:hAnsi="Verdana"/>
          <w:sz w:val="12"/>
          <w:szCs w:val="12"/>
          <w:lang w:val="sk-SK"/>
        </w:rPr>
        <w:t>ť</w:t>
      </w:r>
      <w:r w:rsidR="00291210" w:rsidRPr="00094D42">
        <w:rPr>
          <w:rFonts w:ascii="Verdana" w:hAnsi="Verdana"/>
          <w:sz w:val="12"/>
          <w:szCs w:val="12"/>
          <w:lang w:val="sk-SK"/>
        </w:rPr>
        <w:t xml:space="preserve"> obsluhy pr</w:t>
      </w:r>
      <w:r w:rsidR="00BB59AB">
        <w:rPr>
          <w:rFonts w:ascii="Verdana" w:hAnsi="Verdana"/>
          <w:sz w:val="12"/>
          <w:szCs w:val="12"/>
          <w:lang w:val="sk-SK"/>
        </w:rPr>
        <w:t>e</w:t>
      </w:r>
      <w:r w:rsidR="00291210" w:rsidRPr="00094D42">
        <w:rPr>
          <w:rFonts w:ascii="Verdana" w:hAnsi="Verdana"/>
          <w:sz w:val="12"/>
          <w:szCs w:val="12"/>
          <w:lang w:val="sk-SK"/>
        </w:rPr>
        <w:t xml:space="preserve"> </w:t>
      </w:r>
      <w:r w:rsidRPr="00094D42">
        <w:rPr>
          <w:rFonts w:ascii="Verdana" w:hAnsi="Verdana"/>
          <w:sz w:val="12"/>
          <w:szCs w:val="12"/>
          <w:lang w:val="sk-SK"/>
        </w:rPr>
        <w:t xml:space="preserve">následné </w:t>
      </w:r>
      <w:r w:rsidR="00291210" w:rsidRPr="00094D42">
        <w:rPr>
          <w:rFonts w:ascii="Verdana" w:hAnsi="Verdana"/>
          <w:sz w:val="12"/>
          <w:szCs w:val="12"/>
          <w:lang w:val="sk-SK"/>
        </w:rPr>
        <w:t>zaškolen</w:t>
      </w:r>
      <w:r w:rsidR="00BB59AB">
        <w:rPr>
          <w:rFonts w:ascii="Verdana" w:hAnsi="Verdana"/>
          <w:sz w:val="12"/>
          <w:szCs w:val="12"/>
          <w:lang w:val="sk-SK"/>
        </w:rPr>
        <w:t>ie</w:t>
      </w:r>
      <w:r w:rsidR="00291210" w:rsidRPr="00094D42">
        <w:rPr>
          <w:rFonts w:ascii="Verdana" w:hAnsi="Verdana"/>
          <w:sz w:val="12"/>
          <w:szCs w:val="12"/>
          <w:lang w:val="sk-SK"/>
        </w:rPr>
        <w:t xml:space="preserve"> použív</w:t>
      </w:r>
      <w:r w:rsidR="00BB59AB">
        <w:rPr>
          <w:rFonts w:ascii="Verdana" w:hAnsi="Verdana"/>
          <w:sz w:val="12"/>
          <w:szCs w:val="12"/>
          <w:lang w:val="sk-SK"/>
        </w:rPr>
        <w:t>a</w:t>
      </w:r>
      <w:r w:rsidR="00291210" w:rsidRPr="00094D42">
        <w:rPr>
          <w:rFonts w:ascii="Verdana" w:hAnsi="Verdana"/>
          <w:sz w:val="12"/>
          <w:szCs w:val="12"/>
          <w:lang w:val="sk-SK"/>
        </w:rPr>
        <w:t>n</w:t>
      </w:r>
      <w:r w:rsidR="00BB59AB">
        <w:rPr>
          <w:rFonts w:ascii="Verdana" w:hAnsi="Verdana"/>
          <w:sz w:val="12"/>
          <w:szCs w:val="12"/>
          <w:lang w:val="sk-SK"/>
        </w:rPr>
        <w:t>ia</w:t>
      </w:r>
      <w:r w:rsidR="00291210" w:rsidRPr="00094D42">
        <w:rPr>
          <w:rFonts w:ascii="Verdana" w:hAnsi="Verdana"/>
          <w:sz w:val="12"/>
          <w:szCs w:val="12"/>
          <w:lang w:val="sk-SK"/>
        </w:rPr>
        <w:t xml:space="preserve"> a údržby a kompetentn</w:t>
      </w:r>
      <w:r w:rsidR="00BB59AB">
        <w:rPr>
          <w:rFonts w:ascii="Verdana" w:hAnsi="Verdana"/>
          <w:sz w:val="12"/>
          <w:szCs w:val="12"/>
          <w:lang w:val="sk-SK"/>
        </w:rPr>
        <w:t>é</w:t>
      </w:r>
      <w:r w:rsidR="00291210" w:rsidRPr="00094D42">
        <w:rPr>
          <w:rFonts w:ascii="Verdana" w:hAnsi="Verdana"/>
          <w:sz w:val="12"/>
          <w:szCs w:val="12"/>
          <w:lang w:val="sk-SK"/>
        </w:rPr>
        <w:t>ho pracovníka objedn</w:t>
      </w:r>
      <w:r w:rsidR="00BB59AB">
        <w:rPr>
          <w:rFonts w:ascii="Verdana" w:hAnsi="Verdana"/>
          <w:sz w:val="12"/>
          <w:szCs w:val="12"/>
          <w:lang w:val="sk-SK"/>
        </w:rPr>
        <w:t>áva</w:t>
      </w:r>
      <w:r w:rsidR="00291210" w:rsidRPr="00094D42">
        <w:rPr>
          <w:rFonts w:ascii="Verdana" w:hAnsi="Verdana"/>
          <w:sz w:val="12"/>
          <w:szCs w:val="12"/>
          <w:lang w:val="sk-SK"/>
        </w:rPr>
        <w:t>te</w:t>
      </w:r>
      <w:r w:rsidR="00BB59AB">
        <w:rPr>
          <w:rFonts w:ascii="Verdana" w:hAnsi="Verdana"/>
          <w:sz w:val="12"/>
          <w:szCs w:val="12"/>
          <w:lang w:val="sk-SK"/>
        </w:rPr>
        <w:t>ľa</w:t>
      </w:r>
      <w:r w:rsidRPr="00094D42">
        <w:rPr>
          <w:rFonts w:ascii="Verdana" w:hAnsi="Verdana"/>
          <w:sz w:val="12"/>
          <w:szCs w:val="12"/>
          <w:lang w:val="sk-SK"/>
        </w:rPr>
        <w:t xml:space="preserve"> </w:t>
      </w:r>
      <w:r w:rsidR="00BB59AB">
        <w:rPr>
          <w:rFonts w:ascii="Verdana" w:hAnsi="Verdana"/>
          <w:sz w:val="12"/>
          <w:szCs w:val="12"/>
          <w:lang w:val="sk-SK"/>
        </w:rPr>
        <w:t>na</w:t>
      </w:r>
      <w:r w:rsidR="00291210" w:rsidRPr="00094D42">
        <w:rPr>
          <w:rFonts w:ascii="Verdana" w:hAnsi="Verdana"/>
          <w:sz w:val="12"/>
          <w:szCs w:val="12"/>
          <w:lang w:val="sk-SK"/>
        </w:rPr>
        <w:t xml:space="preserve"> podpis dokument</w:t>
      </w:r>
      <w:r w:rsidR="00BB59AB">
        <w:rPr>
          <w:rFonts w:ascii="Verdana" w:hAnsi="Verdana"/>
          <w:sz w:val="12"/>
          <w:szCs w:val="12"/>
          <w:lang w:val="sk-SK"/>
        </w:rPr>
        <w:t>ov</w:t>
      </w:r>
      <w:r w:rsidR="00291210" w:rsidRPr="00094D42">
        <w:rPr>
          <w:rFonts w:ascii="Verdana" w:hAnsi="Verdana"/>
          <w:sz w:val="12"/>
          <w:szCs w:val="12"/>
          <w:lang w:val="sk-SK"/>
        </w:rPr>
        <w:t xml:space="preserve"> s</w:t>
      </w:r>
      <w:r w:rsidR="00BB59AB">
        <w:rPr>
          <w:rFonts w:ascii="Verdana" w:hAnsi="Verdana"/>
          <w:sz w:val="12"/>
          <w:szCs w:val="12"/>
          <w:lang w:val="sk-SK"/>
        </w:rPr>
        <w:t>ú</w:t>
      </w:r>
      <w:r w:rsidR="00291210" w:rsidRPr="00094D42">
        <w:rPr>
          <w:rFonts w:ascii="Verdana" w:hAnsi="Verdana"/>
          <w:sz w:val="12"/>
          <w:szCs w:val="12"/>
          <w:lang w:val="sk-SK"/>
        </w:rPr>
        <w:t>vis</w:t>
      </w:r>
      <w:r w:rsidR="00BB59AB">
        <w:rPr>
          <w:rFonts w:ascii="Verdana" w:hAnsi="Verdana"/>
          <w:sz w:val="12"/>
          <w:szCs w:val="12"/>
          <w:lang w:val="sk-SK"/>
        </w:rPr>
        <w:t>ia</w:t>
      </w:r>
      <w:r w:rsidR="00291210" w:rsidRPr="00094D42">
        <w:rPr>
          <w:rFonts w:ascii="Verdana" w:hAnsi="Verdana"/>
          <w:sz w:val="12"/>
          <w:szCs w:val="12"/>
          <w:lang w:val="sk-SK"/>
        </w:rPr>
        <w:t>c</w:t>
      </w:r>
      <w:r w:rsidR="00BB59AB">
        <w:rPr>
          <w:rFonts w:ascii="Verdana" w:hAnsi="Verdana"/>
          <w:sz w:val="12"/>
          <w:szCs w:val="12"/>
          <w:lang w:val="sk-SK"/>
        </w:rPr>
        <w:t>i</w:t>
      </w:r>
      <w:r w:rsidR="00291210" w:rsidRPr="00094D42">
        <w:rPr>
          <w:rFonts w:ascii="Verdana" w:hAnsi="Verdana"/>
          <w:sz w:val="12"/>
          <w:szCs w:val="12"/>
          <w:lang w:val="sk-SK"/>
        </w:rPr>
        <w:t>ch s uvedením do pr</w:t>
      </w:r>
      <w:r w:rsidR="00BB59AB">
        <w:rPr>
          <w:rFonts w:ascii="Verdana" w:hAnsi="Verdana"/>
          <w:sz w:val="12"/>
          <w:szCs w:val="12"/>
          <w:lang w:val="sk-SK"/>
        </w:rPr>
        <w:t>e</w:t>
      </w:r>
      <w:r w:rsidR="00291210" w:rsidRPr="00094D42">
        <w:rPr>
          <w:rFonts w:ascii="Verdana" w:hAnsi="Verdana"/>
          <w:sz w:val="12"/>
          <w:szCs w:val="12"/>
          <w:lang w:val="sk-SK"/>
        </w:rPr>
        <w:t>v</w:t>
      </w:r>
      <w:r w:rsidR="00BB59AB">
        <w:rPr>
          <w:rFonts w:ascii="Verdana" w:hAnsi="Verdana"/>
          <w:sz w:val="12"/>
          <w:szCs w:val="12"/>
          <w:lang w:val="sk-SK"/>
        </w:rPr>
        <w:t>ád</w:t>
      </w:r>
      <w:r w:rsidR="00291210" w:rsidRPr="00094D42">
        <w:rPr>
          <w:rFonts w:ascii="Verdana" w:hAnsi="Verdana"/>
          <w:sz w:val="12"/>
          <w:szCs w:val="12"/>
          <w:lang w:val="sk-SK"/>
        </w:rPr>
        <w:t>z</w:t>
      </w:r>
      <w:r w:rsidR="00BB59AB">
        <w:rPr>
          <w:rFonts w:ascii="Verdana" w:hAnsi="Verdana"/>
          <w:sz w:val="12"/>
          <w:szCs w:val="12"/>
          <w:lang w:val="sk-SK"/>
        </w:rPr>
        <w:t>ky</w:t>
      </w:r>
      <w:r w:rsidR="00291210" w:rsidRPr="00094D42">
        <w:rPr>
          <w:rFonts w:ascii="Verdana" w:hAnsi="Verdana"/>
          <w:sz w:val="12"/>
          <w:szCs w:val="12"/>
          <w:lang w:val="sk-SK"/>
        </w:rPr>
        <w:t>.</w:t>
      </w:r>
    </w:p>
    <w:p w14:paraId="087E4D34" w14:textId="70A06FE6" w:rsidR="005909C2" w:rsidRPr="00094D42" w:rsidRDefault="00291210" w:rsidP="0056182F">
      <w:pPr>
        <w:spacing w:after="0"/>
        <w:jc w:val="both"/>
        <w:rPr>
          <w:rFonts w:ascii="Verdana" w:hAnsi="Verdana"/>
          <w:sz w:val="12"/>
          <w:szCs w:val="12"/>
          <w:lang w:val="sk-SK"/>
        </w:rPr>
      </w:pPr>
      <w:r w:rsidRPr="00094D42">
        <w:rPr>
          <w:rFonts w:ascii="Verdana" w:hAnsi="Verdana"/>
          <w:sz w:val="12"/>
          <w:szCs w:val="12"/>
          <w:lang w:val="sk-SK"/>
        </w:rPr>
        <w:t>Kompetentn</w:t>
      </w:r>
      <w:r w:rsidR="00BB59AB">
        <w:rPr>
          <w:rFonts w:ascii="Verdana" w:hAnsi="Verdana"/>
          <w:sz w:val="12"/>
          <w:szCs w:val="12"/>
          <w:lang w:val="sk-SK"/>
        </w:rPr>
        <w:t>á</w:t>
      </w:r>
      <w:r w:rsidRPr="00094D42">
        <w:rPr>
          <w:rFonts w:ascii="Verdana" w:hAnsi="Verdana"/>
          <w:sz w:val="12"/>
          <w:szCs w:val="12"/>
          <w:lang w:val="sk-SK"/>
        </w:rPr>
        <w:t xml:space="preserve"> osoba objedn</w:t>
      </w:r>
      <w:r w:rsidR="00BB59AB">
        <w:rPr>
          <w:rFonts w:ascii="Verdana" w:hAnsi="Verdana"/>
          <w:sz w:val="12"/>
          <w:szCs w:val="12"/>
          <w:lang w:val="sk-SK"/>
        </w:rPr>
        <w:t>ávateľa</w:t>
      </w:r>
      <w:r w:rsidRPr="00094D42">
        <w:rPr>
          <w:rFonts w:ascii="Verdana" w:hAnsi="Verdana"/>
          <w:sz w:val="12"/>
          <w:szCs w:val="12"/>
          <w:lang w:val="sk-SK"/>
        </w:rPr>
        <w:t xml:space="preserve"> potvrdí p</w:t>
      </w:r>
      <w:r w:rsidR="00BB59AB">
        <w:rPr>
          <w:rFonts w:ascii="Verdana" w:hAnsi="Verdana"/>
          <w:sz w:val="12"/>
          <w:szCs w:val="12"/>
          <w:lang w:val="sk-SK"/>
        </w:rPr>
        <w:t>r</w:t>
      </w:r>
      <w:r w:rsidRPr="00094D42">
        <w:rPr>
          <w:rFonts w:ascii="Verdana" w:hAnsi="Verdana"/>
          <w:sz w:val="12"/>
          <w:szCs w:val="12"/>
          <w:lang w:val="sk-SK"/>
        </w:rPr>
        <w:t xml:space="preserve">ípadný </w:t>
      </w:r>
      <w:r w:rsidR="00BB59AB">
        <w:rPr>
          <w:rFonts w:ascii="Verdana" w:hAnsi="Verdana"/>
          <w:sz w:val="12"/>
          <w:szCs w:val="12"/>
          <w:lang w:val="sk-SK"/>
        </w:rPr>
        <w:t>zo</w:t>
      </w:r>
      <w:r w:rsidRPr="00094D42">
        <w:rPr>
          <w:rFonts w:ascii="Verdana" w:hAnsi="Verdana"/>
          <w:sz w:val="12"/>
          <w:szCs w:val="12"/>
          <w:lang w:val="sk-SK"/>
        </w:rPr>
        <w:t>znam v</w:t>
      </w:r>
      <w:r w:rsidR="00BB59AB">
        <w:rPr>
          <w:rFonts w:ascii="Verdana" w:hAnsi="Verdana"/>
          <w:sz w:val="12"/>
          <w:szCs w:val="12"/>
          <w:lang w:val="sk-SK"/>
        </w:rPr>
        <w:t>ia</w:t>
      </w:r>
      <w:r w:rsidRPr="00094D42">
        <w:rPr>
          <w:rFonts w:ascii="Verdana" w:hAnsi="Verdana"/>
          <w:sz w:val="12"/>
          <w:szCs w:val="12"/>
          <w:lang w:val="sk-SK"/>
        </w:rPr>
        <w:t>cpr</w:t>
      </w:r>
      <w:r w:rsidR="00BB59AB">
        <w:rPr>
          <w:rFonts w:ascii="Verdana" w:hAnsi="Verdana"/>
          <w:sz w:val="12"/>
          <w:szCs w:val="12"/>
          <w:lang w:val="sk-SK"/>
        </w:rPr>
        <w:t>á</w:t>
      </w:r>
      <w:r w:rsidRPr="00094D42">
        <w:rPr>
          <w:rFonts w:ascii="Verdana" w:hAnsi="Verdana"/>
          <w:sz w:val="12"/>
          <w:szCs w:val="12"/>
          <w:lang w:val="sk-SK"/>
        </w:rPr>
        <w:t>c (osa</w:t>
      </w:r>
      <w:r w:rsidR="00BB59AB">
        <w:rPr>
          <w:rFonts w:ascii="Verdana" w:hAnsi="Verdana"/>
          <w:sz w:val="12"/>
          <w:szCs w:val="12"/>
          <w:lang w:val="sk-SK"/>
        </w:rPr>
        <w:t>d</w:t>
      </w:r>
      <w:r w:rsidRPr="00094D42">
        <w:rPr>
          <w:rFonts w:ascii="Verdana" w:hAnsi="Verdana"/>
          <w:sz w:val="12"/>
          <w:szCs w:val="12"/>
          <w:lang w:val="sk-SK"/>
        </w:rPr>
        <w:t>en</w:t>
      </w:r>
      <w:r w:rsidR="00BB59AB">
        <w:rPr>
          <w:rFonts w:ascii="Verdana" w:hAnsi="Verdana"/>
          <w:sz w:val="12"/>
          <w:szCs w:val="12"/>
          <w:lang w:val="sk-SK"/>
        </w:rPr>
        <w:t>ie</w:t>
      </w:r>
      <w:r w:rsidRPr="00094D42">
        <w:rPr>
          <w:rFonts w:ascii="Verdana" w:hAnsi="Verdana"/>
          <w:sz w:val="12"/>
          <w:szCs w:val="12"/>
          <w:lang w:val="sk-SK"/>
        </w:rPr>
        <w:t xml:space="preserve"> elektrických vodič</w:t>
      </w:r>
      <w:r w:rsidR="00BB59AB">
        <w:rPr>
          <w:rFonts w:ascii="Verdana" w:hAnsi="Verdana"/>
          <w:sz w:val="12"/>
          <w:szCs w:val="12"/>
          <w:lang w:val="sk-SK"/>
        </w:rPr>
        <w:t>ov</w:t>
      </w:r>
      <w:r w:rsidRPr="00094D42">
        <w:rPr>
          <w:rFonts w:ascii="Verdana" w:hAnsi="Verdana"/>
          <w:sz w:val="12"/>
          <w:szCs w:val="12"/>
          <w:lang w:val="sk-SK"/>
        </w:rPr>
        <w:t xml:space="preserve"> na</w:t>
      </w:r>
      <w:r w:rsidR="007431A0" w:rsidRPr="00094D42">
        <w:rPr>
          <w:rFonts w:ascii="Verdana" w:hAnsi="Verdana"/>
          <w:sz w:val="12"/>
          <w:szCs w:val="12"/>
          <w:lang w:val="sk-SK"/>
        </w:rPr>
        <w:t>d</w:t>
      </w:r>
      <w:r w:rsidRPr="00094D42">
        <w:rPr>
          <w:rFonts w:ascii="Verdana" w:hAnsi="Verdana"/>
          <w:sz w:val="12"/>
          <w:szCs w:val="12"/>
          <w:lang w:val="sk-SK"/>
        </w:rPr>
        <w:t xml:space="preserve"> rámec podm</w:t>
      </w:r>
      <w:r w:rsidR="00BB59AB">
        <w:rPr>
          <w:rFonts w:ascii="Verdana" w:hAnsi="Verdana"/>
          <w:sz w:val="12"/>
          <w:szCs w:val="12"/>
          <w:lang w:val="sk-SK"/>
        </w:rPr>
        <w:t>ie</w:t>
      </w:r>
      <w:r w:rsidRPr="00094D42">
        <w:rPr>
          <w:rFonts w:ascii="Verdana" w:hAnsi="Verdana"/>
          <w:sz w:val="12"/>
          <w:szCs w:val="12"/>
          <w:lang w:val="sk-SK"/>
        </w:rPr>
        <w:t>n</w:t>
      </w:r>
      <w:r w:rsidR="00BB59AB">
        <w:rPr>
          <w:rFonts w:ascii="Verdana" w:hAnsi="Verdana"/>
          <w:sz w:val="12"/>
          <w:szCs w:val="12"/>
          <w:lang w:val="sk-SK"/>
        </w:rPr>
        <w:t>o</w:t>
      </w:r>
      <w:r w:rsidRPr="00094D42">
        <w:rPr>
          <w:rFonts w:ascii="Verdana" w:hAnsi="Verdana"/>
          <w:sz w:val="12"/>
          <w:szCs w:val="12"/>
          <w:lang w:val="sk-SK"/>
        </w:rPr>
        <w:t>k pr</w:t>
      </w:r>
      <w:r w:rsidR="00BB59AB">
        <w:rPr>
          <w:rFonts w:ascii="Verdana" w:hAnsi="Verdana"/>
          <w:sz w:val="12"/>
          <w:szCs w:val="12"/>
          <w:lang w:val="sk-SK"/>
        </w:rPr>
        <w:t>e</w:t>
      </w:r>
      <w:r w:rsidR="00A7442F" w:rsidRPr="00094D42">
        <w:rPr>
          <w:rFonts w:ascii="Verdana" w:hAnsi="Verdana"/>
          <w:sz w:val="12"/>
          <w:szCs w:val="12"/>
          <w:lang w:val="sk-SK"/>
        </w:rPr>
        <w:t xml:space="preserve"> </w:t>
      </w:r>
      <w:r w:rsidR="00BB59AB">
        <w:rPr>
          <w:rFonts w:ascii="Verdana" w:hAnsi="Verdana"/>
          <w:sz w:val="12"/>
          <w:szCs w:val="12"/>
          <w:lang w:val="sk-SK"/>
        </w:rPr>
        <w:t>s</w:t>
      </w:r>
      <w:r w:rsidRPr="00094D42">
        <w:rPr>
          <w:rFonts w:ascii="Verdana" w:hAnsi="Verdana"/>
          <w:sz w:val="12"/>
          <w:szCs w:val="12"/>
          <w:lang w:val="sk-SK"/>
        </w:rPr>
        <w:t>pr</w:t>
      </w:r>
      <w:r w:rsidR="00BB59AB">
        <w:rPr>
          <w:rFonts w:ascii="Verdana" w:hAnsi="Verdana"/>
          <w:sz w:val="12"/>
          <w:szCs w:val="12"/>
          <w:lang w:val="sk-SK"/>
        </w:rPr>
        <w:t>e</w:t>
      </w:r>
      <w:r w:rsidRPr="00094D42">
        <w:rPr>
          <w:rFonts w:ascii="Verdana" w:hAnsi="Verdana"/>
          <w:sz w:val="12"/>
          <w:szCs w:val="12"/>
          <w:lang w:val="sk-SK"/>
        </w:rPr>
        <w:t>v</w:t>
      </w:r>
      <w:r w:rsidR="00BB59AB">
        <w:rPr>
          <w:rFonts w:ascii="Verdana" w:hAnsi="Verdana"/>
          <w:sz w:val="12"/>
          <w:szCs w:val="12"/>
          <w:lang w:val="sk-SK"/>
        </w:rPr>
        <w:t>ád</w:t>
      </w:r>
      <w:r w:rsidRPr="00094D42">
        <w:rPr>
          <w:rFonts w:ascii="Verdana" w:hAnsi="Verdana"/>
          <w:sz w:val="12"/>
          <w:szCs w:val="12"/>
          <w:lang w:val="sk-SK"/>
        </w:rPr>
        <w:t>z</w:t>
      </w:r>
      <w:r w:rsidR="00BB59AB">
        <w:rPr>
          <w:rFonts w:ascii="Verdana" w:hAnsi="Verdana"/>
          <w:sz w:val="12"/>
          <w:szCs w:val="12"/>
          <w:lang w:val="sk-SK"/>
        </w:rPr>
        <w:t>kovanie</w:t>
      </w:r>
      <w:r w:rsidRPr="00094D42">
        <w:rPr>
          <w:rFonts w:ascii="Verdana" w:hAnsi="Verdana"/>
          <w:sz w:val="12"/>
          <w:szCs w:val="12"/>
          <w:lang w:val="sk-SK"/>
        </w:rPr>
        <w:t xml:space="preserve"> atp.). </w:t>
      </w:r>
      <w:r w:rsidR="00BB59AB">
        <w:rPr>
          <w:rFonts w:ascii="Verdana" w:hAnsi="Verdana"/>
          <w:sz w:val="12"/>
          <w:szCs w:val="12"/>
          <w:lang w:val="sk-SK"/>
        </w:rPr>
        <w:t>Zo</w:t>
      </w:r>
      <w:r w:rsidRPr="00094D42">
        <w:rPr>
          <w:rFonts w:ascii="Verdana" w:hAnsi="Verdana"/>
          <w:sz w:val="12"/>
          <w:szCs w:val="12"/>
          <w:lang w:val="sk-SK"/>
        </w:rPr>
        <w:t>znam bude uved</w:t>
      </w:r>
      <w:r w:rsidR="00BB59AB">
        <w:rPr>
          <w:rFonts w:ascii="Verdana" w:hAnsi="Verdana"/>
          <w:sz w:val="12"/>
          <w:szCs w:val="12"/>
          <w:lang w:val="sk-SK"/>
        </w:rPr>
        <w:t>e</w:t>
      </w:r>
      <w:r w:rsidRPr="00094D42">
        <w:rPr>
          <w:rFonts w:ascii="Verdana" w:hAnsi="Verdana"/>
          <w:sz w:val="12"/>
          <w:szCs w:val="12"/>
          <w:lang w:val="sk-SK"/>
        </w:rPr>
        <w:t>n</w:t>
      </w:r>
      <w:r w:rsidR="00BB59AB">
        <w:rPr>
          <w:rFonts w:ascii="Verdana" w:hAnsi="Verdana"/>
          <w:sz w:val="12"/>
          <w:szCs w:val="12"/>
          <w:lang w:val="sk-SK"/>
        </w:rPr>
        <w:t>ý</w:t>
      </w:r>
      <w:r w:rsidRPr="00094D42">
        <w:rPr>
          <w:rFonts w:ascii="Verdana" w:hAnsi="Verdana"/>
          <w:sz w:val="12"/>
          <w:szCs w:val="12"/>
          <w:lang w:val="sk-SK"/>
        </w:rPr>
        <w:t xml:space="preserve"> v protokol</w:t>
      </w:r>
      <w:r w:rsidR="00BB59AB">
        <w:rPr>
          <w:rFonts w:ascii="Verdana" w:hAnsi="Verdana"/>
          <w:sz w:val="12"/>
          <w:szCs w:val="12"/>
          <w:lang w:val="sk-SK"/>
        </w:rPr>
        <w:t>e</w:t>
      </w:r>
      <w:r w:rsidRPr="00094D42">
        <w:rPr>
          <w:rFonts w:ascii="Verdana" w:hAnsi="Verdana"/>
          <w:sz w:val="12"/>
          <w:szCs w:val="12"/>
          <w:lang w:val="sk-SK"/>
        </w:rPr>
        <w:t xml:space="preserve"> uveden</w:t>
      </w:r>
      <w:r w:rsidR="00BB59AB">
        <w:rPr>
          <w:rFonts w:ascii="Verdana" w:hAnsi="Verdana"/>
          <w:sz w:val="12"/>
          <w:szCs w:val="12"/>
          <w:lang w:val="sk-SK"/>
        </w:rPr>
        <w:t>ia</w:t>
      </w:r>
      <w:r w:rsidRPr="00094D42">
        <w:rPr>
          <w:rFonts w:ascii="Verdana" w:hAnsi="Verdana"/>
          <w:sz w:val="12"/>
          <w:szCs w:val="12"/>
          <w:lang w:val="sk-SK"/>
        </w:rPr>
        <w:t xml:space="preserve"> do pr</w:t>
      </w:r>
      <w:r w:rsidR="00BB59AB">
        <w:rPr>
          <w:rFonts w:ascii="Verdana" w:hAnsi="Verdana"/>
          <w:sz w:val="12"/>
          <w:szCs w:val="12"/>
          <w:lang w:val="sk-SK"/>
        </w:rPr>
        <w:t>e</w:t>
      </w:r>
      <w:r w:rsidRPr="00094D42">
        <w:rPr>
          <w:rFonts w:ascii="Verdana" w:hAnsi="Verdana"/>
          <w:sz w:val="12"/>
          <w:szCs w:val="12"/>
          <w:lang w:val="sk-SK"/>
        </w:rPr>
        <w:t>v</w:t>
      </w:r>
      <w:r w:rsidR="00BB59AB">
        <w:rPr>
          <w:rFonts w:ascii="Verdana" w:hAnsi="Verdana"/>
          <w:sz w:val="12"/>
          <w:szCs w:val="12"/>
          <w:lang w:val="sk-SK"/>
        </w:rPr>
        <w:t>ád</w:t>
      </w:r>
      <w:r w:rsidRPr="00094D42">
        <w:rPr>
          <w:rFonts w:ascii="Verdana" w:hAnsi="Verdana"/>
          <w:sz w:val="12"/>
          <w:szCs w:val="12"/>
          <w:lang w:val="sk-SK"/>
        </w:rPr>
        <w:t>z</w:t>
      </w:r>
      <w:r w:rsidR="00BB59AB">
        <w:rPr>
          <w:rFonts w:ascii="Verdana" w:hAnsi="Verdana"/>
          <w:sz w:val="12"/>
          <w:szCs w:val="12"/>
          <w:lang w:val="sk-SK"/>
        </w:rPr>
        <w:t>ky</w:t>
      </w:r>
      <w:r w:rsidRPr="00094D42">
        <w:rPr>
          <w:rFonts w:ascii="Verdana" w:hAnsi="Verdana"/>
          <w:sz w:val="12"/>
          <w:szCs w:val="12"/>
          <w:lang w:val="sk-SK"/>
        </w:rPr>
        <w:t>.</w:t>
      </w:r>
    </w:p>
    <w:sectPr w:rsidR="005909C2" w:rsidRPr="00094D42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88A4F1" w14:textId="77777777" w:rsidR="00DA2F1B" w:rsidRDefault="00DA2F1B" w:rsidP="00DA2F1B">
      <w:pPr>
        <w:spacing w:after="0" w:line="240" w:lineRule="auto"/>
      </w:pPr>
      <w:r>
        <w:separator/>
      </w:r>
    </w:p>
  </w:endnote>
  <w:endnote w:type="continuationSeparator" w:id="0">
    <w:p w14:paraId="16AD3B5C" w14:textId="77777777" w:rsidR="00DA2F1B" w:rsidRDefault="00DA2F1B" w:rsidP="00DA2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52F9D" w14:textId="25B2C3A4" w:rsidR="00867E2B" w:rsidRPr="00DA2F1B" w:rsidRDefault="00867E2B" w:rsidP="00867E2B">
    <w:pPr>
      <w:tabs>
        <w:tab w:val="center" w:pos="778"/>
        <w:tab w:val="center" w:pos="3662"/>
        <w:tab w:val="center" w:pos="5825"/>
      </w:tabs>
      <w:spacing w:after="0"/>
      <w:rPr>
        <w:rFonts w:ascii="Verdana" w:hAnsi="Verdana"/>
        <w:sz w:val="14"/>
        <w:szCs w:val="14"/>
      </w:rPr>
    </w:pPr>
    <w:r w:rsidRPr="00DA2F1B">
      <w:rPr>
        <w:rFonts w:ascii="Verdana" w:hAnsi="Verdana"/>
        <w:sz w:val="14"/>
        <w:szCs w:val="14"/>
      </w:rPr>
      <w:t>WILO CS s.r.o</w:t>
    </w:r>
    <w:r>
      <w:rPr>
        <w:rFonts w:ascii="Verdana" w:hAnsi="Verdana"/>
        <w:sz w:val="14"/>
        <w:szCs w:val="14"/>
      </w:rPr>
      <w:t xml:space="preserve">, organizačná zložka   </w:t>
    </w:r>
    <w:r>
      <w:rPr>
        <w:rFonts w:ascii="Verdana" w:hAnsi="Verdana"/>
        <w:sz w:val="14"/>
        <w:szCs w:val="14"/>
      </w:rPr>
      <w:tab/>
    </w:r>
    <w:r>
      <w:rPr>
        <w:rFonts w:ascii="Verdana" w:hAnsi="Verdana"/>
        <w:sz w:val="14"/>
        <w:szCs w:val="14"/>
      </w:rPr>
      <w:t xml:space="preserve"> </w:t>
    </w:r>
    <w:r w:rsidRPr="00DA2F1B">
      <w:rPr>
        <w:rFonts w:ascii="Verdana" w:eastAsia="Courier New" w:hAnsi="Verdana" w:cs="Courier New"/>
        <w:sz w:val="12"/>
        <w:szCs w:val="12"/>
      </w:rPr>
      <w:t xml:space="preserve">IČO: </w:t>
    </w:r>
    <w:r>
      <w:rPr>
        <w:rFonts w:ascii="Verdana" w:eastAsia="Courier New" w:hAnsi="Verdana" w:cs="Courier New"/>
        <w:sz w:val="12"/>
        <w:szCs w:val="12"/>
      </w:rPr>
      <w:t>4</w:t>
    </w:r>
    <w:r w:rsidRPr="00DA2F1B">
      <w:rPr>
        <w:rFonts w:ascii="Verdana" w:eastAsia="Courier New" w:hAnsi="Verdana" w:cs="Courier New"/>
        <w:sz w:val="12"/>
        <w:szCs w:val="12"/>
      </w:rPr>
      <w:t>6</w:t>
    </w:r>
    <w:r>
      <w:rPr>
        <w:rFonts w:ascii="Verdana" w:eastAsia="Courier New" w:hAnsi="Verdana" w:cs="Courier New"/>
        <w:sz w:val="12"/>
        <w:szCs w:val="12"/>
      </w:rPr>
      <w:t>818014</w:t>
    </w:r>
    <w:r>
      <w:rPr>
        <w:rFonts w:ascii="Verdana" w:eastAsia="Courier New" w:hAnsi="Verdana" w:cs="Courier New"/>
        <w:sz w:val="12"/>
        <w:szCs w:val="12"/>
      </w:rPr>
      <w:tab/>
    </w:r>
    <w:r>
      <w:rPr>
        <w:rFonts w:ascii="Verdana" w:hAnsi="Verdana"/>
        <w:sz w:val="14"/>
        <w:szCs w:val="14"/>
      </w:rPr>
      <w:t xml:space="preserve">       </w:t>
    </w:r>
    <w:r>
      <w:rPr>
        <w:rFonts w:ascii="Verdana" w:hAnsi="Verdana"/>
        <w:sz w:val="14"/>
        <w:szCs w:val="14"/>
      </w:rPr>
      <w:tab/>
    </w:r>
    <w:r w:rsidRPr="00DA2F1B">
      <w:rPr>
        <w:rFonts w:ascii="Verdana" w:hAnsi="Verdana"/>
        <w:sz w:val="14"/>
        <w:szCs w:val="14"/>
      </w:rPr>
      <w:t xml:space="preserve">UniCredit Bank </w:t>
    </w:r>
    <w:r>
      <w:rPr>
        <w:rFonts w:ascii="Verdana" w:hAnsi="Verdana"/>
        <w:sz w:val="14"/>
        <w:szCs w:val="14"/>
      </w:rPr>
      <w:t>Slovakia</w:t>
    </w:r>
    <w:r w:rsidRPr="00DA2F1B">
      <w:rPr>
        <w:rFonts w:ascii="Verdana" w:hAnsi="Verdana"/>
        <w:sz w:val="14"/>
        <w:szCs w:val="14"/>
      </w:rPr>
      <w:t>, a.s</w:t>
    </w:r>
    <w:r>
      <w:rPr>
        <w:rFonts w:ascii="Verdana" w:hAnsi="Verdana"/>
        <w:sz w:val="14"/>
        <w:szCs w:val="14"/>
      </w:rPr>
      <w:t>.</w:t>
    </w:r>
  </w:p>
  <w:p w14:paraId="63304C3C" w14:textId="766387F6" w:rsidR="00867E2B" w:rsidRPr="00DA2F1B" w:rsidRDefault="00867E2B" w:rsidP="00867E2B">
    <w:pPr>
      <w:tabs>
        <w:tab w:val="center" w:pos="840"/>
        <w:tab w:val="center" w:pos="3456"/>
        <w:tab w:val="center" w:pos="5962"/>
      </w:tabs>
      <w:spacing w:after="0"/>
      <w:rPr>
        <w:rFonts w:ascii="Verdana" w:hAnsi="Verdana"/>
        <w:sz w:val="12"/>
        <w:szCs w:val="12"/>
      </w:rPr>
    </w:pPr>
    <w:r>
      <w:rPr>
        <w:rFonts w:ascii="Verdana" w:eastAsia="Courier New" w:hAnsi="Verdana" w:cs="Courier New"/>
        <w:sz w:val="12"/>
        <w:szCs w:val="12"/>
      </w:rPr>
      <w:t xml:space="preserve">Tuhovská 29 </w:t>
    </w:r>
    <w:r>
      <w:rPr>
        <w:rFonts w:ascii="Verdana" w:eastAsia="Courier New" w:hAnsi="Verdana" w:cs="Courier New"/>
        <w:sz w:val="12"/>
        <w:szCs w:val="12"/>
      </w:rPr>
      <w:tab/>
      <w:t xml:space="preserve">                                           </w:t>
    </w:r>
    <w:r>
      <w:rPr>
        <w:rFonts w:ascii="Verdana" w:eastAsia="Courier New" w:hAnsi="Verdana" w:cs="Courier New"/>
        <w:sz w:val="12"/>
        <w:szCs w:val="12"/>
      </w:rPr>
      <w:tab/>
      <w:t xml:space="preserve">             </w:t>
    </w:r>
    <w:r>
      <w:rPr>
        <w:rFonts w:ascii="Verdana" w:hAnsi="Verdana"/>
        <w:sz w:val="12"/>
        <w:szCs w:val="12"/>
      </w:rPr>
      <w:t xml:space="preserve">IČ DPH: SK4020377306   </w:t>
    </w:r>
    <w:r>
      <w:rPr>
        <w:rFonts w:ascii="Verdana" w:hAnsi="Verdana"/>
        <w:sz w:val="12"/>
        <w:szCs w:val="12"/>
      </w:rPr>
      <w:t xml:space="preserve">       </w:t>
    </w:r>
    <w:r>
      <w:rPr>
        <w:rFonts w:ascii="Verdana" w:hAnsi="Verdana"/>
        <w:sz w:val="12"/>
        <w:szCs w:val="12"/>
      </w:rPr>
      <w:t xml:space="preserve">        </w:t>
    </w:r>
    <w:r>
      <w:rPr>
        <w:rFonts w:ascii="Verdana" w:hAnsi="Verdana"/>
        <w:sz w:val="12"/>
        <w:szCs w:val="12"/>
      </w:rPr>
      <w:tab/>
      <w:t xml:space="preserve">           </w:t>
    </w:r>
    <w:r>
      <w:rPr>
        <w:rFonts w:ascii="Verdana" w:hAnsi="Verdana"/>
        <w:sz w:val="12"/>
        <w:szCs w:val="12"/>
      </w:rPr>
      <w:t xml:space="preserve"> </w:t>
    </w:r>
    <w:r>
      <w:rPr>
        <w:rFonts w:ascii="Verdana" w:eastAsia="Courier New" w:hAnsi="Verdana" w:cs="Courier New"/>
        <w:sz w:val="12"/>
        <w:szCs w:val="12"/>
      </w:rPr>
      <w:t>IBAN:</w:t>
    </w:r>
    <w:r w:rsidRPr="00DA2F1B">
      <w:rPr>
        <w:rFonts w:ascii="Verdana" w:hAnsi="Verdana"/>
        <w:sz w:val="12"/>
        <w:szCs w:val="12"/>
      </w:rPr>
      <w:t xml:space="preserve"> </w:t>
    </w:r>
    <w:r>
      <w:rPr>
        <w:rFonts w:ascii="Arial" w:hAnsi="Arial" w:cs="Arial"/>
        <w:sz w:val="14"/>
        <w:szCs w:val="14"/>
        <w:lang w:val="sk-SK"/>
      </w:rPr>
      <w:t>SK45 1111 0000 0014 2805 9008</w:t>
    </w:r>
    <w:r w:rsidRPr="00DA2F1B">
      <w:rPr>
        <w:rFonts w:ascii="Verdana" w:hAnsi="Verdana"/>
        <w:sz w:val="12"/>
        <w:szCs w:val="12"/>
      </w:rPr>
      <w:t xml:space="preserve">                     </w:t>
    </w:r>
  </w:p>
  <w:p w14:paraId="4EE98E76" w14:textId="227C5503" w:rsidR="00867E2B" w:rsidRDefault="00867E2B" w:rsidP="00867E2B">
    <w:pPr>
      <w:tabs>
        <w:tab w:val="center" w:pos="1234"/>
        <w:tab w:val="center" w:pos="3379"/>
      </w:tabs>
      <w:spacing w:after="0" w:line="240" w:lineRule="auto"/>
      <w:rPr>
        <w:rFonts w:ascii="Verdana" w:hAnsi="Verdana"/>
        <w:sz w:val="12"/>
        <w:szCs w:val="12"/>
      </w:rPr>
    </w:pPr>
    <w:r>
      <w:rPr>
        <w:rFonts w:ascii="Verdana" w:hAnsi="Verdana"/>
        <w:sz w:val="12"/>
        <w:szCs w:val="12"/>
      </w:rPr>
      <w:t>831 06 Bratislava</w:t>
    </w:r>
  </w:p>
  <w:p w14:paraId="710B1796" w14:textId="77777777" w:rsidR="00867E2B" w:rsidRPr="0056182F" w:rsidRDefault="00867E2B" w:rsidP="00867E2B">
    <w:pPr>
      <w:tabs>
        <w:tab w:val="center" w:pos="1234"/>
        <w:tab w:val="center" w:pos="3379"/>
      </w:tabs>
      <w:spacing w:after="391"/>
      <w:rPr>
        <w:rFonts w:ascii="Verdana" w:hAnsi="Verdana"/>
        <w:sz w:val="12"/>
        <w:szCs w:val="12"/>
      </w:rPr>
    </w:pPr>
    <w:r w:rsidRPr="00DA2F1B">
      <w:rPr>
        <w:rFonts w:ascii="Verdana" w:hAnsi="Verdana"/>
        <w:sz w:val="12"/>
        <w:szCs w:val="12"/>
      </w:rPr>
      <w:t>Zap</w:t>
    </w:r>
    <w:r>
      <w:rPr>
        <w:rFonts w:ascii="Verdana" w:hAnsi="Verdana"/>
        <w:sz w:val="12"/>
        <w:szCs w:val="12"/>
      </w:rPr>
      <w:t>í</w:t>
    </w:r>
    <w:r w:rsidRPr="00DA2F1B">
      <w:rPr>
        <w:rFonts w:ascii="Verdana" w:hAnsi="Verdana"/>
        <w:sz w:val="12"/>
        <w:szCs w:val="12"/>
      </w:rPr>
      <w:t>s</w:t>
    </w:r>
    <w:r>
      <w:rPr>
        <w:rFonts w:ascii="Verdana" w:hAnsi="Verdana"/>
        <w:sz w:val="12"/>
        <w:szCs w:val="12"/>
      </w:rPr>
      <w:t>a</w:t>
    </w:r>
    <w:r w:rsidRPr="00DA2F1B">
      <w:rPr>
        <w:rFonts w:ascii="Verdana" w:hAnsi="Verdana"/>
        <w:sz w:val="12"/>
        <w:szCs w:val="12"/>
      </w:rPr>
      <w:t>n</w:t>
    </w:r>
    <w:r>
      <w:rPr>
        <w:rFonts w:ascii="Verdana" w:hAnsi="Verdana"/>
        <w:sz w:val="12"/>
        <w:szCs w:val="12"/>
      </w:rPr>
      <w:t>é</w:t>
    </w:r>
    <w:r w:rsidRPr="00DA2F1B">
      <w:rPr>
        <w:rFonts w:ascii="Verdana" w:hAnsi="Verdana"/>
        <w:sz w:val="12"/>
        <w:szCs w:val="12"/>
      </w:rPr>
      <w:t xml:space="preserve"> v obchodn</w:t>
    </w:r>
    <w:r>
      <w:rPr>
        <w:rFonts w:ascii="Verdana" w:hAnsi="Verdana"/>
        <w:sz w:val="12"/>
        <w:szCs w:val="12"/>
      </w:rPr>
      <w:t>o</w:t>
    </w:r>
    <w:r w:rsidRPr="00DA2F1B">
      <w:rPr>
        <w:rFonts w:ascii="Verdana" w:hAnsi="Verdana"/>
        <w:sz w:val="12"/>
        <w:szCs w:val="12"/>
      </w:rPr>
      <w:t>m re</w:t>
    </w:r>
    <w:r>
      <w:rPr>
        <w:rFonts w:ascii="Verdana" w:hAnsi="Verdana"/>
        <w:sz w:val="12"/>
        <w:szCs w:val="12"/>
      </w:rPr>
      <w:t>gi</w:t>
    </w:r>
    <w:r w:rsidRPr="00DA2F1B">
      <w:rPr>
        <w:rFonts w:ascii="Verdana" w:hAnsi="Verdana"/>
        <w:sz w:val="12"/>
        <w:szCs w:val="12"/>
      </w:rPr>
      <w:t>st</w:t>
    </w:r>
    <w:r>
      <w:rPr>
        <w:rFonts w:ascii="Verdana" w:hAnsi="Verdana"/>
        <w:sz w:val="12"/>
        <w:szCs w:val="12"/>
      </w:rPr>
      <w:t>ri O</w:t>
    </w:r>
    <w:r w:rsidRPr="0056182F">
      <w:rPr>
        <w:rFonts w:ascii="Verdana" w:hAnsi="Verdana"/>
        <w:sz w:val="12"/>
        <w:szCs w:val="12"/>
      </w:rPr>
      <w:t>kresn</w:t>
    </w:r>
    <w:r>
      <w:rPr>
        <w:rFonts w:ascii="Verdana" w:hAnsi="Verdana"/>
        <w:sz w:val="12"/>
        <w:szCs w:val="12"/>
      </w:rPr>
      <w:t>ého</w:t>
    </w:r>
    <w:r w:rsidRPr="0056182F">
      <w:rPr>
        <w:rFonts w:ascii="Verdana" w:hAnsi="Verdana"/>
        <w:sz w:val="12"/>
        <w:szCs w:val="12"/>
      </w:rPr>
      <w:t xml:space="preserve"> súd</w:t>
    </w:r>
    <w:r>
      <w:rPr>
        <w:rFonts w:ascii="Verdana" w:hAnsi="Verdana"/>
        <w:sz w:val="12"/>
        <w:szCs w:val="12"/>
      </w:rPr>
      <w:t>u</w:t>
    </w:r>
    <w:r w:rsidRPr="0056182F">
      <w:rPr>
        <w:rFonts w:ascii="Verdana" w:hAnsi="Verdana"/>
        <w:sz w:val="12"/>
        <w:szCs w:val="12"/>
      </w:rPr>
      <w:t xml:space="preserve"> Bratislava I, vl. 2130/B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03A9AA" w14:textId="77777777" w:rsidR="00DA2F1B" w:rsidRDefault="00DA2F1B" w:rsidP="00DA2F1B">
      <w:pPr>
        <w:spacing w:after="0" w:line="240" w:lineRule="auto"/>
      </w:pPr>
      <w:r>
        <w:separator/>
      </w:r>
    </w:p>
  </w:footnote>
  <w:footnote w:type="continuationSeparator" w:id="0">
    <w:p w14:paraId="0E255C5C" w14:textId="77777777" w:rsidR="00DA2F1B" w:rsidRDefault="00DA2F1B" w:rsidP="00DA2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74E0D" w14:textId="6193BC48" w:rsidR="00DA2F1B" w:rsidRPr="00DA2F1B" w:rsidRDefault="00DA2F1B" w:rsidP="00DA2F1B">
    <w:pPr>
      <w:tabs>
        <w:tab w:val="center" w:pos="778"/>
        <w:tab w:val="center" w:pos="3662"/>
        <w:tab w:val="center" w:pos="5825"/>
      </w:tabs>
      <w:spacing w:after="0"/>
      <w:rPr>
        <w:rFonts w:ascii="Verdana" w:hAnsi="Verdana"/>
        <w:sz w:val="14"/>
        <w:szCs w:val="14"/>
      </w:rPr>
    </w:pPr>
    <w:r w:rsidRPr="00DA2F1B">
      <w:rPr>
        <w:rFonts w:ascii="Verdana" w:hAnsi="Verdana"/>
        <w:noProof/>
        <w:sz w:val="14"/>
        <w:szCs w:val="14"/>
        <w:lang w:eastAsia="cs-CZ"/>
      </w:rPr>
      <w:drawing>
        <wp:anchor distT="0" distB="0" distL="114300" distR="114300" simplePos="0" relativeHeight="251659264" behindDoc="0" locked="0" layoutInCell="1" allowOverlap="1" wp14:anchorId="2252B8E6" wp14:editId="73E8D6AA">
          <wp:simplePos x="0" y="0"/>
          <wp:positionH relativeFrom="margin">
            <wp:posOffset>4629785</wp:posOffset>
          </wp:positionH>
          <wp:positionV relativeFrom="paragraph">
            <wp:posOffset>-205723</wp:posOffset>
          </wp:positionV>
          <wp:extent cx="1130935" cy="578485"/>
          <wp:effectExtent l="0" t="0" r="0" b="0"/>
          <wp:wrapNone/>
          <wp:docPr id="189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0935" cy="578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A21FF"/>
    <w:multiLevelType w:val="hybridMultilevel"/>
    <w:tmpl w:val="C546865C"/>
    <w:lvl w:ilvl="0" w:tplc="E6BA1F7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35419"/>
    <w:multiLevelType w:val="hybridMultilevel"/>
    <w:tmpl w:val="7DB043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B7B44"/>
    <w:multiLevelType w:val="hybridMultilevel"/>
    <w:tmpl w:val="62A48872"/>
    <w:lvl w:ilvl="0" w:tplc="E6BA1F7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C590A"/>
    <w:multiLevelType w:val="hybridMultilevel"/>
    <w:tmpl w:val="CA98C4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84789"/>
    <w:multiLevelType w:val="hybridMultilevel"/>
    <w:tmpl w:val="68EA3CEC"/>
    <w:lvl w:ilvl="0" w:tplc="E6BA1F7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723936"/>
    <w:multiLevelType w:val="hybridMultilevel"/>
    <w:tmpl w:val="18DAD2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E61A30"/>
    <w:multiLevelType w:val="hybridMultilevel"/>
    <w:tmpl w:val="C5DAAF9A"/>
    <w:lvl w:ilvl="0" w:tplc="E6BA1F7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210"/>
    <w:rsid w:val="00073E79"/>
    <w:rsid w:val="00094D42"/>
    <w:rsid w:val="00291210"/>
    <w:rsid w:val="003153D5"/>
    <w:rsid w:val="00343E27"/>
    <w:rsid w:val="00401FFC"/>
    <w:rsid w:val="004029E1"/>
    <w:rsid w:val="00495CDD"/>
    <w:rsid w:val="0056182F"/>
    <w:rsid w:val="00572709"/>
    <w:rsid w:val="005909C2"/>
    <w:rsid w:val="007431A0"/>
    <w:rsid w:val="007A7B66"/>
    <w:rsid w:val="00867E2B"/>
    <w:rsid w:val="00946E57"/>
    <w:rsid w:val="00A7442F"/>
    <w:rsid w:val="00BB59AB"/>
    <w:rsid w:val="00BE0760"/>
    <w:rsid w:val="00C33544"/>
    <w:rsid w:val="00D6512C"/>
    <w:rsid w:val="00DA2F1B"/>
    <w:rsid w:val="00E43AA7"/>
    <w:rsid w:val="00EC0707"/>
    <w:rsid w:val="00FF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1437DA"/>
  <w15:chartTrackingRefBased/>
  <w15:docId w15:val="{111FD15C-1850-499A-B906-87F393617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91210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91210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91210"/>
    <w:rPr>
      <w:color w:val="954F72" w:themeColor="followedHyperlink"/>
      <w:u w:val="single"/>
    </w:rPr>
  </w:style>
  <w:style w:type="paragraph" w:styleId="Odsekzoznamu">
    <w:name w:val="List Paragraph"/>
    <w:basedOn w:val="Normlny"/>
    <w:uiPriority w:val="34"/>
    <w:qFormat/>
    <w:rsid w:val="00291210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DA2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A2F1B"/>
  </w:style>
  <w:style w:type="paragraph" w:styleId="Pta">
    <w:name w:val="footer"/>
    <w:basedOn w:val="Normlny"/>
    <w:link w:val="PtaChar"/>
    <w:uiPriority w:val="99"/>
    <w:unhideWhenUsed/>
    <w:rsid w:val="00DA2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A2F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s.sk@wilo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iloservis.sk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wiloservis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rvis.sk@wilo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4188</TotalTime>
  <Pages>1</Pages>
  <Words>679</Words>
  <Characters>3871</Characters>
  <Application>Microsoft Office Word</Application>
  <DocSecurity>0</DocSecurity>
  <Lines>32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Pump Otakar</dc:creator>
  <cp:keywords/>
  <dc:description/>
  <cp:lastModifiedBy>Lipovska Beata</cp:lastModifiedBy>
  <cp:revision>4</cp:revision>
  <cp:lastPrinted>2020-08-31T10:15:00Z</cp:lastPrinted>
  <dcterms:created xsi:type="dcterms:W3CDTF">2021-05-31T05:50:00Z</dcterms:created>
  <dcterms:modified xsi:type="dcterms:W3CDTF">2021-05-31T20:35:00Z</dcterms:modified>
</cp:coreProperties>
</file>